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036B" w14:textId="77777777" w:rsidR="00195718" w:rsidRDefault="00195718">
      <w:pPr>
        <w:rPr>
          <w:rFonts w:ascii="Arial" w:hAnsi="Arial" w:cs="Arial"/>
          <w:sz w:val="28"/>
          <w:szCs w:val="28"/>
        </w:rPr>
      </w:pPr>
      <w:r>
        <w:rPr>
          <w:rFonts w:ascii="Arial" w:hAnsi="Arial" w:cs="Arial"/>
          <w:noProof/>
          <w:sz w:val="28"/>
          <w:szCs w:val="28"/>
        </w:rPr>
        <w:drawing>
          <wp:inline distT="0" distB="0" distL="0" distR="0" wp14:anchorId="442EFE91" wp14:editId="59E8D591">
            <wp:extent cx="1228299" cy="1027305"/>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bants Heem.png"/>
                    <pic:cNvPicPr/>
                  </pic:nvPicPr>
                  <pic:blipFill>
                    <a:blip r:embed="rId8">
                      <a:extLst>
                        <a:ext uri="{28A0092B-C50C-407E-A947-70E740481C1C}">
                          <a14:useLocalDpi xmlns:a14="http://schemas.microsoft.com/office/drawing/2010/main" val="0"/>
                        </a:ext>
                      </a:extLst>
                    </a:blip>
                    <a:stretch>
                      <a:fillRect/>
                    </a:stretch>
                  </pic:blipFill>
                  <pic:spPr>
                    <a:xfrm>
                      <a:off x="0" y="0"/>
                      <a:ext cx="1243126" cy="1039706"/>
                    </a:xfrm>
                    <a:prstGeom prst="rect">
                      <a:avLst/>
                    </a:prstGeom>
                  </pic:spPr>
                </pic:pic>
              </a:graphicData>
            </a:graphic>
          </wp:inline>
        </w:drawing>
      </w:r>
    </w:p>
    <w:p w14:paraId="1780E735" w14:textId="77777777" w:rsidR="00195718" w:rsidRPr="00C433EB" w:rsidRDefault="00195718">
      <w:pPr>
        <w:rPr>
          <w:rFonts w:ascii="Arial" w:hAnsi="Arial" w:cs="Arial"/>
          <w:sz w:val="22"/>
          <w:szCs w:val="22"/>
        </w:rPr>
      </w:pPr>
    </w:p>
    <w:p w14:paraId="47328CBB" w14:textId="77777777" w:rsidR="00C433EB" w:rsidRPr="00C433EB" w:rsidRDefault="00C433EB">
      <w:pPr>
        <w:rPr>
          <w:rFonts w:ascii="Arial" w:hAnsi="Arial" w:cs="Arial"/>
          <w:sz w:val="22"/>
          <w:szCs w:val="22"/>
        </w:rPr>
      </w:pPr>
    </w:p>
    <w:p w14:paraId="524EB3F4" w14:textId="270D18F5" w:rsidR="005B2C77" w:rsidRDefault="005B2C77" w:rsidP="005B2C77">
      <w:pPr>
        <w:rPr>
          <w:rFonts w:ascii="Arial" w:hAnsi="Arial" w:cs="Arial"/>
          <w:sz w:val="22"/>
          <w:szCs w:val="22"/>
        </w:rPr>
      </w:pPr>
      <w:r>
        <w:rPr>
          <w:rFonts w:ascii="Arial" w:hAnsi="Arial" w:cs="Arial"/>
          <w:sz w:val="22"/>
          <w:szCs w:val="22"/>
        </w:rPr>
        <w:t>Werkplan</w:t>
      </w:r>
      <w:r w:rsidRPr="005B2C77">
        <w:rPr>
          <w:rFonts w:ascii="Arial" w:hAnsi="Arial" w:cs="Arial"/>
          <w:sz w:val="22"/>
          <w:szCs w:val="22"/>
        </w:rPr>
        <w:t xml:space="preserve"> Brabants Heem 202</w:t>
      </w:r>
      <w:r w:rsidR="00267D74">
        <w:rPr>
          <w:rFonts w:ascii="Arial" w:hAnsi="Arial" w:cs="Arial"/>
          <w:sz w:val="22"/>
          <w:szCs w:val="22"/>
        </w:rPr>
        <w:t>2</w:t>
      </w:r>
    </w:p>
    <w:p w14:paraId="3C832674" w14:textId="66BAF6BD" w:rsidR="004341C3" w:rsidRPr="004341C3" w:rsidRDefault="004341C3" w:rsidP="005B2C77">
      <w:pPr>
        <w:rPr>
          <w:rFonts w:ascii="Arial" w:hAnsi="Arial" w:cs="Arial"/>
          <w:i/>
          <w:iCs/>
          <w:sz w:val="22"/>
          <w:szCs w:val="22"/>
        </w:rPr>
      </w:pPr>
      <w:r>
        <w:rPr>
          <w:rFonts w:ascii="Arial" w:hAnsi="Arial" w:cs="Arial"/>
          <w:i/>
          <w:iCs/>
          <w:sz w:val="22"/>
          <w:szCs w:val="22"/>
        </w:rPr>
        <w:t xml:space="preserve">Concept ter bespreking en vaststelling in </w:t>
      </w:r>
      <w:r w:rsidR="00AD5046">
        <w:rPr>
          <w:rFonts w:ascii="Arial" w:hAnsi="Arial" w:cs="Arial"/>
          <w:i/>
          <w:iCs/>
          <w:sz w:val="22"/>
          <w:szCs w:val="22"/>
        </w:rPr>
        <w:t>de Raad van Aangeslotenen</w:t>
      </w:r>
      <w:r>
        <w:rPr>
          <w:rFonts w:ascii="Arial" w:hAnsi="Arial" w:cs="Arial"/>
          <w:i/>
          <w:iCs/>
          <w:sz w:val="22"/>
          <w:szCs w:val="22"/>
        </w:rPr>
        <w:t xml:space="preserve"> </w:t>
      </w:r>
      <w:r w:rsidR="00AD5046">
        <w:rPr>
          <w:rFonts w:ascii="Arial" w:hAnsi="Arial" w:cs="Arial"/>
          <w:i/>
          <w:iCs/>
          <w:sz w:val="22"/>
          <w:szCs w:val="22"/>
        </w:rPr>
        <w:t>25</w:t>
      </w:r>
      <w:r>
        <w:rPr>
          <w:rFonts w:ascii="Arial" w:hAnsi="Arial" w:cs="Arial"/>
          <w:i/>
          <w:iCs/>
          <w:sz w:val="22"/>
          <w:szCs w:val="22"/>
        </w:rPr>
        <w:t xml:space="preserve"> </w:t>
      </w:r>
      <w:r w:rsidR="00AD5046">
        <w:rPr>
          <w:rFonts w:ascii="Arial" w:hAnsi="Arial" w:cs="Arial"/>
          <w:i/>
          <w:iCs/>
          <w:sz w:val="22"/>
          <w:szCs w:val="22"/>
        </w:rPr>
        <w:t>nov</w:t>
      </w:r>
      <w:r>
        <w:rPr>
          <w:rFonts w:ascii="Arial" w:hAnsi="Arial" w:cs="Arial"/>
          <w:i/>
          <w:iCs/>
          <w:sz w:val="22"/>
          <w:szCs w:val="22"/>
        </w:rPr>
        <w:t>ember 202</w:t>
      </w:r>
      <w:r w:rsidR="00AD5046">
        <w:rPr>
          <w:rFonts w:ascii="Arial" w:hAnsi="Arial" w:cs="Arial"/>
          <w:i/>
          <w:iCs/>
          <w:sz w:val="22"/>
          <w:szCs w:val="22"/>
        </w:rPr>
        <w:t>1</w:t>
      </w:r>
      <w:r>
        <w:rPr>
          <w:rFonts w:ascii="Arial" w:hAnsi="Arial" w:cs="Arial"/>
          <w:i/>
          <w:iCs/>
          <w:sz w:val="22"/>
          <w:szCs w:val="22"/>
        </w:rPr>
        <w:t xml:space="preserve"> </w:t>
      </w:r>
    </w:p>
    <w:p w14:paraId="3480797F" w14:textId="77777777" w:rsidR="00267D74" w:rsidRDefault="00267D74" w:rsidP="005B2C77">
      <w:pPr>
        <w:rPr>
          <w:rFonts w:ascii="Arial" w:hAnsi="Arial" w:cs="Arial"/>
          <w:b/>
          <w:sz w:val="22"/>
          <w:szCs w:val="22"/>
        </w:rPr>
      </w:pPr>
    </w:p>
    <w:p w14:paraId="093EB38F" w14:textId="54FA0D1A" w:rsidR="00267D74" w:rsidRPr="00267D74" w:rsidRDefault="00267D74" w:rsidP="005B2C77">
      <w:pPr>
        <w:rPr>
          <w:rFonts w:ascii="Arial" w:hAnsi="Arial" w:cs="Arial"/>
          <w:b/>
          <w:sz w:val="44"/>
          <w:szCs w:val="44"/>
        </w:rPr>
      </w:pPr>
      <w:r w:rsidRPr="00267D74">
        <w:rPr>
          <w:rFonts w:ascii="Arial" w:hAnsi="Arial" w:cs="Arial"/>
          <w:b/>
          <w:sz w:val="44"/>
          <w:szCs w:val="44"/>
        </w:rPr>
        <w:t>75 jaar Brabants Heem</w:t>
      </w:r>
    </w:p>
    <w:p w14:paraId="17D57C42" w14:textId="029189B6" w:rsidR="00267D74" w:rsidRDefault="00267D74" w:rsidP="005B2C77">
      <w:pPr>
        <w:rPr>
          <w:rFonts w:ascii="Arial" w:hAnsi="Arial" w:cs="Arial"/>
          <w:b/>
          <w:sz w:val="22"/>
          <w:szCs w:val="22"/>
        </w:rPr>
      </w:pPr>
      <w:r>
        <w:rPr>
          <w:rFonts w:ascii="Arial" w:hAnsi="Arial" w:cs="Arial"/>
          <w:b/>
          <w:sz w:val="22"/>
          <w:szCs w:val="22"/>
        </w:rPr>
        <w:t>Heemkundekringen versterken</w:t>
      </w:r>
      <w:r w:rsidR="00426363">
        <w:rPr>
          <w:rFonts w:ascii="Arial" w:hAnsi="Arial" w:cs="Arial"/>
          <w:b/>
          <w:sz w:val="22"/>
          <w:szCs w:val="22"/>
        </w:rPr>
        <w:t xml:space="preserve"> </w:t>
      </w:r>
      <w:r w:rsidR="00841499">
        <w:rPr>
          <w:rFonts w:ascii="Arial" w:hAnsi="Arial" w:cs="Arial"/>
          <w:b/>
          <w:sz w:val="22"/>
          <w:szCs w:val="22"/>
        </w:rPr>
        <w:t xml:space="preserve">en verbinden </w:t>
      </w:r>
      <w:r>
        <w:rPr>
          <w:rFonts w:ascii="Arial" w:hAnsi="Arial" w:cs="Arial"/>
          <w:b/>
          <w:sz w:val="22"/>
          <w:szCs w:val="22"/>
        </w:rPr>
        <w:t>met het accent op</w:t>
      </w:r>
    </w:p>
    <w:p w14:paraId="51F00CAE" w14:textId="77777777" w:rsidR="00267D74" w:rsidRDefault="00267D74" w:rsidP="00267D74">
      <w:pPr>
        <w:pStyle w:val="Lijstalinea"/>
        <w:numPr>
          <w:ilvl w:val="0"/>
          <w:numId w:val="29"/>
        </w:numPr>
        <w:ind w:left="284" w:hanging="284"/>
        <w:rPr>
          <w:rFonts w:ascii="Arial" w:hAnsi="Arial" w:cs="Arial"/>
          <w:b/>
          <w:sz w:val="22"/>
          <w:szCs w:val="22"/>
        </w:rPr>
      </w:pPr>
      <w:r>
        <w:rPr>
          <w:rFonts w:ascii="Arial" w:hAnsi="Arial" w:cs="Arial"/>
          <w:b/>
          <w:sz w:val="22"/>
          <w:szCs w:val="22"/>
        </w:rPr>
        <w:t>Immaterieel Erfgoed</w:t>
      </w:r>
    </w:p>
    <w:p w14:paraId="6DE415C2" w14:textId="7B9F2B29" w:rsidR="00267D74" w:rsidRPr="00267D74" w:rsidRDefault="00267D74" w:rsidP="00267D74">
      <w:pPr>
        <w:pStyle w:val="Lijstalinea"/>
        <w:numPr>
          <w:ilvl w:val="0"/>
          <w:numId w:val="29"/>
        </w:numPr>
        <w:ind w:left="284" w:hanging="284"/>
        <w:rPr>
          <w:rFonts w:ascii="Arial" w:hAnsi="Arial" w:cs="Arial"/>
          <w:b/>
          <w:sz w:val="22"/>
          <w:szCs w:val="22"/>
        </w:rPr>
      </w:pPr>
      <w:r>
        <w:rPr>
          <w:rFonts w:ascii="Arial" w:hAnsi="Arial" w:cs="Arial"/>
          <w:b/>
          <w:sz w:val="22"/>
          <w:szCs w:val="22"/>
        </w:rPr>
        <w:t>Brabants Erfgoedweekend</w:t>
      </w:r>
    </w:p>
    <w:p w14:paraId="5C4D2A6D" w14:textId="63C0EA8F" w:rsidR="00267D74" w:rsidRPr="00267D74" w:rsidRDefault="00267D74" w:rsidP="00267D74">
      <w:pPr>
        <w:rPr>
          <w:rFonts w:ascii="Arial" w:hAnsi="Arial" w:cs="Arial"/>
          <w:b/>
          <w:sz w:val="22"/>
          <w:szCs w:val="22"/>
        </w:rPr>
      </w:pPr>
      <w:r>
        <w:rPr>
          <w:rFonts w:ascii="Arial" w:hAnsi="Arial" w:cs="Arial"/>
          <w:b/>
          <w:sz w:val="22"/>
          <w:szCs w:val="22"/>
        </w:rPr>
        <w:t>In samenwerking met partners in het erfgoed-werkveld.</w:t>
      </w:r>
    </w:p>
    <w:p w14:paraId="1A7259D4" w14:textId="5DD169A7" w:rsidR="005B2C77" w:rsidRDefault="005B2C77" w:rsidP="00AC2639">
      <w:pPr>
        <w:rPr>
          <w:rFonts w:ascii="Arial" w:hAnsi="Arial" w:cs="Arial"/>
          <w:sz w:val="22"/>
          <w:szCs w:val="22"/>
        </w:rPr>
      </w:pPr>
    </w:p>
    <w:p w14:paraId="0E5F96F1" w14:textId="31FAED30" w:rsidR="00615152" w:rsidRPr="00615152" w:rsidRDefault="00615152" w:rsidP="00615152">
      <w:pPr>
        <w:rPr>
          <w:rFonts w:ascii="Arial" w:hAnsi="Arial" w:cs="Arial"/>
          <w:i/>
          <w:iCs/>
          <w:sz w:val="18"/>
          <w:szCs w:val="18"/>
        </w:rPr>
      </w:pPr>
      <w:r w:rsidRPr="00615152">
        <w:rPr>
          <w:rFonts w:ascii="Arial" w:hAnsi="Arial" w:cs="Arial"/>
          <w:i/>
          <w:iCs/>
          <w:sz w:val="18"/>
          <w:szCs w:val="18"/>
        </w:rPr>
        <w:t>Waar in dit werkplan wordt gesproken over heemkundekringen worden ook bedoeld de aangesloten erfgoed</w:t>
      </w:r>
      <w:r>
        <w:rPr>
          <w:rFonts w:ascii="Arial" w:hAnsi="Arial" w:cs="Arial"/>
          <w:i/>
          <w:iCs/>
          <w:sz w:val="18"/>
          <w:szCs w:val="18"/>
        </w:rPr>
        <w:t>-</w:t>
      </w:r>
      <w:r w:rsidRPr="00615152">
        <w:rPr>
          <w:rFonts w:ascii="Arial" w:hAnsi="Arial" w:cs="Arial"/>
          <w:i/>
          <w:iCs/>
          <w:sz w:val="18"/>
          <w:szCs w:val="18"/>
        </w:rPr>
        <w:t>verenigingen, historische verenigingen en studiekringen.</w:t>
      </w:r>
    </w:p>
    <w:p w14:paraId="45CF056F" w14:textId="32103E07" w:rsidR="00615152" w:rsidRPr="00615152" w:rsidRDefault="00615152" w:rsidP="00AC2639">
      <w:pPr>
        <w:rPr>
          <w:rFonts w:ascii="Arial" w:hAnsi="Arial" w:cs="Arial"/>
          <w:i/>
          <w:iCs/>
          <w:sz w:val="22"/>
          <w:szCs w:val="22"/>
        </w:rPr>
      </w:pPr>
    </w:p>
    <w:p w14:paraId="247E3490" w14:textId="0A105656" w:rsidR="005709C0" w:rsidRPr="005709C0" w:rsidRDefault="008708E0" w:rsidP="00AC2639">
      <w:pPr>
        <w:rPr>
          <w:rFonts w:ascii="Arial" w:hAnsi="Arial" w:cs="Arial"/>
          <w:b/>
          <w:bCs/>
          <w:sz w:val="22"/>
          <w:szCs w:val="22"/>
        </w:rPr>
      </w:pPr>
      <w:r>
        <w:rPr>
          <w:rFonts w:ascii="Arial" w:hAnsi="Arial" w:cs="Arial"/>
          <w:b/>
          <w:bCs/>
          <w:sz w:val="22"/>
          <w:szCs w:val="22"/>
        </w:rPr>
        <w:t xml:space="preserve">Inleiding: </w:t>
      </w:r>
      <w:r w:rsidR="002954D5">
        <w:rPr>
          <w:rFonts w:ascii="Arial" w:hAnsi="Arial" w:cs="Arial"/>
          <w:b/>
          <w:bCs/>
          <w:sz w:val="22"/>
          <w:szCs w:val="22"/>
        </w:rPr>
        <w:t>P</w:t>
      </w:r>
      <w:r>
        <w:rPr>
          <w:rFonts w:ascii="Arial" w:hAnsi="Arial" w:cs="Arial"/>
          <w:b/>
          <w:bCs/>
          <w:sz w:val="22"/>
          <w:szCs w:val="22"/>
        </w:rPr>
        <w:t>andemie-beperkingen</w:t>
      </w:r>
    </w:p>
    <w:p w14:paraId="1A2D8A7D" w14:textId="2286952D" w:rsidR="00267D74" w:rsidRDefault="00267D74" w:rsidP="00AC2639">
      <w:pPr>
        <w:rPr>
          <w:rFonts w:ascii="Arial" w:hAnsi="Arial" w:cs="Arial"/>
          <w:sz w:val="22"/>
          <w:szCs w:val="22"/>
        </w:rPr>
      </w:pPr>
      <w:r>
        <w:rPr>
          <w:rFonts w:ascii="Arial" w:hAnsi="Arial" w:cs="Arial"/>
          <w:sz w:val="22"/>
          <w:szCs w:val="22"/>
        </w:rPr>
        <w:t>Twee opeenvolgende jaren h</w:t>
      </w:r>
      <w:r w:rsidR="008708E0">
        <w:rPr>
          <w:rFonts w:ascii="Arial" w:hAnsi="Arial" w:cs="Arial"/>
          <w:sz w:val="22"/>
          <w:szCs w:val="22"/>
        </w:rPr>
        <w:t>ad</w:t>
      </w:r>
      <w:r>
        <w:rPr>
          <w:rFonts w:ascii="Arial" w:hAnsi="Arial" w:cs="Arial"/>
          <w:sz w:val="22"/>
          <w:szCs w:val="22"/>
        </w:rPr>
        <w:t xml:space="preserve"> de corona-pandemie grote invloed op de activiteiten van de heemkundekringen en op die van Brabants Heem. Dit werkplan is geschreven in de hoop dat in 2022 alle heemkundekringen weer volop actief kunnen zijn, de heemcentra weer open zijn, exposities kunnen worden bezocht, lezingen kunnen worden gehouden. Dit werkplan is geschreven in de hoop dat ook Brabants Heem weer volop actief kan zijn met het geven van workshops, het houden van regio-overleg</w:t>
      </w:r>
      <w:r w:rsidR="002954D5">
        <w:rPr>
          <w:rFonts w:ascii="Arial" w:hAnsi="Arial" w:cs="Arial"/>
          <w:sz w:val="22"/>
          <w:szCs w:val="22"/>
        </w:rPr>
        <w:t>gen</w:t>
      </w:r>
      <w:r>
        <w:rPr>
          <w:rFonts w:ascii="Arial" w:hAnsi="Arial" w:cs="Arial"/>
          <w:sz w:val="22"/>
          <w:szCs w:val="22"/>
        </w:rPr>
        <w:t xml:space="preserve">, de raad van aangeslotenen, </w:t>
      </w:r>
      <w:r w:rsidR="008708E0">
        <w:rPr>
          <w:rFonts w:ascii="Arial" w:hAnsi="Arial" w:cs="Arial"/>
          <w:sz w:val="22"/>
          <w:szCs w:val="22"/>
        </w:rPr>
        <w:t>lezingen op locatie en op internet, stimuleren van onderzoek, publicaties en vernieuwing</w:t>
      </w:r>
      <w:r w:rsidR="002954D5">
        <w:rPr>
          <w:rFonts w:ascii="Arial" w:hAnsi="Arial" w:cs="Arial"/>
          <w:sz w:val="22"/>
          <w:szCs w:val="22"/>
        </w:rPr>
        <w:t xml:space="preserve"> en</w:t>
      </w:r>
      <w:r w:rsidR="008708E0">
        <w:rPr>
          <w:rFonts w:ascii="Arial" w:hAnsi="Arial" w:cs="Arial"/>
          <w:sz w:val="22"/>
          <w:szCs w:val="22"/>
        </w:rPr>
        <w:t xml:space="preserve"> het </w:t>
      </w:r>
      <w:r w:rsidR="002954D5">
        <w:rPr>
          <w:rFonts w:ascii="Arial" w:hAnsi="Arial" w:cs="Arial"/>
          <w:sz w:val="22"/>
          <w:szCs w:val="22"/>
        </w:rPr>
        <w:t>gebruik</w:t>
      </w:r>
      <w:r w:rsidR="008708E0">
        <w:rPr>
          <w:rFonts w:ascii="Arial" w:hAnsi="Arial" w:cs="Arial"/>
          <w:sz w:val="22"/>
          <w:szCs w:val="22"/>
        </w:rPr>
        <w:t xml:space="preserve"> van </w:t>
      </w:r>
      <w:proofErr w:type="spellStart"/>
      <w:r w:rsidR="002954D5">
        <w:rPr>
          <w:rFonts w:ascii="Arial" w:hAnsi="Arial" w:cs="Arial"/>
          <w:sz w:val="22"/>
          <w:szCs w:val="22"/>
        </w:rPr>
        <w:t>social</w:t>
      </w:r>
      <w:proofErr w:type="spellEnd"/>
      <w:r w:rsidR="002954D5">
        <w:rPr>
          <w:rFonts w:ascii="Arial" w:hAnsi="Arial" w:cs="Arial"/>
          <w:sz w:val="22"/>
          <w:szCs w:val="22"/>
        </w:rPr>
        <w:t xml:space="preserve"> </w:t>
      </w:r>
      <w:r w:rsidR="008708E0">
        <w:rPr>
          <w:rFonts w:ascii="Arial" w:hAnsi="Arial" w:cs="Arial"/>
          <w:sz w:val="22"/>
          <w:szCs w:val="22"/>
        </w:rPr>
        <w:t xml:space="preserve">media als een belangrijke informatiebron voor heemkundekringen, </w:t>
      </w:r>
      <w:r w:rsidR="002954D5">
        <w:rPr>
          <w:rFonts w:ascii="Arial" w:hAnsi="Arial" w:cs="Arial"/>
          <w:sz w:val="22"/>
          <w:szCs w:val="22"/>
        </w:rPr>
        <w:t>hun achterban en andere geïnteresseerden</w:t>
      </w:r>
      <w:r w:rsidR="008708E0">
        <w:rPr>
          <w:rFonts w:ascii="Arial" w:hAnsi="Arial" w:cs="Arial"/>
          <w:sz w:val="22"/>
          <w:szCs w:val="22"/>
        </w:rPr>
        <w:t>.</w:t>
      </w:r>
    </w:p>
    <w:p w14:paraId="42016C9A" w14:textId="55CEF515" w:rsidR="00267D74" w:rsidRDefault="00267D74" w:rsidP="00AC2639">
      <w:pPr>
        <w:rPr>
          <w:rFonts w:ascii="Arial" w:hAnsi="Arial" w:cs="Arial"/>
          <w:sz w:val="22"/>
          <w:szCs w:val="22"/>
        </w:rPr>
      </w:pPr>
    </w:p>
    <w:p w14:paraId="2BBCCC54" w14:textId="3667C508" w:rsidR="008708E0" w:rsidRDefault="00267D74" w:rsidP="00AC2639">
      <w:pPr>
        <w:rPr>
          <w:rFonts w:ascii="Arial" w:hAnsi="Arial" w:cs="Arial"/>
          <w:sz w:val="22"/>
          <w:szCs w:val="22"/>
        </w:rPr>
      </w:pPr>
      <w:r>
        <w:rPr>
          <w:rFonts w:ascii="Arial" w:hAnsi="Arial" w:cs="Arial"/>
          <w:sz w:val="22"/>
          <w:szCs w:val="22"/>
        </w:rPr>
        <w:t xml:space="preserve">In 2020 en naar verwachting ook in 2021 zijn vanwege </w:t>
      </w:r>
      <w:r w:rsidR="002954D5">
        <w:rPr>
          <w:rFonts w:ascii="Arial" w:hAnsi="Arial" w:cs="Arial"/>
          <w:sz w:val="22"/>
          <w:szCs w:val="22"/>
        </w:rPr>
        <w:t>het</w:t>
      </w:r>
      <w:r>
        <w:rPr>
          <w:rFonts w:ascii="Arial" w:hAnsi="Arial" w:cs="Arial"/>
          <w:sz w:val="22"/>
          <w:szCs w:val="22"/>
        </w:rPr>
        <w:t xml:space="preserve"> gedwongen lagere activiteitenniveau overschotten op de jaarrekening gerealiseerd. Deze overschotten staan op de balans als corona-reserve. De provincie heeft ingestemd </w:t>
      </w:r>
      <w:r w:rsidR="004341C3">
        <w:rPr>
          <w:rFonts w:ascii="Arial" w:hAnsi="Arial" w:cs="Arial"/>
          <w:sz w:val="22"/>
          <w:szCs w:val="22"/>
        </w:rPr>
        <w:t xml:space="preserve">met een bestemmingsplan </w:t>
      </w:r>
      <w:r>
        <w:rPr>
          <w:rFonts w:ascii="Arial" w:hAnsi="Arial" w:cs="Arial"/>
          <w:sz w:val="22"/>
          <w:szCs w:val="22"/>
        </w:rPr>
        <w:t xml:space="preserve">dat Brabants Heem voor </w:t>
      </w:r>
      <w:r w:rsidR="004341C3">
        <w:rPr>
          <w:rFonts w:ascii="Arial" w:hAnsi="Arial" w:cs="Arial"/>
          <w:sz w:val="22"/>
          <w:szCs w:val="22"/>
        </w:rPr>
        <w:t xml:space="preserve">die </w:t>
      </w:r>
      <w:r>
        <w:rPr>
          <w:rFonts w:ascii="Arial" w:hAnsi="Arial" w:cs="Arial"/>
          <w:sz w:val="22"/>
          <w:szCs w:val="22"/>
        </w:rPr>
        <w:t xml:space="preserve">reserve </w:t>
      </w:r>
      <w:r w:rsidR="008708E0">
        <w:rPr>
          <w:rFonts w:ascii="Arial" w:hAnsi="Arial" w:cs="Arial"/>
          <w:sz w:val="22"/>
          <w:szCs w:val="22"/>
        </w:rPr>
        <w:t>heeft opgezet</w:t>
      </w:r>
      <w:r w:rsidR="004341C3">
        <w:rPr>
          <w:rFonts w:ascii="Arial" w:hAnsi="Arial" w:cs="Arial"/>
          <w:sz w:val="22"/>
          <w:szCs w:val="22"/>
        </w:rPr>
        <w:t>. H</w:t>
      </w:r>
      <w:r w:rsidR="008708E0">
        <w:rPr>
          <w:rFonts w:ascii="Arial" w:hAnsi="Arial" w:cs="Arial"/>
          <w:sz w:val="22"/>
          <w:szCs w:val="22"/>
        </w:rPr>
        <w:t xml:space="preserve">opelijk </w:t>
      </w:r>
      <w:r w:rsidR="004341C3">
        <w:rPr>
          <w:rFonts w:ascii="Arial" w:hAnsi="Arial" w:cs="Arial"/>
          <w:sz w:val="22"/>
          <w:szCs w:val="22"/>
        </w:rPr>
        <w:t xml:space="preserve">kan dat </w:t>
      </w:r>
      <w:r w:rsidR="008708E0">
        <w:rPr>
          <w:rFonts w:ascii="Arial" w:hAnsi="Arial" w:cs="Arial"/>
          <w:sz w:val="22"/>
          <w:szCs w:val="22"/>
        </w:rPr>
        <w:t xml:space="preserve">in 2022 in volle vaart worden opgepakt. </w:t>
      </w:r>
    </w:p>
    <w:p w14:paraId="252FAEFF" w14:textId="7F431DDD" w:rsidR="008708E0" w:rsidRDefault="008708E0" w:rsidP="00AC2639">
      <w:pPr>
        <w:rPr>
          <w:rFonts w:ascii="Arial" w:hAnsi="Arial" w:cs="Arial"/>
          <w:sz w:val="22"/>
          <w:szCs w:val="22"/>
        </w:rPr>
      </w:pPr>
    </w:p>
    <w:p w14:paraId="4CDDB247" w14:textId="3D69B18A" w:rsidR="008708E0" w:rsidRDefault="004341C3" w:rsidP="00AC2639">
      <w:pPr>
        <w:rPr>
          <w:rFonts w:ascii="Arial" w:hAnsi="Arial" w:cs="Arial"/>
          <w:sz w:val="22"/>
          <w:szCs w:val="22"/>
        </w:rPr>
      </w:pPr>
      <w:r>
        <w:rPr>
          <w:rFonts w:ascii="Arial" w:hAnsi="Arial" w:cs="Arial"/>
          <w:sz w:val="22"/>
          <w:szCs w:val="22"/>
        </w:rPr>
        <w:t>H</w:t>
      </w:r>
      <w:r w:rsidR="008708E0">
        <w:rPr>
          <w:rFonts w:ascii="Arial" w:hAnsi="Arial" w:cs="Arial"/>
          <w:sz w:val="22"/>
          <w:szCs w:val="22"/>
        </w:rPr>
        <w:t xml:space="preserve">et allerbelangrijkste </w:t>
      </w:r>
      <w:r>
        <w:rPr>
          <w:rFonts w:ascii="Arial" w:hAnsi="Arial" w:cs="Arial"/>
          <w:sz w:val="22"/>
          <w:szCs w:val="22"/>
        </w:rPr>
        <w:t xml:space="preserve">daarbij </w:t>
      </w:r>
      <w:r w:rsidR="008708E0">
        <w:rPr>
          <w:rFonts w:ascii="Arial" w:hAnsi="Arial" w:cs="Arial"/>
          <w:sz w:val="22"/>
          <w:szCs w:val="22"/>
        </w:rPr>
        <w:t xml:space="preserve">is dat vrijwilligers van de heemkundekringen weer onbelemmerd hun </w:t>
      </w:r>
      <w:r w:rsidR="00426363">
        <w:rPr>
          <w:rFonts w:ascii="Arial" w:hAnsi="Arial" w:cs="Arial"/>
          <w:sz w:val="22"/>
          <w:szCs w:val="22"/>
        </w:rPr>
        <w:t>passie</w:t>
      </w:r>
      <w:r w:rsidR="008708E0">
        <w:rPr>
          <w:rFonts w:ascii="Arial" w:hAnsi="Arial" w:cs="Arial"/>
          <w:sz w:val="22"/>
          <w:szCs w:val="22"/>
        </w:rPr>
        <w:t xml:space="preserve"> kunnen beoefenen, vrij bij elkaar kunnen komen om samen te werken aan </w:t>
      </w:r>
      <w:r w:rsidR="00841499">
        <w:rPr>
          <w:rFonts w:ascii="Arial" w:hAnsi="Arial" w:cs="Arial"/>
          <w:sz w:val="22"/>
          <w:szCs w:val="22"/>
        </w:rPr>
        <w:t xml:space="preserve">de beoefening van </w:t>
      </w:r>
      <w:r w:rsidR="008708E0">
        <w:rPr>
          <w:rFonts w:ascii="Arial" w:hAnsi="Arial" w:cs="Arial"/>
          <w:sz w:val="22"/>
          <w:szCs w:val="22"/>
        </w:rPr>
        <w:t xml:space="preserve">geschiedenis, </w:t>
      </w:r>
      <w:r w:rsidR="002954D5">
        <w:rPr>
          <w:rFonts w:ascii="Arial" w:hAnsi="Arial" w:cs="Arial"/>
          <w:sz w:val="22"/>
          <w:szCs w:val="22"/>
        </w:rPr>
        <w:t xml:space="preserve">erfgoed </w:t>
      </w:r>
      <w:r w:rsidR="008708E0">
        <w:rPr>
          <w:rFonts w:ascii="Arial" w:hAnsi="Arial" w:cs="Arial"/>
          <w:sz w:val="22"/>
          <w:szCs w:val="22"/>
        </w:rPr>
        <w:t xml:space="preserve">heemkunde, monumenten, tradities, genealogie, archeologie, enzovoorts, </w:t>
      </w:r>
      <w:r w:rsidR="00426363">
        <w:rPr>
          <w:rFonts w:ascii="Arial" w:hAnsi="Arial" w:cs="Arial"/>
          <w:sz w:val="22"/>
          <w:szCs w:val="22"/>
        </w:rPr>
        <w:t>een belangrijker pijler</w:t>
      </w:r>
      <w:r w:rsidR="008708E0">
        <w:rPr>
          <w:rFonts w:ascii="Arial" w:hAnsi="Arial" w:cs="Arial"/>
          <w:sz w:val="22"/>
          <w:szCs w:val="22"/>
        </w:rPr>
        <w:t xml:space="preserve"> voor de cultuur-historische identiteit van Brabant.</w:t>
      </w:r>
      <w:r w:rsidR="00833AB9">
        <w:rPr>
          <w:rFonts w:ascii="Arial" w:hAnsi="Arial" w:cs="Arial"/>
          <w:sz w:val="22"/>
          <w:szCs w:val="22"/>
        </w:rPr>
        <w:t xml:space="preserve"> </w:t>
      </w:r>
    </w:p>
    <w:p w14:paraId="5F67F252" w14:textId="31C81785" w:rsidR="008708E0" w:rsidRDefault="008708E0" w:rsidP="00AC2639">
      <w:pPr>
        <w:rPr>
          <w:rFonts w:ascii="Arial" w:hAnsi="Arial" w:cs="Arial"/>
          <w:sz w:val="22"/>
          <w:szCs w:val="22"/>
        </w:rPr>
      </w:pPr>
    </w:p>
    <w:p w14:paraId="643B1A16" w14:textId="390B7F35" w:rsidR="008708E0" w:rsidRDefault="008708E0" w:rsidP="00AC2639">
      <w:pPr>
        <w:rPr>
          <w:rFonts w:ascii="Arial" w:hAnsi="Arial" w:cs="Arial"/>
          <w:sz w:val="22"/>
          <w:szCs w:val="22"/>
        </w:rPr>
      </w:pPr>
      <w:r>
        <w:rPr>
          <w:rFonts w:ascii="Arial" w:hAnsi="Arial" w:cs="Arial"/>
          <w:sz w:val="22"/>
          <w:szCs w:val="22"/>
        </w:rPr>
        <w:t xml:space="preserve">En Brabants </w:t>
      </w:r>
      <w:r w:rsidR="004341C3">
        <w:rPr>
          <w:rFonts w:ascii="Arial" w:hAnsi="Arial" w:cs="Arial"/>
          <w:sz w:val="22"/>
          <w:szCs w:val="22"/>
        </w:rPr>
        <w:t>H</w:t>
      </w:r>
      <w:r>
        <w:rPr>
          <w:rFonts w:ascii="Arial" w:hAnsi="Arial" w:cs="Arial"/>
          <w:sz w:val="22"/>
          <w:szCs w:val="22"/>
        </w:rPr>
        <w:t>eem bestaat in 2022 75 jaar. Enkele bijzondere initiatieven mogen dit jubileum kleur geven.</w:t>
      </w:r>
    </w:p>
    <w:p w14:paraId="7F9D0DA7" w14:textId="04F77AD3" w:rsidR="00267D74" w:rsidRDefault="00267D74" w:rsidP="00AC2639">
      <w:pPr>
        <w:rPr>
          <w:rFonts w:ascii="Arial" w:hAnsi="Arial" w:cs="Arial"/>
          <w:sz w:val="22"/>
          <w:szCs w:val="22"/>
        </w:rPr>
      </w:pPr>
      <w:r>
        <w:rPr>
          <w:rFonts w:ascii="Arial" w:hAnsi="Arial" w:cs="Arial"/>
          <w:sz w:val="22"/>
          <w:szCs w:val="22"/>
        </w:rPr>
        <w:t xml:space="preserve"> </w:t>
      </w:r>
    </w:p>
    <w:p w14:paraId="6E241CE2" w14:textId="0E1CB23E" w:rsidR="00267D74" w:rsidRPr="008708E0" w:rsidRDefault="008708E0" w:rsidP="00AC2639">
      <w:pPr>
        <w:rPr>
          <w:rFonts w:ascii="Arial" w:hAnsi="Arial" w:cs="Arial"/>
          <w:b/>
          <w:bCs/>
          <w:sz w:val="22"/>
          <w:szCs w:val="22"/>
        </w:rPr>
      </w:pPr>
      <w:r>
        <w:rPr>
          <w:rFonts w:ascii="Arial" w:hAnsi="Arial" w:cs="Arial"/>
          <w:b/>
          <w:bCs/>
          <w:sz w:val="22"/>
          <w:szCs w:val="22"/>
        </w:rPr>
        <w:t>De kracht van Brabants Heem</w:t>
      </w:r>
    </w:p>
    <w:p w14:paraId="7892CCCB" w14:textId="309582E8" w:rsidR="002954D5" w:rsidRDefault="002954D5" w:rsidP="008708E0">
      <w:pPr>
        <w:rPr>
          <w:rFonts w:ascii="Arial" w:hAnsi="Arial" w:cs="Arial"/>
          <w:sz w:val="22"/>
          <w:szCs w:val="22"/>
        </w:rPr>
      </w:pPr>
      <w:r>
        <w:rPr>
          <w:rFonts w:ascii="Arial" w:hAnsi="Arial" w:cs="Arial"/>
          <w:sz w:val="22"/>
          <w:szCs w:val="22"/>
        </w:rPr>
        <w:t xml:space="preserve">De kracht van </w:t>
      </w:r>
      <w:r w:rsidR="007C6DAD">
        <w:rPr>
          <w:rFonts w:ascii="Arial" w:hAnsi="Arial" w:cs="Arial"/>
          <w:sz w:val="22"/>
          <w:szCs w:val="22"/>
        </w:rPr>
        <w:t xml:space="preserve">Brabants Heem </w:t>
      </w:r>
      <w:r>
        <w:rPr>
          <w:rFonts w:ascii="Arial" w:hAnsi="Arial" w:cs="Arial"/>
          <w:sz w:val="22"/>
          <w:szCs w:val="22"/>
        </w:rPr>
        <w:t>is dat het een koepelorganisatie is van 126 heemkundekringen met een achterban van ruim 33.000 leden. Deze heemkundekringen vormen een dekkend netwerk over de provincie. De leden van deze heemkundekringen zijn allemaal vrijwilligers die zich met hart en ziel inzetten voor de geschiedenis en cultuur van hun gemeente. Binnen de heemkundekringen is heel veel kennis over de lokale geschiedenis aanwezig. Door De Koerier, de nieuwsbrief en de website bereikt Brabants Heem iedereen die is geïnteresseerd in Brabant.</w:t>
      </w:r>
    </w:p>
    <w:p w14:paraId="72CBD4E5" w14:textId="10B3547F" w:rsidR="002954D5" w:rsidRDefault="002954D5" w:rsidP="008708E0">
      <w:pPr>
        <w:rPr>
          <w:rFonts w:ascii="Arial" w:hAnsi="Arial" w:cs="Arial"/>
          <w:sz w:val="22"/>
          <w:szCs w:val="22"/>
        </w:rPr>
      </w:pPr>
    </w:p>
    <w:p w14:paraId="4D1B5603" w14:textId="7A880ADA" w:rsidR="008708E0" w:rsidRDefault="002954D5" w:rsidP="008708E0">
      <w:pPr>
        <w:rPr>
          <w:rFonts w:ascii="Arial" w:hAnsi="Arial" w:cs="Arial"/>
          <w:sz w:val="22"/>
          <w:szCs w:val="22"/>
        </w:rPr>
      </w:pPr>
      <w:r>
        <w:rPr>
          <w:rFonts w:ascii="Arial" w:hAnsi="Arial" w:cs="Arial"/>
          <w:sz w:val="22"/>
          <w:szCs w:val="22"/>
        </w:rPr>
        <w:t xml:space="preserve">Het lokale werk </w:t>
      </w:r>
      <w:r w:rsidR="007C6DAD">
        <w:rPr>
          <w:rFonts w:ascii="Arial" w:hAnsi="Arial" w:cs="Arial"/>
          <w:sz w:val="22"/>
          <w:szCs w:val="22"/>
        </w:rPr>
        <w:t xml:space="preserve">gebeurt door de vrijwilligers in de heemkundekringen, waarbij de heemkundekringen zelf de eigen prioriteiten bepalen en de eigen doelstellingen formuleren. </w:t>
      </w:r>
      <w:r w:rsidR="007C6DAD">
        <w:rPr>
          <w:rFonts w:ascii="Arial" w:hAnsi="Arial" w:cs="Arial"/>
          <w:sz w:val="22"/>
          <w:szCs w:val="22"/>
        </w:rPr>
        <w:lastRenderedPageBreak/>
        <w:t xml:space="preserve">Brabants Heem </w:t>
      </w:r>
      <w:r>
        <w:rPr>
          <w:rFonts w:ascii="Arial" w:hAnsi="Arial" w:cs="Arial"/>
          <w:sz w:val="22"/>
          <w:szCs w:val="22"/>
        </w:rPr>
        <w:t>versterkt</w:t>
      </w:r>
      <w:r w:rsidR="00841499">
        <w:rPr>
          <w:rFonts w:ascii="Arial" w:hAnsi="Arial" w:cs="Arial"/>
          <w:sz w:val="22"/>
          <w:szCs w:val="22"/>
        </w:rPr>
        <w:t xml:space="preserve"> en</w:t>
      </w:r>
      <w:r w:rsidR="00426363">
        <w:rPr>
          <w:rFonts w:ascii="Arial" w:hAnsi="Arial" w:cs="Arial"/>
          <w:sz w:val="22"/>
          <w:szCs w:val="22"/>
        </w:rPr>
        <w:t xml:space="preserve"> verbindt </w:t>
      </w:r>
      <w:r w:rsidR="007C6DAD">
        <w:rPr>
          <w:rFonts w:ascii="Arial" w:hAnsi="Arial" w:cs="Arial"/>
          <w:sz w:val="22"/>
          <w:szCs w:val="22"/>
        </w:rPr>
        <w:t>heemkundekringen door kennis en ervaringen te delen</w:t>
      </w:r>
      <w:r>
        <w:rPr>
          <w:rFonts w:ascii="Arial" w:hAnsi="Arial" w:cs="Arial"/>
          <w:sz w:val="22"/>
          <w:szCs w:val="22"/>
        </w:rPr>
        <w:t xml:space="preserve"> en regiobijeenkomsten en workshops te organiseren</w:t>
      </w:r>
      <w:r w:rsidR="007C6DAD">
        <w:rPr>
          <w:rFonts w:ascii="Arial" w:hAnsi="Arial" w:cs="Arial"/>
          <w:sz w:val="22"/>
          <w:szCs w:val="22"/>
        </w:rPr>
        <w:t>.</w:t>
      </w:r>
    </w:p>
    <w:p w14:paraId="698872B0" w14:textId="36682FFC" w:rsidR="00C45163" w:rsidRDefault="00C45163" w:rsidP="00AC2639">
      <w:pPr>
        <w:rPr>
          <w:rFonts w:ascii="Arial" w:hAnsi="Arial" w:cs="Arial"/>
          <w:sz w:val="22"/>
          <w:szCs w:val="22"/>
        </w:rPr>
      </w:pPr>
      <w:r>
        <w:rPr>
          <w:rFonts w:ascii="Arial" w:hAnsi="Arial" w:cs="Arial"/>
          <w:sz w:val="22"/>
          <w:szCs w:val="22"/>
        </w:rPr>
        <w:t xml:space="preserve">De heemkundekringen </w:t>
      </w:r>
      <w:r w:rsidR="002954D5">
        <w:rPr>
          <w:rFonts w:ascii="Arial" w:hAnsi="Arial" w:cs="Arial"/>
          <w:sz w:val="22"/>
          <w:szCs w:val="22"/>
        </w:rPr>
        <w:t xml:space="preserve">hebben de komende jaren </w:t>
      </w:r>
      <w:r>
        <w:rPr>
          <w:rFonts w:ascii="Arial" w:hAnsi="Arial" w:cs="Arial"/>
          <w:sz w:val="22"/>
          <w:szCs w:val="22"/>
        </w:rPr>
        <w:t xml:space="preserve">de </w:t>
      </w:r>
      <w:r w:rsidR="00841499">
        <w:rPr>
          <w:rFonts w:ascii="Arial" w:hAnsi="Arial" w:cs="Arial"/>
          <w:sz w:val="22"/>
          <w:szCs w:val="22"/>
        </w:rPr>
        <w:t>taak</w:t>
      </w:r>
      <w:r>
        <w:rPr>
          <w:rFonts w:ascii="Arial" w:hAnsi="Arial" w:cs="Arial"/>
          <w:sz w:val="22"/>
          <w:szCs w:val="22"/>
        </w:rPr>
        <w:t xml:space="preserve"> hun werkveld te verbreden met immaterieel erfgoed, erfgoedtoerisme, behoud van cultuurhistorische landschappen en historische structuren, de zorg voor de toekomst van </w:t>
      </w:r>
      <w:r w:rsidR="008708E0">
        <w:rPr>
          <w:rFonts w:ascii="Arial" w:hAnsi="Arial" w:cs="Arial"/>
          <w:sz w:val="22"/>
          <w:szCs w:val="22"/>
        </w:rPr>
        <w:t>erfgoed</w:t>
      </w:r>
      <w:r>
        <w:rPr>
          <w:rFonts w:ascii="Arial" w:hAnsi="Arial" w:cs="Arial"/>
          <w:sz w:val="22"/>
          <w:szCs w:val="22"/>
        </w:rPr>
        <w:t>, etc., met de profilering van Brabant als kompas, de vier verhaallijnen: bevochten Brabant, religieus Brabant, bestuurlijk Brabant en innovatief Brabant. De ensembles van aandachtspunten en prioriteiten verschillen per gemeente en dus ook per heemkundekring.</w:t>
      </w:r>
      <w:r w:rsidR="002954D5">
        <w:rPr>
          <w:rFonts w:ascii="Arial" w:hAnsi="Arial" w:cs="Arial"/>
          <w:sz w:val="22"/>
          <w:szCs w:val="22"/>
        </w:rPr>
        <w:t xml:space="preserve"> Daarnaast hebben de heemkundekringen ook ee</w:t>
      </w:r>
      <w:r w:rsidR="00AB15C6">
        <w:rPr>
          <w:rFonts w:ascii="Arial" w:hAnsi="Arial" w:cs="Arial"/>
          <w:sz w:val="22"/>
          <w:szCs w:val="22"/>
        </w:rPr>
        <w:t>n</w:t>
      </w:r>
      <w:r w:rsidR="002954D5">
        <w:rPr>
          <w:rFonts w:ascii="Arial" w:hAnsi="Arial" w:cs="Arial"/>
          <w:sz w:val="22"/>
          <w:szCs w:val="22"/>
        </w:rPr>
        <w:t xml:space="preserve"> belangrijke rol bij het ontwikkelen van de omgevingsvisie.</w:t>
      </w:r>
      <w:r>
        <w:rPr>
          <w:rFonts w:ascii="Arial" w:hAnsi="Arial" w:cs="Arial"/>
          <w:sz w:val="22"/>
          <w:szCs w:val="22"/>
        </w:rPr>
        <w:t xml:space="preserve">  </w:t>
      </w:r>
    </w:p>
    <w:p w14:paraId="4E5AFA70" w14:textId="77777777" w:rsidR="005709C0" w:rsidRDefault="005709C0" w:rsidP="00AC2639">
      <w:pPr>
        <w:rPr>
          <w:rFonts w:ascii="Arial" w:hAnsi="Arial" w:cs="Arial"/>
          <w:sz w:val="22"/>
          <w:szCs w:val="22"/>
        </w:rPr>
      </w:pPr>
    </w:p>
    <w:p w14:paraId="7D0D86BD" w14:textId="215D9C0D" w:rsidR="00716D5C" w:rsidRPr="00716D5C" w:rsidRDefault="005709C0" w:rsidP="00716D5C">
      <w:pPr>
        <w:rPr>
          <w:rFonts w:ascii="Arial" w:hAnsi="Arial" w:cs="Arial"/>
          <w:sz w:val="22"/>
          <w:szCs w:val="22"/>
        </w:rPr>
      </w:pPr>
      <w:r>
        <w:rPr>
          <w:rFonts w:ascii="Arial" w:hAnsi="Arial" w:cs="Arial"/>
          <w:sz w:val="22"/>
          <w:szCs w:val="22"/>
        </w:rPr>
        <w:t>Brabants Heem heeft de ambitie krachtig de weg te vervolgen die zij is ingegaan met het Beleidsplan 2020-2025, waarin drie onderwerpen centraal staan: versterken, verbinden en verleiden: het versterken van de heemkundekringen, het verbinden van alle erfgoedorganisaties in Brabant en het verleiden van veel meer geïnteresseerden voor het prachtige erfgoedwerkveld.</w:t>
      </w:r>
      <w:r w:rsidR="00716D5C">
        <w:rPr>
          <w:rFonts w:ascii="Arial" w:hAnsi="Arial" w:cs="Arial"/>
          <w:sz w:val="22"/>
          <w:szCs w:val="22"/>
        </w:rPr>
        <w:t xml:space="preserve"> </w:t>
      </w:r>
      <w:r w:rsidR="00716D5C" w:rsidRPr="00716D5C">
        <w:rPr>
          <w:rFonts w:ascii="Arial" w:eastAsia="Times New Roman" w:hAnsi="Arial" w:cs="Arial"/>
          <w:sz w:val="22"/>
          <w:szCs w:val="22"/>
          <w:lang w:eastAsia="nl-NL"/>
        </w:rPr>
        <w:t xml:space="preserve">Brabants Heem versterkt de heemkundekringen door het organiseren van cursussen, workshops en kennisdeling op de regiobijeenkomsten. Bij het vormgeven van het thema immaterieel erfgoed wordt aan heemkundekringen gevraagd om samen te werken met andere (erfgoed) partners. </w:t>
      </w:r>
    </w:p>
    <w:p w14:paraId="3E428E8E" w14:textId="1F385E30" w:rsidR="00716D5C" w:rsidRPr="00716D5C" w:rsidRDefault="00716D5C" w:rsidP="00716D5C">
      <w:pPr>
        <w:rPr>
          <w:rFonts w:ascii="Arial" w:eastAsia="Times New Roman" w:hAnsi="Arial" w:cs="Arial"/>
          <w:sz w:val="22"/>
          <w:szCs w:val="22"/>
          <w:lang w:eastAsia="nl-NL"/>
        </w:rPr>
      </w:pPr>
      <w:r w:rsidRPr="00716D5C">
        <w:rPr>
          <w:rFonts w:ascii="Arial" w:eastAsia="Times New Roman" w:hAnsi="Arial" w:cs="Arial"/>
          <w:sz w:val="22"/>
          <w:szCs w:val="22"/>
          <w:lang w:eastAsia="nl-NL"/>
        </w:rPr>
        <w:t>Tijdens het Brabants Erfgoed Weekend helpt Brabants Heem heemkundekringen om jong en oud te verleiden met aansprekende activiteiten.</w:t>
      </w:r>
    </w:p>
    <w:p w14:paraId="1BD6EA06" w14:textId="09589934" w:rsidR="008708E0" w:rsidRDefault="008708E0" w:rsidP="00AC2639">
      <w:pPr>
        <w:rPr>
          <w:rFonts w:ascii="Arial" w:hAnsi="Arial" w:cs="Arial"/>
          <w:sz w:val="22"/>
          <w:szCs w:val="22"/>
        </w:rPr>
      </w:pPr>
    </w:p>
    <w:p w14:paraId="26FA0415" w14:textId="25937E33" w:rsidR="00833AB9" w:rsidRDefault="00833AB9" w:rsidP="00AC2639">
      <w:pPr>
        <w:rPr>
          <w:rFonts w:ascii="Arial" w:hAnsi="Arial" w:cs="Arial"/>
          <w:sz w:val="22"/>
          <w:szCs w:val="22"/>
        </w:rPr>
      </w:pPr>
      <w:r>
        <w:rPr>
          <w:rFonts w:ascii="Arial" w:hAnsi="Arial" w:cs="Arial"/>
          <w:sz w:val="22"/>
          <w:szCs w:val="22"/>
        </w:rPr>
        <w:t xml:space="preserve">Voor de kracht van Brabants Heem </w:t>
      </w:r>
      <w:r w:rsidR="00816B5A">
        <w:rPr>
          <w:rFonts w:ascii="Arial" w:hAnsi="Arial" w:cs="Arial"/>
          <w:sz w:val="22"/>
          <w:szCs w:val="22"/>
        </w:rPr>
        <w:t xml:space="preserve">en van de bij haar aangesloten heemkundekringen </w:t>
      </w:r>
      <w:r>
        <w:rPr>
          <w:rFonts w:ascii="Arial" w:hAnsi="Arial" w:cs="Arial"/>
          <w:sz w:val="22"/>
          <w:szCs w:val="22"/>
        </w:rPr>
        <w:t>is Erfgoed Brabant een heel wezenlijke partner.</w:t>
      </w:r>
      <w:r w:rsidR="00816B5A">
        <w:rPr>
          <w:rFonts w:ascii="Arial" w:hAnsi="Arial" w:cs="Arial"/>
          <w:sz w:val="22"/>
          <w:szCs w:val="22"/>
        </w:rPr>
        <w:t xml:space="preserve"> Denk bijvoorbeeld aan de digitalisering via </w:t>
      </w:r>
      <w:proofErr w:type="spellStart"/>
      <w:r w:rsidR="00816B5A">
        <w:rPr>
          <w:rFonts w:ascii="Arial" w:hAnsi="Arial" w:cs="Arial"/>
          <w:sz w:val="22"/>
          <w:szCs w:val="22"/>
        </w:rPr>
        <w:t>Memorix</w:t>
      </w:r>
      <w:proofErr w:type="spellEnd"/>
      <w:r w:rsidR="00816B5A">
        <w:rPr>
          <w:rFonts w:ascii="Arial" w:hAnsi="Arial" w:cs="Arial"/>
          <w:sz w:val="22"/>
          <w:szCs w:val="22"/>
        </w:rPr>
        <w:t xml:space="preserve"> </w:t>
      </w:r>
      <w:proofErr w:type="spellStart"/>
      <w:r w:rsidR="00816B5A">
        <w:rPr>
          <w:rFonts w:ascii="Arial" w:hAnsi="Arial" w:cs="Arial"/>
          <w:sz w:val="22"/>
          <w:szCs w:val="22"/>
        </w:rPr>
        <w:t>Maior</w:t>
      </w:r>
      <w:proofErr w:type="spellEnd"/>
      <w:r w:rsidR="00816B5A">
        <w:rPr>
          <w:rFonts w:ascii="Arial" w:hAnsi="Arial" w:cs="Arial"/>
          <w:sz w:val="22"/>
          <w:szCs w:val="22"/>
        </w:rPr>
        <w:t xml:space="preserve">, de </w:t>
      </w:r>
      <w:r w:rsidR="00716D5C">
        <w:rPr>
          <w:rFonts w:ascii="Arial" w:hAnsi="Arial" w:cs="Arial"/>
          <w:sz w:val="22"/>
          <w:szCs w:val="22"/>
        </w:rPr>
        <w:t xml:space="preserve">hulp bij het organiseren van workshops en colleges. </w:t>
      </w:r>
      <w:r w:rsidR="00816B5A">
        <w:rPr>
          <w:rFonts w:ascii="Arial" w:hAnsi="Arial" w:cs="Arial"/>
          <w:sz w:val="22"/>
          <w:szCs w:val="22"/>
        </w:rPr>
        <w:t xml:space="preserve">En operationeel beheert Erfgoed Brabant diensten als de administratie, het archief en de postbus.  </w:t>
      </w:r>
    </w:p>
    <w:p w14:paraId="32DD512B" w14:textId="77777777" w:rsidR="00833AB9" w:rsidRDefault="00833AB9" w:rsidP="00AC2639">
      <w:pPr>
        <w:rPr>
          <w:rFonts w:ascii="Arial" w:hAnsi="Arial" w:cs="Arial"/>
          <w:sz w:val="22"/>
          <w:szCs w:val="22"/>
        </w:rPr>
      </w:pPr>
    </w:p>
    <w:p w14:paraId="1331EC57" w14:textId="4BAD9160" w:rsidR="008708E0" w:rsidRPr="008708E0" w:rsidRDefault="008708E0" w:rsidP="00AC2639">
      <w:pPr>
        <w:rPr>
          <w:rFonts w:ascii="Arial" w:hAnsi="Arial" w:cs="Arial"/>
          <w:b/>
          <w:bCs/>
          <w:sz w:val="22"/>
          <w:szCs w:val="22"/>
        </w:rPr>
      </w:pPr>
      <w:r>
        <w:rPr>
          <w:rFonts w:ascii="Arial" w:hAnsi="Arial" w:cs="Arial"/>
          <w:b/>
          <w:bCs/>
          <w:sz w:val="22"/>
          <w:szCs w:val="22"/>
        </w:rPr>
        <w:t>75 jaar Brabants Heem</w:t>
      </w:r>
    </w:p>
    <w:p w14:paraId="48785A32" w14:textId="3D9E60B6" w:rsidR="008708E0" w:rsidRDefault="008708E0" w:rsidP="00AC2639">
      <w:pPr>
        <w:rPr>
          <w:rFonts w:ascii="Arial" w:hAnsi="Arial" w:cs="Arial"/>
          <w:sz w:val="22"/>
          <w:szCs w:val="22"/>
        </w:rPr>
      </w:pPr>
      <w:r>
        <w:rPr>
          <w:rFonts w:ascii="Arial" w:hAnsi="Arial" w:cs="Arial"/>
          <w:sz w:val="22"/>
          <w:szCs w:val="22"/>
        </w:rPr>
        <w:t>Brabants Heem bestaat in februari 2022 75 jaar.</w:t>
      </w:r>
      <w:r w:rsidR="00130C38">
        <w:rPr>
          <w:rFonts w:ascii="Arial" w:hAnsi="Arial" w:cs="Arial"/>
          <w:sz w:val="22"/>
          <w:szCs w:val="22"/>
        </w:rPr>
        <w:t xml:space="preserve"> Dit jubileum </w:t>
      </w:r>
      <w:r w:rsidR="00716D5C">
        <w:rPr>
          <w:rFonts w:ascii="Arial" w:hAnsi="Arial" w:cs="Arial"/>
          <w:sz w:val="22"/>
          <w:szCs w:val="22"/>
        </w:rPr>
        <w:t>vieren wij met een aantal feestelijke initiatieven.</w:t>
      </w:r>
    </w:p>
    <w:p w14:paraId="10BDAB29" w14:textId="79F58383" w:rsidR="00130C38" w:rsidRDefault="00130C38" w:rsidP="00AC2639">
      <w:pPr>
        <w:rPr>
          <w:rFonts w:ascii="Arial" w:hAnsi="Arial" w:cs="Arial"/>
          <w:sz w:val="22"/>
          <w:szCs w:val="22"/>
        </w:rPr>
      </w:pPr>
    </w:p>
    <w:p w14:paraId="3D6EDA4B" w14:textId="79ECAF92" w:rsidR="00716D5C" w:rsidRPr="00716D5C" w:rsidRDefault="00716D5C" w:rsidP="00716D5C">
      <w:pPr>
        <w:rPr>
          <w:rFonts w:ascii="Arial" w:eastAsia="Times New Roman" w:hAnsi="Arial" w:cs="Arial"/>
          <w:sz w:val="22"/>
          <w:szCs w:val="22"/>
          <w:lang w:eastAsia="nl-NL"/>
        </w:rPr>
      </w:pPr>
      <w:r w:rsidRPr="00716D5C">
        <w:rPr>
          <w:rFonts w:ascii="Arial" w:eastAsia="Times New Roman" w:hAnsi="Arial" w:cs="Arial"/>
          <w:sz w:val="22"/>
          <w:szCs w:val="22"/>
          <w:lang w:eastAsia="nl-NL"/>
        </w:rPr>
        <w:t>In het najaar van 2022 zal de bijeenkomst van de Raad van Aangeslotenen een feestelijk karakter krijgen. Naast inspirerende lezingen over het belang van heemkunde en</w:t>
      </w:r>
      <w:r>
        <w:rPr>
          <w:rFonts w:ascii="Arial" w:eastAsia="Times New Roman" w:hAnsi="Arial" w:cs="Arial"/>
          <w:sz w:val="22"/>
          <w:szCs w:val="22"/>
          <w:lang w:eastAsia="nl-NL"/>
        </w:rPr>
        <w:t xml:space="preserve"> </w:t>
      </w:r>
      <w:r w:rsidRPr="00716D5C">
        <w:rPr>
          <w:rFonts w:ascii="Arial" w:eastAsia="Times New Roman" w:hAnsi="Arial" w:cs="Arial"/>
          <w:sz w:val="22"/>
          <w:szCs w:val="22"/>
          <w:lang w:eastAsia="nl-NL"/>
        </w:rPr>
        <w:t xml:space="preserve">het aandeel van vrijwilligers bij het onderzoek naar en de presentatie van de geschiedenis en cultuur van Brabant, zal een boek worden aangeboden aan de Commissaris van de Koning dat een overzicht biedt van de lokale tradities, c.q. immaterieel erfgoed, die symbool staan voor de identiteit van Brabant. Het boek zal een cadeau zijn aan alle heemkundekringen en </w:t>
      </w:r>
      <w:r>
        <w:rPr>
          <w:rFonts w:ascii="Arial" w:eastAsia="Times New Roman" w:hAnsi="Arial" w:cs="Arial"/>
          <w:sz w:val="22"/>
          <w:szCs w:val="22"/>
          <w:lang w:eastAsia="nl-NL"/>
        </w:rPr>
        <w:t xml:space="preserve">te koop zijn voor alle </w:t>
      </w:r>
      <w:r w:rsidRPr="00716D5C">
        <w:rPr>
          <w:rFonts w:ascii="Arial" w:eastAsia="Times New Roman" w:hAnsi="Arial" w:cs="Arial"/>
          <w:sz w:val="22"/>
          <w:szCs w:val="22"/>
          <w:lang w:eastAsia="nl-NL"/>
        </w:rPr>
        <w:t>inwoners van de provincie.</w:t>
      </w:r>
    </w:p>
    <w:p w14:paraId="5A89F7D5" w14:textId="77777777" w:rsidR="00716D5C" w:rsidRDefault="00716D5C" w:rsidP="00AC2639">
      <w:pPr>
        <w:rPr>
          <w:rFonts w:ascii="Arial" w:hAnsi="Arial" w:cs="Arial"/>
          <w:sz w:val="22"/>
          <w:szCs w:val="22"/>
        </w:rPr>
      </w:pPr>
    </w:p>
    <w:p w14:paraId="0121C72D" w14:textId="6E0DE0F7" w:rsidR="00130C38" w:rsidRPr="00130C38" w:rsidRDefault="00130C38" w:rsidP="00AC2639">
      <w:pPr>
        <w:rPr>
          <w:rFonts w:ascii="Arial" w:hAnsi="Arial" w:cs="Arial"/>
          <w:sz w:val="22"/>
          <w:szCs w:val="22"/>
          <w:u w:val="single"/>
        </w:rPr>
      </w:pPr>
      <w:r w:rsidRPr="00130C38">
        <w:rPr>
          <w:rFonts w:ascii="Arial" w:hAnsi="Arial" w:cs="Arial"/>
          <w:sz w:val="22"/>
          <w:szCs w:val="22"/>
          <w:u w:val="single"/>
        </w:rPr>
        <w:t>Een boek over tradities in Brabant</w:t>
      </w:r>
    </w:p>
    <w:p w14:paraId="71719B7A" w14:textId="0DD5A9BA" w:rsidR="00716D5C" w:rsidRDefault="00130C38" w:rsidP="00AC2639">
      <w:pPr>
        <w:rPr>
          <w:rFonts w:ascii="Arial" w:hAnsi="Arial" w:cs="Arial"/>
          <w:sz w:val="22"/>
          <w:szCs w:val="22"/>
        </w:rPr>
      </w:pPr>
      <w:r>
        <w:rPr>
          <w:rFonts w:ascii="Arial" w:hAnsi="Arial" w:cs="Arial"/>
          <w:sz w:val="22"/>
          <w:szCs w:val="22"/>
        </w:rPr>
        <w:t xml:space="preserve">Brabants Heem wil de heemkundekringen ook sterker maken op het gebied van immaterieel erfgoed. De ambitie is dat alle heemkundekringen de komende jaren een volledige inventarisatie gaan </w:t>
      </w:r>
      <w:r w:rsidR="00426363">
        <w:rPr>
          <w:rFonts w:ascii="Arial" w:hAnsi="Arial" w:cs="Arial"/>
          <w:sz w:val="22"/>
          <w:szCs w:val="22"/>
        </w:rPr>
        <w:t>maken</w:t>
      </w:r>
      <w:r>
        <w:rPr>
          <w:rFonts w:ascii="Arial" w:hAnsi="Arial" w:cs="Arial"/>
          <w:sz w:val="22"/>
          <w:szCs w:val="22"/>
        </w:rPr>
        <w:t xml:space="preserve"> van a</w:t>
      </w:r>
      <w:r w:rsidR="00426363">
        <w:rPr>
          <w:rFonts w:ascii="Arial" w:hAnsi="Arial" w:cs="Arial"/>
          <w:sz w:val="22"/>
          <w:szCs w:val="22"/>
        </w:rPr>
        <w:t>l het</w:t>
      </w:r>
      <w:r>
        <w:rPr>
          <w:rFonts w:ascii="Arial" w:hAnsi="Arial" w:cs="Arial"/>
          <w:sz w:val="22"/>
          <w:szCs w:val="22"/>
        </w:rPr>
        <w:t xml:space="preserve"> immaterieel erfgoed in hun werkgebied. Denk daarbij aan de grote tradities zoals bloemencorso’s, Mariaprocessies of carnaval, maar ook aan de vele dagelijkse tradities zoals </w:t>
      </w:r>
      <w:r w:rsidR="00426363">
        <w:rPr>
          <w:rFonts w:ascii="Arial" w:hAnsi="Arial" w:cs="Arial"/>
          <w:sz w:val="22"/>
          <w:szCs w:val="22"/>
        </w:rPr>
        <w:t xml:space="preserve">geboortebord buiten zetten, </w:t>
      </w:r>
      <w:r>
        <w:rPr>
          <w:rFonts w:ascii="Arial" w:hAnsi="Arial" w:cs="Arial"/>
          <w:sz w:val="22"/>
          <w:szCs w:val="22"/>
        </w:rPr>
        <w:t>abraham zien, driekoningen zingen, de boekentas buiten hangen, dauwtrappen, worstenbrood</w:t>
      </w:r>
      <w:r w:rsidR="00426363">
        <w:rPr>
          <w:rFonts w:ascii="Arial" w:hAnsi="Arial" w:cs="Arial"/>
          <w:sz w:val="22"/>
          <w:szCs w:val="22"/>
        </w:rPr>
        <w:t xml:space="preserve"> bakken en eten</w:t>
      </w:r>
      <w:r>
        <w:rPr>
          <w:rFonts w:ascii="Arial" w:hAnsi="Arial" w:cs="Arial"/>
          <w:sz w:val="22"/>
          <w:szCs w:val="22"/>
        </w:rPr>
        <w:t xml:space="preserve">, enzovoorts. Dat willen we doen </w:t>
      </w:r>
      <w:r w:rsidR="009066E2">
        <w:rPr>
          <w:rFonts w:ascii="Arial" w:hAnsi="Arial" w:cs="Arial"/>
          <w:sz w:val="22"/>
          <w:szCs w:val="22"/>
        </w:rPr>
        <w:t>in overeenstemming met</w:t>
      </w:r>
      <w:r>
        <w:rPr>
          <w:rFonts w:ascii="Arial" w:hAnsi="Arial" w:cs="Arial"/>
          <w:sz w:val="22"/>
          <w:szCs w:val="22"/>
        </w:rPr>
        <w:t xml:space="preserve"> de UNESCO</w:t>
      </w:r>
      <w:r w:rsidR="00AB15C6">
        <w:rPr>
          <w:rFonts w:ascii="Arial" w:hAnsi="Arial" w:cs="Arial"/>
          <w:sz w:val="22"/>
          <w:szCs w:val="22"/>
        </w:rPr>
        <w:t>-richtlijnen</w:t>
      </w:r>
      <w:r>
        <w:rPr>
          <w:rFonts w:ascii="Arial" w:hAnsi="Arial" w:cs="Arial"/>
          <w:sz w:val="22"/>
          <w:szCs w:val="22"/>
        </w:rPr>
        <w:t xml:space="preserve">, dus </w:t>
      </w:r>
      <w:r w:rsidR="00426363">
        <w:rPr>
          <w:rFonts w:ascii="Arial" w:hAnsi="Arial" w:cs="Arial"/>
          <w:sz w:val="22"/>
          <w:szCs w:val="22"/>
        </w:rPr>
        <w:t>van onderop en in samenspraak met de gemeenschappen.</w:t>
      </w:r>
      <w:r w:rsidR="009066E2">
        <w:rPr>
          <w:rFonts w:ascii="Arial" w:hAnsi="Arial" w:cs="Arial"/>
          <w:sz w:val="22"/>
          <w:szCs w:val="22"/>
        </w:rPr>
        <w:t xml:space="preserve"> </w:t>
      </w:r>
      <w:r>
        <w:rPr>
          <w:rFonts w:ascii="Arial" w:hAnsi="Arial" w:cs="Arial"/>
          <w:sz w:val="22"/>
          <w:szCs w:val="22"/>
        </w:rPr>
        <w:t>Als eerste fase van dit enorme project komt er eind 2022 een boek uit over Brabantse tradities, waarbij het de gedachte is dat alle 125 aangesloten heemkundekringen een traditie aan</w:t>
      </w:r>
      <w:r w:rsidR="00426363">
        <w:rPr>
          <w:rFonts w:ascii="Arial" w:hAnsi="Arial" w:cs="Arial"/>
          <w:sz w:val="22"/>
          <w:szCs w:val="22"/>
        </w:rPr>
        <w:t>leveren die symbool staat voor de identiteit van hun gemeente</w:t>
      </w:r>
      <w:r>
        <w:rPr>
          <w:rFonts w:ascii="Arial" w:hAnsi="Arial" w:cs="Arial"/>
          <w:sz w:val="22"/>
          <w:szCs w:val="22"/>
        </w:rPr>
        <w:t>.</w:t>
      </w:r>
      <w:r w:rsidR="00716D5C">
        <w:rPr>
          <w:rFonts w:ascii="Arial" w:hAnsi="Arial" w:cs="Arial"/>
          <w:sz w:val="22"/>
          <w:szCs w:val="22"/>
        </w:rPr>
        <w:t xml:space="preserve"> Voor de inventarisatie zal in 2022 als voorbeeld door vier heemkundekringen het voortouw worden genomen.</w:t>
      </w:r>
    </w:p>
    <w:p w14:paraId="45C8EA44" w14:textId="47D00DBE" w:rsidR="00130C38" w:rsidRDefault="00130C38" w:rsidP="00AC2639">
      <w:pPr>
        <w:rPr>
          <w:rFonts w:ascii="Arial" w:hAnsi="Arial" w:cs="Arial"/>
          <w:sz w:val="22"/>
          <w:szCs w:val="22"/>
        </w:rPr>
      </w:pPr>
    </w:p>
    <w:p w14:paraId="13AC001A" w14:textId="06D6FA9A" w:rsidR="00130C38" w:rsidRPr="00130C38" w:rsidRDefault="00130C38" w:rsidP="00AC2639">
      <w:pPr>
        <w:rPr>
          <w:rFonts w:ascii="Arial" w:hAnsi="Arial" w:cs="Arial"/>
          <w:sz w:val="22"/>
          <w:szCs w:val="22"/>
          <w:u w:val="single"/>
        </w:rPr>
      </w:pPr>
      <w:r>
        <w:rPr>
          <w:rFonts w:ascii="Arial" w:hAnsi="Arial" w:cs="Arial"/>
          <w:sz w:val="22"/>
          <w:szCs w:val="22"/>
          <w:u w:val="single"/>
        </w:rPr>
        <w:t>Brabants Erfgoedweekend</w:t>
      </w:r>
    </w:p>
    <w:p w14:paraId="3099B392" w14:textId="5AA46687" w:rsidR="00130C38" w:rsidRDefault="00130C38" w:rsidP="00AC2639">
      <w:pPr>
        <w:rPr>
          <w:rFonts w:ascii="Arial" w:hAnsi="Arial" w:cs="Arial"/>
          <w:sz w:val="22"/>
          <w:szCs w:val="22"/>
        </w:rPr>
      </w:pPr>
      <w:r>
        <w:rPr>
          <w:rFonts w:ascii="Arial" w:hAnsi="Arial" w:cs="Arial"/>
          <w:sz w:val="22"/>
          <w:szCs w:val="22"/>
        </w:rPr>
        <w:t xml:space="preserve">Al enkele jaren wil Brabants Heem via de heemkundekringen gezicht geven aan het Brabants Erfgoedweekend in het weekend van Open Monumentendag, tweede weekend van september. </w:t>
      </w:r>
      <w:r w:rsidR="008550C2">
        <w:rPr>
          <w:rFonts w:ascii="Arial" w:hAnsi="Arial" w:cs="Arial"/>
          <w:sz w:val="22"/>
          <w:szCs w:val="22"/>
        </w:rPr>
        <w:t xml:space="preserve">Het thema van 2022 is duurzaamheid. </w:t>
      </w:r>
      <w:r>
        <w:rPr>
          <w:rFonts w:ascii="Arial" w:hAnsi="Arial" w:cs="Arial"/>
          <w:sz w:val="22"/>
          <w:szCs w:val="22"/>
        </w:rPr>
        <w:t>Via regio-overleg en via de beschikbare media zullen de heemkundekringen worden opgeroepen in het Brabants Erfgoedweekend activiteiten te organiseren en een zo groot mogelijk publiek te bereiken.</w:t>
      </w:r>
    </w:p>
    <w:p w14:paraId="77E74017" w14:textId="19928A70" w:rsidR="00130C38" w:rsidRDefault="00130C38" w:rsidP="00AC2639">
      <w:pPr>
        <w:rPr>
          <w:rFonts w:ascii="Arial" w:hAnsi="Arial" w:cs="Arial"/>
          <w:sz w:val="22"/>
          <w:szCs w:val="22"/>
        </w:rPr>
      </w:pPr>
      <w:r>
        <w:rPr>
          <w:rFonts w:ascii="Arial" w:hAnsi="Arial" w:cs="Arial"/>
          <w:sz w:val="22"/>
          <w:szCs w:val="22"/>
        </w:rPr>
        <w:lastRenderedPageBreak/>
        <w:t>Om kleur te geven aan het Brabants Erfgoedweekend ontvangen alle aangesloten heemkundekringen een speciaal ontworpen banner.</w:t>
      </w:r>
    </w:p>
    <w:p w14:paraId="25D5A2A9" w14:textId="0FCDFB2C" w:rsidR="004F24FF" w:rsidRDefault="004F24FF" w:rsidP="00AC2639">
      <w:pPr>
        <w:rPr>
          <w:rFonts w:ascii="Arial" w:hAnsi="Arial" w:cs="Arial"/>
          <w:sz w:val="22"/>
          <w:szCs w:val="22"/>
        </w:rPr>
      </w:pPr>
    </w:p>
    <w:p w14:paraId="6C298F4A" w14:textId="624B3CFC" w:rsidR="004F24FF" w:rsidRPr="004F24FF" w:rsidRDefault="004F24FF" w:rsidP="00AC2639">
      <w:pPr>
        <w:rPr>
          <w:rFonts w:ascii="Arial" w:hAnsi="Arial" w:cs="Arial"/>
          <w:sz w:val="22"/>
          <w:szCs w:val="22"/>
          <w:u w:val="single"/>
        </w:rPr>
      </w:pPr>
      <w:r>
        <w:rPr>
          <w:rFonts w:ascii="Arial" w:hAnsi="Arial" w:cs="Arial"/>
          <w:sz w:val="22"/>
          <w:szCs w:val="22"/>
          <w:u w:val="single"/>
        </w:rPr>
        <w:t>Een open deur voor ander</w:t>
      </w:r>
      <w:r w:rsidR="00841499">
        <w:rPr>
          <w:rFonts w:ascii="Arial" w:hAnsi="Arial" w:cs="Arial"/>
          <w:sz w:val="22"/>
          <w:szCs w:val="22"/>
          <w:u w:val="single"/>
        </w:rPr>
        <w:t>e</w:t>
      </w:r>
      <w:r>
        <w:rPr>
          <w:rFonts w:ascii="Arial" w:hAnsi="Arial" w:cs="Arial"/>
          <w:sz w:val="22"/>
          <w:szCs w:val="22"/>
          <w:u w:val="single"/>
        </w:rPr>
        <w:t xml:space="preserve"> erfgoedorganisaties dan de traditionele heemkundekringen</w:t>
      </w:r>
    </w:p>
    <w:p w14:paraId="0D9D9B59" w14:textId="2A0D7C80" w:rsidR="00130C38" w:rsidRDefault="004F24FF" w:rsidP="00AC2639">
      <w:pPr>
        <w:rPr>
          <w:rFonts w:ascii="Arial" w:hAnsi="Arial" w:cs="Arial"/>
          <w:sz w:val="22"/>
          <w:szCs w:val="22"/>
        </w:rPr>
      </w:pPr>
      <w:r>
        <w:rPr>
          <w:rFonts w:ascii="Arial" w:hAnsi="Arial" w:cs="Arial"/>
          <w:sz w:val="22"/>
          <w:szCs w:val="22"/>
        </w:rPr>
        <w:t xml:space="preserve">Het 75-jarig jubileum is een mooi moment om de deur van Brabants Heem open te zetten voor andersoortige erfgoedorganisaties dan de traditionele heemkundekringen. Denk aan stichtingen die zich inzetten voor éen traditie of voor behoud en benutting van een specifiek monument. Ook deze Stichtingen zijn gebaat bij diverse activiteiten van Brabants Heem </w:t>
      </w:r>
      <w:r w:rsidR="00A74A42">
        <w:rPr>
          <w:rFonts w:ascii="Arial" w:hAnsi="Arial" w:cs="Arial"/>
          <w:sz w:val="22"/>
          <w:szCs w:val="22"/>
        </w:rPr>
        <w:t xml:space="preserve">zoals workshops. Wel moet zorgvuldig worden gekeken naar de aard van lidmaatschap, die anders zal zijn dat die van de </w:t>
      </w:r>
      <w:r w:rsidR="00841499">
        <w:rPr>
          <w:rFonts w:ascii="Arial" w:hAnsi="Arial" w:cs="Arial"/>
          <w:sz w:val="22"/>
          <w:szCs w:val="22"/>
        </w:rPr>
        <w:t xml:space="preserve">plaatselijke </w:t>
      </w:r>
      <w:r w:rsidR="00A74A42">
        <w:rPr>
          <w:rFonts w:ascii="Arial" w:hAnsi="Arial" w:cs="Arial"/>
          <w:sz w:val="22"/>
          <w:szCs w:val="22"/>
        </w:rPr>
        <w:t>breed geor</w:t>
      </w:r>
      <w:r w:rsidR="00426363">
        <w:rPr>
          <w:rFonts w:ascii="Arial" w:hAnsi="Arial" w:cs="Arial"/>
          <w:sz w:val="22"/>
          <w:szCs w:val="22"/>
        </w:rPr>
        <w:t>iënteerde</w:t>
      </w:r>
      <w:r w:rsidR="00A74A42">
        <w:rPr>
          <w:rFonts w:ascii="Arial" w:hAnsi="Arial" w:cs="Arial"/>
          <w:sz w:val="22"/>
          <w:szCs w:val="22"/>
        </w:rPr>
        <w:t xml:space="preserve"> heemkundekring.</w:t>
      </w:r>
    </w:p>
    <w:p w14:paraId="1B391DB5" w14:textId="79355FC0" w:rsidR="00A74A42" w:rsidRDefault="00A74A42" w:rsidP="00AC2639">
      <w:pPr>
        <w:rPr>
          <w:rFonts w:ascii="Arial" w:hAnsi="Arial" w:cs="Arial"/>
          <w:sz w:val="22"/>
          <w:szCs w:val="22"/>
        </w:rPr>
      </w:pPr>
    </w:p>
    <w:p w14:paraId="0FA72F08" w14:textId="2085A3E3" w:rsidR="00A74A42" w:rsidRPr="00A74A42" w:rsidRDefault="00A74A42" w:rsidP="00AC2639">
      <w:pPr>
        <w:rPr>
          <w:rFonts w:ascii="Arial" w:hAnsi="Arial" w:cs="Arial"/>
          <w:sz w:val="22"/>
          <w:szCs w:val="22"/>
          <w:u w:val="single"/>
        </w:rPr>
      </w:pPr>
      <w:r>
        <w:rPr>
          <w:rFonts w:ascii="Arial" w:hAnsi="Arial" w:cs="Arial"/>
          <w:sz w:val="22"/>
          <w:szCs w:val="22"/>
          <w:u w:val="single"/>
        </w:rPr>
        <w:t>Een open deur voor vernieuwing</w:t>
      </w:r>
    </w:p>
    <w:p w14:paraId="10273ED6" w14:textId="6BDF149E" w:rsidR="004F24FF" w:rsidRDefault="00A74A42" w:rsidP="00AC2639">
      <w:pPr>
        <w:rPr>
          <w:rFonts w:ascii="Arial" w:hAnsi="Arial" w:cs="Arial"/>
          <w:sz w:val="22"/>
          <w:szCs w:val="22"/>
        </w:rPr>
      </w:pPr>
      <w:r>
        <w:rPr>
          <w:rFonts w:ascii="Arial" w:hAnsi="Arial" w:cs="Arial"/>
          <w:sz w:val="22"/>
          <w:szCs w:val="22"/>
        </w:rPr>
        <w:t xml:space="preserve">Het Boekenfonds wordt omgezet in een fonds, waarin ruimte komt </w:t>
      </w:r>
      <w:r w:rsidR="004341C3">
        <w:rPr>
          <w:rFonts w:ascii="Arial" w:hAnsi="Arial" w:cs="Arial"/>
          <w:sz w:val="22"/>
          <w:szCs w:val="22"/>
        </w:rPr>
        <w:t xml:space="preserve">voor de mogelijkheid </w:t>
      </w:r>
      <w:r>
        <w:rPr>
          <w:rFonts w:ascii="Arial" w:hAnsi="Arial" w:cs="Arial"/>
          <w:sz w:val="22"/>
          <w:szCs w:val="22"/>
        </w:rPr>
        <w:t xml:space="preserve">dat Brabants Heem de aangesloten heemkundekringen </w:t>
      </w:r>
      <w:r w:rsidR="00F95220">
        <w:rPr>
          <w:rFonts w:ascii="Arial" w:hAnsi="Arial" w:cs="Arial"/>
          <w:sz w:val="22"/>
          <w:szCs w:val="22"/>
        </w:rPr>
        <w:t xml:space="preserve">financiële </w:t>
      </w:r>
      <w:r>
        <w:rPr>
          <w:rFonts w:ascii="Arial" w:hAnsi="Arial" w:cs="Arial"/>
          <w:sz w:val="22"/>
          <w:szCs w:val="22"/>
        </w:rPr>
        <w:t>ondersteun</w:t>
      </w:r>
      <w:r w:rsidR="00F95220">
        <w:rPr>
          <w:rFonts w:ascii="Arial" w:hAnsi="Arial" w:cs="Arial"/>
          <w:sz w:val="22"/>
          <w:szCs w:val="22"/>
        </w:rPr>
        <w:t xml:space="preserve">ing biedt bij </w:t>
      </w:r>
      <w:r w:rsidR="00841499">
        <w:rPr>
          <w:rFonts w:ascii="Arial" w:hAnsi="Arial" w:cs="Arial"/>
          <w:sz w:val="22"/>
          <w:szCs w:val="22"/>
        </w:rPr>
        <w:t xml:space="preserve">activiteiten die niet vallen onder de reguliere </w:t>
      </w:r>
      <w:r w:rsidR="00F95220">
        <w:rPr>
          <w:rFonts w:ascii="Arial" w:hAnsi="Arial" w:cs="Arial"/>
          <w:sz w:val="22"/>
          <w:szCs w:val="22"/>
        </w:rPr>
        <w:t>activiteiten van een heemkundekring, bij</w:t>
      </w:r>
      <w:r>
        <w:rPr>
          <w:rFonts w:ascii="Arial" w:hAnsi="Arial" w:cs="Arial"/>
          <w:sz w:val="22"/>
          <w:szCs w:val="22"/>
        </w:rPr>
        <w:t xml:space="preserve">voorbeeld </w:t>
      </w:r>
      <w:r w:rsidR="00F95220">
        <w:rPr>
          <w:rFonts w:ascii="Arial" w:hAnsi="Arial" w:cs="Arial"/>
          <w:sz w:val="22"/>
          <w:szCs w:val="22"/>
        </w:rPr>
        <w:t xml:space="preserve">het opzetten van een thematische website, het ontwikkelen van educatieprojecten, </w:t>
      </w:r>
      <w:r>
        <w:rPr>
          <w:rFonts w:ascii="Arial" w:hAnsi="Arial" w:cs="Arial"/>
          <w:sz w:val="22"/>
          <w:szCs w:val="22"/>
        </w:rPr>
        <w:t>het ombouwen van een tijdschrift voor een groter publiek, het maken van een film, etc. Voorlopig kunnen we vanuit het coronareserve-bestemmingsplan hieraan meer aandacht geven.</w:t>
      </w:r>
    </w:p>
    <w:p w14:paraId="395DE7CF" w14:textId="77777777" w:rsidR="00A74A42" w:rsidRDefault="00A74A42" w:rsidP="00AC2639">
      <w:pPr>
        <w:rPr>
          <w:rFonts w:ascii="Arial" w:hAnsi="Arial" w:cs="Arial"/>
          <w:sz w:val="22"/>
          <w:szCs w:val="22"/>
        </w:rPr>
      </w:pPr>
    </w:p>
    <w:p w14:paraId="00EB8879" w14:textId="7718F5F1" w:rsidR="00130C38" w:rsidRPr="00130C38" w:rsidRDefault="00130C38" w:rsidP="00AC2639">
      <w:pPr>
        <w:rPr>
          <w:rFonts w:ascii="Arial" w:hAnsi="Arial" w:cs="Arial"/>
          <w:sz w:val="22"/>
          <w:szCs w:val="22"/>
          <w:u w:val="single"/>
        </w:rPr>
      </w:pPr>
      <w:r>
        <w:rPr>
          <w:rFonts w:ascii="Arial" w:hAnsi="Arial" w:cs="Arial"/>
          <w:sz w:val="22"/>
          <w:szCs w:val="22"/>
          <w:u w:val="single"/>
        </w:rPr>
        <w:t>Onderscheiding</w:t>
      </w:r>
    </w:p>
    <w:p w14:paraId="493A7494" w14:textId="2C625B98" w:rsidR="00130C38" w:rsidRDefault="00130C38" w:rsidP="00AC2639">
      <w:pPr>
        <w:rPr>
          <w:rFonts w:ascii="Arial" w:hAnsi="Arial" w:cs="Arial"/>
          <w:sz w:val="22"/>
          <w:szCs w:val="22"/>
        </w:rPr>
      </w:pPr>
      <w:r>
        <w:rPr>
          <w:rFonts w:ascii="Arial" w:hAnsi="Arial" w:cs="Arial"/>
          <w:sz w:val="22"/>
          <w:szCs w:val="22"/>
        </w:rPr>
        <w:t>Heemkundekringen die 75 jaar bestaan ontvangen van Brabants Heem een jubileumcadeau d</w:t>
      </w:r>
      <w:r w:rsidR="00841499">
        <w:rPr>
          <w:rFonts w:ascii="Arial" w:hAnsi="Arial" w:cs="Arial"/>
          <w:sz w:val="22"/>
          <w:szCs w:val="22"/>
        </w:rPr>
        <w:t>at</w:t>
      </w:r>
      <w:r>
        <w:rPr>
          <w:rFonts w:ascii="Arial" w:hAnsi="Arial" w:cs="Arial"/>
          <w:sz w:val="22"/>
          <w:szCs w:val="22"/>
        </w:rPr>
        <w:t xml:space="preserve"> functioneert als een onderscheiding. De</w:t>
      </w:r>
      <w:r w:rsidR="00841499">
        <w:rPr>
          <w:rFonts w:ascii="Arial" w:hAnsi="Arial" w:cs="Arial"/>
          <w:sz w:val="22"/>
          <w:szCs w:val="22"/>
        </w:rPr>
        <w:t xml:space="preserve"> jubilerende kring krijgt</w:t>
      </w:r>
      <w:r>
        <w:rPr>
          <w:rFonts w:ascii="Arial" w:hAnsi="Arial" w:cs="Arial"/>
          <w:sz w:val="22"/>
          <w:szCs w:val="22"/>
        </w:rPr>
        <w:t xml:space="preserve"> een beeldje van pastoor Binck, oprichter van Brabants Heem.</w:t>
      </w:r>
    </w:p>
    <w:p w14:paraId="7D4AAC01" w14:textId="6A6DB8BC" w:rsidR="00130C38" w:rsidRDefault="00130C38" w:rsidP="00AC2639">
      <w:pPr>
        <w:rPr>
          <w:rFonts w:ascii="Arial" w:hAnsi="Arial" w:cs="Arial"/>
          <w:sz w:val="22"/>
          <w:szCs w:val="22"/>
        </w:rPr>
      </w:pPr>
    </w:p>
    <w:p w14:paraId="2737DE4F" w14:textId="77777777" w:rsidR="00716D5C" w:rsidRPr="00716D5C" w:rsidRDefault="00716D5C" w:rsidP="00716D5C">
      <w:pPr>
        <w:shd w:val="clear" w:color="auto" w:fill="FFFFFF"/>
        <w:rPr>
          <w:rFonts w:ascii="Arial" w:eastAsia="Times New Roman" w:hAnsi="Arial" w:cs="Arial"/>
          <w:b/>
          <w:bCs/>
          <w:color w:val="000000"/>
          <w:sz w:val="22"/>
          <w:szCs w:val="22"/>
          <w:lang w:eastAsia="nl-NL"/>
        </w:rPr>
      </w:pPr>
      <w:r w:rsidRPr="00716D5C">
        <w:rPr>
          <w:rFonts w:ascii="Arial" w:eastAsia="Times New Roman" w:hAnsi="Arial" w:cs="Arial"/>
          <w:b/>
          <w:bCs/>
          <w:color w:val="000000"/>
          <w:sz w:val="22"/>
          <w:szCs w:val="22"/>
          <w:lang w:eastAsia="nl-NL"/>
        </w:rPr>
        <w:t>Speerpunten 2022</w:t>
      </w:r>
    </w:p>
    <w:p w14:paraId="255855CA" w14:textId="77777777" w:rsidR="00716D5C" w:rsidRP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 xml:space="preserve">Brabants Heem wil naast het vieren van het 75-jarig jubileum het immaterieel erfgoed en het </w:t>
      </w:r>
    </w:p>
    <w:p w14:paraId="48DFFF19" w14:textId="128BD4D3" w:rsid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Brabants Erfgoed Weekend verder ontwikkelen en vormgeven.</w:t>
      </w:r>
    </w:p>
    <w:p w14:paraId="197051DC" w14:textId="05012909" w:rsidR="00716D5C" w:rsidRDefault="00716D5C" w:rsidP="00716D5C">
      <w:pPr>
        <w:shd w:val="clear" w:color="auto" w:fill="FFFFFF"/>
        <w:rPr>
          <w:rFonts w:ascii="Arial" w:eastAsia="Times New Roman" w:hAnsi="Arial" w:cs="Arial"/>
          <w:color w:val="000000"/>
          <w:sz w:val="22"/>
          <w:szCs w:val="22"/>
          <w:lang w:eastAsia="nl-NL"/>
        </w:rPr>
      </w:pPr>
    </w:p>
    <w:p w14:paraId="188FF605" w14:textId="61E1262A" w:rsidR="00716D5C" w:rsidRPr="00716D5C" w:rsidRDefault="00716D5C" w:rsidP="00716D5C">
      <w:pPr>
        <w:shd w:val="clear" w:color="auto" w:fill="FFFFFF"/>
        <w:rPr>
          <w:rFonts w:ascii="Arial" w:eastAsia="Times New Roman" w:hAnsi="Arial" w:cs="Arial"/>
          <w:color w:val="000000"/>
          <w:sz w:val="22"/>
          <w:szCs w:val="22"/>
          <w:u w:val="single"/>
          <w:lang w:eastAsia="nl-NL"/>
        </w:rPr>
      </w:pPr>
      <w:r w:rsidRPr="00716D5C">
        <w:rPr>
          <w:rFonts w:ascii="Arial" w:eastAsia="Times New Roman" w:hAnsi="Arial" w:cs="Arial"/>
          <w:color w:val="000000"/>
          <w:sz w:val="22"/>
          <w:szCs w:val="22"/>
          <w:u w:val="single"/>
          <w:lang w:eastAsia="nl-NL"/>
        </w:rPr>
        <w:t>Immaterieel erfgoed</w:t>
      </w:r>
    </w:p>
    <w:p w14:paraId="3F459A45" w14:textId="1581FB6B" w:rsidR="00716D5C" w:rsidRP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 xml:space="preserve">Immaterieel erfgoed is altijd een belangrijk inhoudelijk thema geweest binnen Brabants Heem, alleen werd het toen volkscultuur en/of tradities genoemd. Zo heeft Brabants Heem de leerstoel </w:t>
      </w:r>
    </w:p>
    <w:p w14:paraId="0D1A71CE" w14:textId="487821D9" w:rsidR="00716D5C" w:rsidRP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Volkscultuur in Brabant, nu Cultuur in Brabant, aan de Universiteit Tilburg opgericht. Het is de ambitie van Brabants Heem om de komende jaren immaterieel erfgoed bij de heemkundekringen op de kaart te zetten, hen te verbinden met de immaterieel erfgoed gemeenschappen en hen tools te geven om het immaterieel erfgoed in hun gemeente te inventariseren en documenteren. In 2022 zal Brabants Heem de heemkundekringen oproepen om mee te werken aan een boek over de lokale Brabantse tradities die symbool staan voor de identiteit van hun gemeente. Dit boek wordt op het jubileumfeest aangeboden aan de Commissaris van de Koning, als vertegenwoordiger van alle inwoners van Noord-Brabant. Met brieven, nieuwsbrieven en artikelen in de Koerier worden de heemkundekringen warm gemaakt voor dit boek. Ook zal immaterieel erfgoed het thema zijn op de</w:t>
      </w:r>
    </w:p>
    <w:p w14:paraId="6C24D011" w14:textId="7527F0EB" w:rsidR="00716D5C" w:rsidRP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Raad van Aangeslotenen in het najaar 2021. Verder gaat Brabants Heem in 2022 in vier pilotgemeenten het immaterieel erfgoed volgens UNESCO richtlijnen, dus van onderop en in samenwerking met de immaterieel erfgoed gemeenschappen, inventariseren en documenteren. Van dit proces wordt regelmatig verslag gedaan aan de heemkundekringen. Het is een experiment</w:t>
      </w:r>
      <w:r w:rsidR="00DD1721">
        <w:rPr>
          <w:rFonts w:ascii="Arial" w:eastAsia="Times New Roman" w:hAnsi="Arial" w:cs="Arial"/>
          <w:color w:val="000000"/>
          <w:sz w:val="22"/>
          <w:szCs w:val="22"/>
          <w:lang w:eastAsia="nl-NL"/>
        </w:rPr>
        <w:t xml:space="preserve"> </w:t>
      </w:r>
      <w:r w:rsidRPr="00716D5C">
        <w:rPr>
          <w:rFonts w:ascii="Arial" w:eastAsia="Times New Roman" w:hAnsi="Arial" w:cs="Arial"/>
          <w:color w:val="000000"/>
          <w:sz w:val="22"/>
          <w:szCs w:val="22"/>
          <w:lang w:eastAsia="nl-NL"/>
        </w:rPr>
        <w:t xml:space="preserve">waarin kennis en ervaring delen een belangrijk onderdeel is. Als laatste zal de jaarlijkse </w:t>
      </w:r>
    </w:p>
    <w:p w14:paraId="0E523CFF" w14:textId="67333C6D" w:rsidR="00716D5C" w:rsidRP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Volkscultuurdag omgezet worden in vier middagen verspreid over de provincie. Op deze middagen</w:t>
      </w:r>
      <w:r w:rsidR="00DD1721">
        <w:rPr>
          <w:rFonts w:ascii="Arial" w:eastAsia="Times New Roman" w:hAnsi="Arial" w:cs="Arial"/>
          <w:color w:val="000000"/>
          <w:sz w:val="22"/>
          <w:szCs w:val="22"/>
          <w:lang w:eastAsia="nl-NL"/>
        </w:rPr>
        <w:t xml:space="preserve"> </w:t>
      </w:r>
      <w:r w:rsidRPr="00716D5C">
        <w:rPr>
          <w:rFonts w:ascii="Arial" w:eastAsia="Times New Roman" w:hAnsi="Arial" w:cs="Arial"/>
          <w:color w:val="000000"/>
          <w:sz w:val="22"/>
          <w:szCs w:val="22"/>
          <w:lang w:eastAsia="nl-NL"/>
        </w:rPr>
        <w:t>staan de immaterieel erfgoed gemeenschappen centraal en kunnen de heemkundekringen kennis</w:t>
      </w:r>
      <w:r w:rsidR="00DD1721">
        <w:rPr>
          <w:rFonts w:ascii="Arial" w:eastAsia="Times New Roman" w:hAnsi="Arial" w:cs="Arial"/>
          <w:color w:val="000000"/>
          <w:sz w:val="22"/>
          <w:szCs w:val="22"/>
          <w:lang w:eastAsia="nl-NL"/>
        </w:rPr>
        <w:t xml:space="preserve"> </w:t>
      </w:r>
      <w:r w:rsidRPr="00716D5C">
        <w:rPr>
          <w:rFonts w:ascii="Arial" w:eastAsia="Times New Roman" w:hAnsi="Arial" w:cs="Arial"/>
          <w:color w:val="000000"/>
          <w:sz w:val="22"/>
          <w:szCs w:val="22"/>
          <w:lang w:eastAsia="nl-NL"/>
        </w:rPr>
        <w:t>maken met het beoefenen van immaterieel erfgoed.</w:t>
      </w:r>
    </w:p>
    <w:p w14:paraId="6A6B3002" w14:textId="77777777" w:rsidR="00DD1721" w:rsidRDefault="00DD1721" w:rsidP="00716D5C">
      <w:pPr>
        <w:shd w:val="clear" w:color="auto" w:fill="FFFFFF"/>
        <w:rPr>
          <w:rFonts w:ascii="Arial" w:eastAsia="Times New Roman" w:hAnsi="Arial" w:cs="Arial"/>
          <w:color w:val="000000"/>
          <w:sz w:val="22"/>
          <w:szCs w:val="22"/>
          <w:lang w:eastAsia="nl-NL"/>
        </w:rPr>
      </w:pPr>
    </w:p>
    <w:p w14:paraId="68840C87" w14:textId="0A362E4D" w:rsidR="00DD1721" w:rsidRPr="00DD1721" w:rsidRDefault="00DD1721" w:rsidP="00716D5C">
      <w:pPr>
        <w:shd w:val="clear" w:color="auto" w:fill="FFFFFF"/>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Brabants Erfgoedweekend</w:t>
      </w:r>
    </w:p>
    <w:p w14:paraId="5FAE4F3B" w14:textId="2A02882F" w:rsidR="00716D5C" w:rsidRPr="00716D5C" w:rsidRDefault="00716D5C" w:rsidP="00716D5C">
      <w:pPr>
        <w:shd w:val="clear" w:color="auto" w:fill="FFFFFF"/>
        <w:rPr>
          <w:rFonts w:ascii="Arial" w:eastAsia="Times New Roman" w:hAnsi="Arial" w:cs="Arial"/>
          <w:color w:val="000000"/>
          <w:sz w:val="22"/>
          <w:szCs w:val="22"/>
          <w:lang w:eastAsia="nl-NL"/>
        </w:rPr>
      </w:pPr>
      <w:r w:rsidRPr="00716D5C">
        <w:rPr>
          <w:rFonts w:ascii="Arial" w:eastAsia="Times New Roman" w:hAnsi="Arial" w:cs="Arial"/>
          <w:color w:val="000000"/>
          <w:sz w:val="22"/>
          <w:szCs w:val="22"/>
          <w:lang w:eastAsia="nl-NL"/>
        </w:rPr>
        <w:t>Brabant Heem heeft de ambitie om de heemkundekringen lokaal en regionaal te laten samenwerken met elkaar en met de andere (erfgoed) organisaties. Dat doet ze door het organiseren van een Brabants Erfgoed Weekend. In overleg met de Open Monumenten Dag zullen</w:t>
      </w:r>
      <w:r w:rsidR="00DD1721">
        <w:rPr>
          <w:rFonts w:ascii="Arial" w:eastAsia="Times New Roman" w:hAnsi="Arial" w:cs="Arial"/>
          <w:color w:val="000000"/>
          <w:sz w:val="22"/>
          <w:szCs w:val="22"/>
          <w:lang w:eastAsia="nl-NL"/>
        </w:rPr>
        <w:t xml:space="preserve"> </w:t>
      </w:r>
      <w:r w:rsidRPr="00716D5C">
        <w:rPr>
          <w:rFonts w:ascii="Arial" w:eastAsia="Times New Roman" w:hAnsi="Arial" w:cs="Arial"/>
          <w:color w:val="000000"/>
          <w:sz w:val="22"/>
          <w:szCs w:val="22"/>
          <w:lang w:eastAsia="nl-NL"/>
        </w:rPr>
        <w:t xml:space="preserve">heemkundekringen extra activiteiten organiseren in het tweede weekend van september. In 2020 is hiermee een begin gemaakt. In 2022 is het thema duurzaamheid. Actueel is dat wij anders met de aarde om zullen moeten gaan. Wat kunnen wij daarvan leren uit het verleden? </w:t>
      </w:r>
      <w:r w:rsidRPr="00716D5C">
        <w:rPr>
          <w:rFonts w:ascii="Arial" w:eastAsia="Times New Roman" w:hAnsi="Arial" w:cs="Arial"/>
          <w:color w:val="000000"/>
          <w:sz w:val="22"/>
          <w:szCs w:val="22"/>
          <w:lang w:eastAsia="nl-NL"/>
        </w:rPr>
        <w:lastRenderedPageBreak/>
        <w:t>Natuurbehoud versus woningbouw zijn problemen waar Brabant de komende tijd over na zal moeten denken. Heemkundekringen kunnen een waardevolle bijdrage hieraan leveren. In 2022 krijgen alle heemkundekringen een banner waarmee ze het Brabants Erfgoed Weekend kunnen promoten.</w:t>
      </w:r>
      <w:r w:rsidR="00DD1721">
        <w:rPr>
          <w:rFonts w:ascii="Arial" w:eastAsia="Times New Roman" w:hAnsi="Arial" w:cs="Arial"/>
          <w:color w:val="000000"/>
          <w:sz w:val="22"/>
          <w:szCs w:val="22"/>
          <w:lang w:eastAsia="nl-NL"/>
        </w:rPr>
        <w:t xml:space="preserve"> </w:t>
      </w:r>
    </w:p>
    <w:p w14:paraId="67DCA4B8" w14:textId="77777777" w:rsidR="00210F75" w:rsidRDefault="00210F75" w:rsidP="004F24FF">
      <w:pPr>
        <w:rPr>
          <w:rFonts w:ascii="Arial" w:hAnsi="Arial" w:cs="Arial"/>
          <w:sz w:val="22"/>
          <w:szCs w:val="22"/>
        </w:rPr>
      </w:pPr>
    </w:p>
    <w:p w14:paraId="67CFE760" w14:textId="4B9638C6" w:rsidR="00AD199A" w:rsidRPr="004F24FF" w:rsidRDefault="004F24FF" w:rsidP="00AC2639">
      <w:pPr>
        <w:rPr>
          <w:rFonts w:ascii="Arial" w:hAnsi="Arial" w:cs="Arial"/>
          <w:b/>
          <w:bCs/>
          <w:sz w:val="22"/>
          <w:szCs w:val="22"/>
        </w:rPr>
      </w:pPr>
      <w:r>
        <w:rPr>
          <w:rFonts w:ascii="Arial" w:hAnsi="Arial" w:cs="Arial"/>
          <w:b/>
          <w:bCs/>
          <w:sz w:val="22"/>
          <w:szCs w:val="22"/>
        </w:rPr>
        <w:t>Beschrijving per kerntaak</w:t>
      </w:r>
    </w:p>
    <w:p w14:paraId="5B9279D5" w14:textId="3E2F2B59" w:rsidR="00B11283" w:rsidRDefault="00B11283" w:rsidP="00B11283">
      <w:pPr>
        <w:rPr>
          <w:rFonts w:ascii="Arial" w:hAnsi="Arial" w:cs="Arial"/>
          <w:sz w:val="22"/>
          <w:szCs w:val="22"/>
        </w:rPr>
      </w:pPr>
      <w:r>
        <w:rPr>
          <w:rFonts w:ascii="Arial" w:hAnsi="Arial" w:cs="Arial"/>
          <w:sz w:val="22"/>
          <w:szCs w:val="22"/>
        </w:rPr>
        <w:t xml:space="preserve">In onderstaande paragrafen worden </w:t>
      </w:r>
      <w:r w:rsidR="00A772BE">
        <w:rPr>
          <w:rFonts w:ascii="Arial" w:hAnsi="Arial" w:cs="Arial"/>
          <w:sz w:val="22"/>
          <w:szCs w:val="22"/>
        </w:rPr>
        <w:t xml:space="preserve">de </w:t>
      </w:r>
      <w:r w:rsidR="00CB3AE4">
        <w:rPr>
          <w:rFonts w:ascii="Arial" w:hAnsi="Arial" w:cs="Arial"/>
          <w:sz w:val="22"/>
          <w:szCs w:val="22"/>
        </w:rPr>
        <w:t>concrete activiteiten op de agenda van 202</w:t>
      </w:r>
      <w:r w:rsidR="00A74A42">
        <w:rPr>
          <w:rFonts w:ascii="Arial" w:hAnsi="Arial" w:cs="Arial"/>
          <w:sz w:val="22"/>
          <w:szCs w:val="22"/>
        </w:rPr>
        <w:t>2</w:t>
      </w:r>
      <w:r w:rsidR="001836B4">
        <w:rPr>
          <w:rFonts w:ascii="Arial" w:hAnsi="Arial" w:cs="Arial"/>
          <w:sz w:val="22"/>
          <w:szCs w:val="22"/>
        </w:rPr>
        <w:t xml:space="preserve"> per kerntaak</w:t>
      </w:r>
      <w:r>
        <w:rPr>
          <w:rFonts w:ascii="Arial" w:hAnsi="Arial" w:cs="Arial"/>
          <w:sz w:val="22"/>
          <w:szCs w:val="22"/>
        </w:rPr>
        <w:t xml:space="preserve"> geschetst.</w:t>
      </w:r>
      <w:r w:rsidR="00A74A42">
        <w:rPr>
          <w:rFonts w:ascii="Arial" w:hAnsi="Arial" w:cs="Arial"/>
          <w:sz w:val="22"/>
          <w:szCs w:val="22"/>
        </w:rPr>
        <w:t xml:space="preserve"> </w:t>
      </w:r>
    </w:p>
    <w:p w14:paraId="1D58CEC0" w14:textId="77777777" w:rsidR="00B11283" w:rsidRDefault="00B11283" w:rsidP="00B11283">
      <w:pPr>
        <w:rPr>
          <w:rFonts w:ascii="Arial" w:hAnsi="Arial" w:cs="Arial"/>
          <w:sz w:val="22"/>
          <w:szCs w:val="22"/>
        </w:rPr>
      </w:pPr>
    </w:p>
    <w:p w14:paraId="711F70E2" w14:textId="0F4F7079" w:rsidR="00133015" w:rsidRPr="000E21DF" w:rsidRDefault="000E21DF" w:rsidP="00B11283">
      <w:pPr>
        <w:rPr>
          <w:rFonts w:ascii="Arial" w:hAnsi="Arial" w:cs="Arial"/>
          <w:b/>
          <w:bCs/>
          <w:sz w:val="22"/>
          <w:szCs w:val="22"/>
        </w:rPr>
      </w:pPr>
      <w:r>
        <w:rPr>
          <w:rFonts w:ascii="Arial" w:hAnsi="Arial" w:cs="Arial"/>
          <w:b/>
          <w:bCs/>
          <w:sz w:val="22"/>
          <w:szCs w:val="22"/>
        </w:rPr>
        <w:t>Kerntaak A</w:t>
      </w:r>
    </w:p>
    <w:p w14:paraId="5E3A7653" w14:textId="25CA1825" w:rsidR="00133015" w:rsidRDefault="00A772BE" w:rsidP="00B11283">
      <w:pPr>
        <w:rPr>
          <w:rFonts w:ascii="Arial" w:hAnsi="Arial" w:cs="Arial"/>
          <w:sz w:val="22"/>
          <w:szCs w:val="22"/>
        </w:rPr>
      </w:pPr>
      <w:r>
        <w:rPr>
          <w:rFonts w:ascii="Arial" w:hAnsi="Arial" w:cs="Arial"/>
          <w:sz w:val="22"/>
          <w:szCs w:val="22"/>
        </w:rPr>
        <w:t>HEEMKUNDE, ERFGOED EN GESCHIEDENINS</w:t>
      </w:r>
    </w:p>
    <w:p w14:paraId="2D824AC7" w14:textId="336984C6" w:rsidR="00A772BE" w:rsidRDefault="00A772BE" w:rsidP="000E21DF">
      <w:pPr>
        <w:pStyle w:val="Lijstalinea"/>
        <w:numPr>
          <w:ilvl w:val="0"/>
          <w:numId w:val="18"/>
        </w:numPr>
        <w:ind w:left="284" w:hanging="284"/>
        <w:rPr>
          <w:rFonts w:ascii="Arial" w:hAnsi="Arial" w:cs="Arial"/>
          <w:sz w:val="22"/>
          <w:szCs w:val="22"/>
        </w:rPr>
      </w:pPr>
      <w:r>
        <w:rPr>
          <w:rFonts w:ascii="Arial" w:hAnsi="Arial" w:cs="Arial"/>
          <w:sz w:val="22"/>
          <w:szCs w:val="22"/>
        </w:rPr>
        <w:t>Onderzoek, publicaties en archieven</w:t>
      </w:r>
    </w:p>
    <w:p w14:paraId="7217817C" w14:textId="5C66D4D9" w:rsidR="00A772BE" w:rsidRDefault="00A772BE" w:rsidP="000E21DF">
      <w:pPr>
        <w:pStyle w:val="Lijstalinea"/>
        <w:numPr>
          <w:ilvl w:val="0"/>
          <w:numId w:val="18"/>
        </w:numPr>
        <w:ind w:left="284" w:hanging="284"/>
        <w:rPr>
          <w:rFonts w:ascii="Arial" w:hAnsi="Arial" w:cs="Arial"/>
          <w:sz w:val="22"/>
          <w:szCs w:val="22"/>
        </w:rPr>
      </w:pPr>
      <w:r>
        <w:rPr>
          <w:rFonts w:ascii="Arial" w:hAnsi="Arial" w:cs="Arial"/>
          <w:sz w:val="22"/>
          <w:szCs w:val="22"/>
        </w:rPr>
        <w:t>Immaterieel erfgoed en erfgoedtoerisme</w:t>
      </w:r>
    </w:p>
    <w:p w14:paraId="5811DEAE" w14:textId="1434F5AA" w:rsidR="00A772BE" w:rsidRPr="007E4F94" w:rsidRDefault="00A772BE" w:rsidP="000E21DF">
      <w:pPr>
        <w:pStyle w:val="Lijstalinea"/>
        <w:numPr>
          <w:ilvl w:val="0"/>
          <w:numId w:val="18"/>
        </w:numPr>
        <w:ind w:left="284" w:hanging="284"/>
        <w:rPr>
          <w:rFonts w:ascii="Arial" w:hAnsi="Arial" w:cs="Arial"/>
          <w:sz w:val="22"/>
          <w:szCs w:val="22"/>
        </w:rPr>
      </w:pPr>
      <w:r>
        <w:rPr>
          <w:rFonts w:ascii="Arial" w:hAnsi="Arial" w:cs="Arial"/>
          <w:sz w:val="22"/>
          <w:szCs w:val="22"/>
        </w:rPr>
        <w:t>Archeologie en monumenten</w:t>
      </w:r>
    </w:p>
    <w:p w14:paraId="03DA4179" w14:textId="77777777" w:rsidR="00133015" w:rsidRDefault="00133015" w:rsidP="00B11283">
      <w:pPr>
        <w:rPr>
          <w:rFonts w:ascii="Arial" w:hAnsi="Arial" w:cs="Arial"/>
          <w:sz w:val="22"/>
          <w:szCs w:val="22"/>
        </w:rPr>
      </w:pPr>
    </w:p>
    <w:p w14:paraId="670E60F9" w14:textId="77777777" w:rsidR="00CB3AE4" w:rsidRDefault="00CB3AE4" w:rsidP="00CB3AE4">
      <w:pPr>
        <w:rPr>
          <w:rFonts w:ascii="Arial" w:hAnsi="Arial" w:cs="Arial"/>
          <w:sz w:val="22"/>
          <w:szCs w:val="22"/>
        </w:rPr>
      </w:pPr>
      <w:r>
        <w:rPr>
          <w:rFonts w:ascii="Arial" w:hAnsi="Arial" w:cs="Arial"/>
          <w:sz w:val="22"/>
          <w:szCs w:val="22"/>
        </w:rPr>
        <w:t xml:space="preserve">Heemkundekringen zijn in hun activiteiten afhankelijk van de beschikbare medewerkers en hun interesses. De ene heemkundekring heeft een team voor diepgaand onderzoek en het regelmatig publiceren van boeken, een andere kring is al blij als voor de leden een kwartaalblad van niveau uitkomt. De ene heemkundekring heeft een prachtige collectie met wisseltentoonstellingen, de ander heeft geen eigen onderkomen. Dat geeft allemaal heel veel diversiteit. </w:t>
      </w:r>
    </w:p>
    <w:p w14:paraId="27E43086" w14:textId="6CF8A192" w:rsidR="00CB3AE4" w:rsidRDefault="00CB3AE4" w:rsidP="00CB3AE4">
      <w:pPr>
        <w:rPr>
          <w:rFonts w:ascii="Arial" w:hAnsi="Arial" w:cs="Arial"/>
          <w:sz w:val="22"/>
          <w:szCs w:val="22"/>
        </w:rPr>
      </w:pPr>
      <w:r>
        <w:rPr>
          <w:rFonts w:ascii="Arial" w:hAnsi="Arial" w:cs="Arial"/>
          <w:sz w:val="22"/>
          <w:szCs w:val="22"/>
        </w:rPr>
        <w:t xml:space="preserve">Ook een sterke heemkundekring kan niet alle verdieping en verbreding oppakken. Er moeten keuzes worden gemaakt. Wie nog bezig is een collectie op te bouwen, moet daar veel tijd in stoppen. Wie begonnen is aan digitalisering, </w:t>
      </w:r>
      <w:r w:rsidR="008550C2">
        <w:rPr>
          <w:rFonts w:ascii="Arial" w:hAnsi="Arial" w:cs="Arial"/>
          <w:sz w:val="22"/>
          <w:szCs w:val="22"/>
        </w:rPr>
        <w:t xml:space="preserve">besteedt daar veel </w:t>
      </w:r>
      <w:r w:rsidR="00AB15C6">
        <w:rPr>
          <w:rFonts w:ascii="Arial" w:hAnsi="Arial" w:cs="Arial"/>
          <w:sz w:val="22"/>
          <w:szCs w:val="22"/>
        </w:rPr>
        <w:t>energie</w:t>
      </w:r>
      <w:r w:rsidR="008550C2">
        <w:rPr>
          <w:rFonts w:ascii="Arial" w:hAnsi="Arial" w:cs="Arial"/>
          <w:sz w:val="22"/>
          <w:szCs w:val="22"/>
        </w:rPr>
        <w:t xml:space="preserve"> aan</w:t>
      </w:r>
      <w:r>
        <w:rPr>
          <w:rFonts w:ascii="Arial" w:hAnsi="Arial" w:cs="Arial"/>
          <w:sz w:val="22"/>
          <w:szCs w:val="22"/>
        </w:rPr>
        <w:t>. Maar met de ontwikkeling in de tijd, met het beter benutten van digitalisering en met nieuwe medewerkers, kunnen nieuwe uitdagingen worden aangegaan.</w:t>
      </w:r>
      <w:r w:rsidR="00AD5046">
        <w:rPr>
          <w:rFonts w:ascii="Arial" w:hAnsi="Arial" w:cs="Arial"/>
          <w:sz w:val="22"/>
          <w:szCs w:val="22"/>
        </w:rPr>
        <w:t xml:space="preserve"> </w:t>
      </w:r>
      <w:r>
        <w:rPr>
          <w:rFonts w:ascii="Arial" w:hAnsi="Arial" w:cs="Arial"/>
          <w:sz w:val="22"/>
          <w:szCs w:val="22"/>
        </w:rPr>
        <w:t xml:space="preserve">Brabants Heem </w:t>
      </w:r>
      <w:r w:rsidR="00470927">
        <w:rPr>
          <w:rFonts w:ascii="Arial" w:hAnsi="Arial" w:cs="Arial"/>
          <w:sz w:val="22"/>
          <w:szCs w:val="22"/>
        </w:rPr>
        <w:t>maakt</w:t>
      </w:r>
      <w:r>
        <w:rPr>
          <w:rFonts w:ascii="Arial" w:hAnsi="Arial" w:cs="Arial"/>
          <w:sz w:val="22"/>
          <w:szCs w:val="22"/>
        </w:rPr>
        <w:t xml:space="preserve"> in haar </w:t>
      </w:r>
      <w:r w:rsidR="00FC4043">
        <w:rPr>
          <w:rFonts w:ascii="Arial" w:hAnsi="Arial" w:cs="Arial"/>
          <w:sz w:val="22"/>
          <w:szCs w:val="22"/>
        </w:rPr>
        <w:t xml:space="preserve">ondersteuning </w:t>
      </w:r>
      <w:r w:rsidRPr="00F73AB9">
        <w:rPr>
          <w:rFonts w:ascii="Arial" w:hAnsi="Arial" w:cs="Arial"/>
          <w:sz w:val="22"/>
          <w:szCs w:val="22"/>
        </w:rPr>
        <w:t>keuzes,</w:t>
      </w:r>
      <w:r>
        <w:rPr>
          <w:rFonts w:ascii="Arial" w:hAnsi="Arial" w:cs="Arial"/>
          <w:sz w:val="22"/>
          <w:szCs w:val="22"/>
        </w:rPr>
        <w:t xml:space="preserve"> elk jaar </w:t>
      </w:r>
      <w:r w:rsidR="00470927">
        <w:rPr>
          <w:rFonts w:ascii="Arial" w:hAnsi="Arial" w:cs="Arial"/>
          <w:sz w:val="22"/>
          <w:szCs w:val="22"/>
        </w:rPr>
        <w:t>andere</w:t>
      </w:r>
      <w:r>
        <w:rPr>
          <w:rFonts w:ascii="Arial" w:hAnsi="Arial" w:cs="Arial"/>
          <w:sz w:val="22"/>
          <w:szCs w:val="22"/>
        </w:rPr>
        <w:t xml:space="preserve"> thema’s die aan de orde komen in workshops, op de </w:t>
      </w:r>
      <w:r w:rsidR="008550C2">
        <w:rPr>
          <w:rFonts w:ascii="Arial" w:hAnsi="Arial" w:cs="Arial"/>
          <w:sz w:val="22"/>
          <w:szCs w:val="22"/>
        </w:rPr>
        <w:t>R</w:t>
      </w:r>
      <w:r>
        <w:rPr>
          <w:rFonts w:ascii="Arial" w:hAnsi="Arial" w:cs="Arial"/>
          <w:sz w:val="22"/>
          <w:szCs w:val="22"/>
        </w:rPr>
        <w:t xml:space="preserve">aad van Aangeslotenen, in regio-overleg, in de Koerier, op de website, e.d.  </w:t>
      </w:r>
    </w:p>
    <w:p w14:paraId="0E1D6396" w14:textId="77777777" w:rsidR="00DD1721" w:rsidRDefault="00DD1721" w:rsidP="00CB3AE4">
      <w:pPr>
        <w:rPr>
          <w:rFonts w:ascii="Arial" w:hAnsi="Arial" w:cs="Arial"/>
          <w:sz w:val="22"/>
          <w:szCs w:val="22"/>
        </w:rPr>
      </w:pPr>
    </w:p>
    <w:p w14:paraId="78265F57" w14:textId="329EB89E" w:rsidR="00CB3AE4" w:rsidRDefault="000E21DF" w:rsidP="00CB3AE4">
      <w:pPr>
        <w:rPr>
          <w:rFonts w:ascii="Arial" w:hAnsi="Arial" w:cs="Arial"/>
          <w:sz w:val="22"/>
          <w:szCs w:val="22"/>
        </w:rPr>
      </w:pPr>
      <w:r>
        <w:rPr>
          <w:rFonts w:ascii="Arial" w:hAnsi="Arial" w:cs="Arial"/>
          <w:sz w:val="22"/>
          <w:szCs w:val="22"/>
        </w:rPr>
        <w:t>De inhoudelijke t</w:t>
      </w:r>
      <w:r w:rsidR="00CB3AE4" w:rsidRPr="00AD433F">
        <w:rPr>
          <w:rFonts w:ascii="Arial" w:hAnsi="Arial" w:cs="Arial"/>
          <w:sz w:val="22"/>
          <w:szCs w:val="22"/>
        </w:rPr>
        <w:t>hema</w:t>
      </w:r>
      <w:r w:rsidR="00CB3AE4">
        <w:rPr>
          <w:rFonts w:ascii="Arial" w:hAnsi="Arial" w:cs="Arial"/>
          <w:sz w:val="22"/>
          <w:szCs w:val="22"/>
        </w:rPr>
        <w:t xml:space="preserve">’s die </w:t>
      </w:r>
      <w:r>
        <w:rPr>
          <w:rFonts w:ascii="Arial" w:hAnsi="Arial" w:cs="Arial"/>
          <w:sz w:val="22"/>
          <w:szCs w:val="22"/>
        </w:rPr>
        <w:t>in 202</w:t>
      </w:r>
      <w:r w:rsidR="004F24FF">
        <w:rPr>
          <w:rFonts w:ascii="Arial" w:hAnsi="Arial" w:cs="Arial"/>
          <w:sz w:val="22"/>
          <w:szCs w:val="22"/>
        </w:rPr>
        <w:t>2</w:t>
      </w:r>
      <w:r>
        <w:rPr>
          <w:rFonts w:ascii="Arial" w:hAnsi="Arial" w:cs="Arial"/>
          <w:sz w:val="22"/>
          <w:szCs w:val="22"/>
        </w:rPr>
        <w:t xml:space="preserve"> de </w:t>
      </w:r>
      <w:r w:rsidR="00CB3AE4">
        <w:rPr>
          <w:rFonts w:ascii="Arial" w:hAnsi="Arial" w:cs="Arial"/>
          <w:sz w:val="22"/>
          <w:szCs w:val="22"/>
        </w:rPr>
        <w:t>aandacht vragen zijn:</w:t>
      </w:r>
    </w:p>
    <w:p w14:paraId="73248490" w14:textId="46116F5F" w:rsidR="00CB3AE4" w:rsidRDefault="000E21DF" w:rsidP="00CB3AE4">
      <w:pPr>
        <w:pStyle w:val="Lijstalinea"/>
        <w:numPr>
          <w:ilvl w:val="0"/>
          <w:numId w:val="6"/>
        </w:numPr>
        <w:ind w:left="284" w:hanging="284"/>
        <w:rPr>
          <w:rFonts w:ascii="Arial" w:hAnsi="Arial" w:cs="Arial"/>
          <w:sz w:val="22"/>
          <w:szCs w:val="22"/>
        </w:rPr>
      </w:pPr>
      <w:r>
        <w:rPr>
          <w:rFonts w:ascii="Arial" w:hAnsi="Arial" w:cs="Arial"/>
          <w:sz w:val="22"/>
          <w:szCs w:val="22"/>
        </w:rPr>
        <w:t>De continue Brabantse profilering m</w:t>
      </w:r>
      <w:r w:rsidR="009066E2">
        <w:rPr>
          <w:rFonts w:ascii="Arial" w:hAnsi="Arial" w:cs="Arial"/>
          <w:sz w:val="22"/>
          <w:szCs w:val="22"/>
        </w:rPr>
        <w:t>et</w:t>
      </w:r>
      <w:r>
        <w:rPr>
          <w:rFonts w:ascii="Arial" w:hAnsi="Arial" w:cs="Arial"/>
          <w:sz w:val="22"/>
          <w:szCs w:val="22"/>
        </w:rPr>
        <w:t xml:space="preserve"> de door de provincie vastgestelde vier verhaallijnen: bestuurlijk Brabant, bevochten Brabant, religieus Brabant en innovatief Brabant</w:t>
      </w:r>
      <w:r w:rsidR="00DD1721">
        <w:rPr>
          <w:rFonts w:ascii="Arial" w:hAnsi="Arial" w:cs="Arial"/>
          <w:sz w:val="22"/>
          <w:szCs w:val="22"/>
        </w:rPr>
        <w:t>.</w:t>
      </w:r>
    </w:p>
    <w:p w14:paraId="6B42FED3" w14:textId="77777777" w:rsidR="00DD1721" w:rsidRDefault="000E21DF" w:rsidP="00DD1721">
      <w:pPr>
        <w:pStyle w:val="Lijstalinea"/>
        <w:numPr>
          <w:ilvl w:val="0"/>
          <w:numId w:val="6"/>
        </w:numPr>
        <w:ind w:left="284" w:hanging="284"/>
        <w:rPr>
          <w:rFonts w:ascii="Arial" w:hAnsi="Arial" w:cs="Arial"/>
          <w:sz w:val="22"/>
          <w:szCs w:val="22"/>
        </w:rPr>
      </w:pPr>
      <w:r>
        <w:rPr>
          <w:rFonts w:ascii="Arial" w:hAnsi="Arial" w:cs="Arial"/>
          <w:sz w:val="22"/>
          <w:szCs w:val="22"/>
        </w:rPr>
        <w:t>Het thema van Open Monumenten Dag 202</w:t>
      </w:r>
      <w:r w:rsidR="004F24FF">
        <w:rPr>
          <w:rFonts w:ascii="Arial" w:hAnsi="Arial" w:cs="Arial"/>
          <w:sz w:val="22"/>
          <w:szCs w:val="22"/>
        </w:rPr>
        <w:t>2</w:t>
      </w:r>
      <w:r w:rsidR="00DD1721">
        <w:rPr>
          <w:rFonts w:ascii="Arial" w:hAnsi="Arial" w:cs="Arial"/>
          <w:sz w:val="22"/>
          <w:szCs w:val="22"/>
        </w:rPr>
        <w:t>, zoals hiervoor beschreven.</w:t>
      </w:r>
    </w:p>
    <w:p w14:paraId="2CCF5AE0" w14:textId="77777777" w:rsidR="00DD1721" w:rsidRPr="00DD1721" w:rsidRDefault="00DD1721" w:rsidP="00DD1721">
      <w:pPr>
        <w:pStyle w:val="Lijstalinea"/>
        <w:numPr>
          <w:ilvl w:val="0"/>
          <w:numId w:val="6"/>
        </w:numPr>
        <w:ind w:left="284" w:hanging="284"/>
        <w:rPr>
          <w:rFonts w:ascii="Arial" w:hAnsi="Arial" w:cs="Arial"/>
          <w:sz w:val="22"/>
          <w:szCs w:val="22"/>
        </w:rPr>
      </w:pPr>
      <w:r w:rsidRPr="00DD1721">
        <w:rPr>
          <w:rFonts w:ascii="Arial" w:eastAsia="Times New Roman" w:hAnsi="Arial" w:cs="Arial"/>
          <w:sz w:val="22"/>
          <w:szCs w:val="22"/>
          <w:lang w:eastAsia="nl-NL"/>
        </w:rPr>
        <w:t>Een thema dat het komende jaar ook aandacht vraagt van de heemkundekringen is hun</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bijdrage aan het formuleren van de omgevingsvisie, een taak waar elke gemeente momenteel mee bezig is. De omgevingsvisie is een integrale langetermijnvisie voor de hele fysieke</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leefomgeving en het grondgebied van een gemeente. Geschiedenis, erfgoed en cultuur horen</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 xml:space="preserve">daar een onlosmakelijk onderdeel van te zijn. </w:t>
      </w:r>
    </w:p>
    <w:p w14:paraId="0048FB46" w14:textId="77777777" w:rsidR="00DD1721" w:rsidRPr="00DD1721" w:rsidRDefault="00DD1721" w:rsidP="00DD1721">
      <w:pPr>
        <w:pStyle w:val="Lijstalinea"/>
        <w:numPr>
          <w:ilvl w:val="0"/>
          <w:numId w:val="6"/>
        </w:numPr>
        <w:ind w:left="284" w:hanging="284"/>
        <w:rPr>
          <w:rFonts w:ascii="Arial" w:hAnsi="Arial" w:cs="Arial"/>
          <w:sz w:val="22"/>
          <w:szCs w:val="22"/>
        </w:rPr>
      </w:pPr>
      <w:r w:rsidRPr="00DD1721">
        <w:rPr>
          <w:rFonts w:ascii="Arial" w:eastAsia="Times New Roman" w:hAnsi="Arial" w:cs="Arial"/>
          <w:sz w:val="22"/>
          <w:szCs w:val="22"/>
          <w:lang w:eastAsia="nl-NL"/>
        </w:rPr>
        <w:t>Brabants Heem is direct betrokken bij de uitreiking van de tweejaarlijkse Knippenbergprijs. In</w:t>
      </w:r>
    </w:p>
    <w:p w14:paraId="683913B6" w14:textId="105DDA43" w:rsidR="00DD1721" w:rsidRPr="00DD1721" w:rsidRDefault="00DD1721" w:rsidP="00DD1721">
      <w:pPr>
        <w:pStyle w:val="Lijstalinea"/>
        <w:ind w:left="284"/>
        <w:rPr>
          <w:rFonts w:ascii="Arial" w:hAnsi="Arial" w:cs="Arial"/>
          <w:sz w:val="22"/>
          <w:szCs w:val="22"/>
        </w:rPr>
      </w:pPr>
      <w:r w:rsidRPr="00DD1721">
        <w:rPr>
          <w:rFonts w:ascii="Arial" w:eastAsia="Times New Roman" w:hAnsi="Arial" w:cs="Arial"/>
          <w:sz w:val="22"/>
          <w:szCs w:val="22"/>
          <w:lang w:eastAsia="nl-NL"/>
        </w:rPr>
        <w:t>2022 wordt de prijs niet uitgereikt, maar wordt er nagedacht over de organisatie en de bredere bekendmaking van de prijs.</w:t>
      </w:r>
    </w:p>
    <w:p w14:paraId="70AE4E5F" w14:textId="1DD135F4" w:rsidR="00CB3AE4" w:rsidRDefault="00CB3AE4" w:rsidP="000E21DF">
      <w:pPr>
        <w:rPr>
          <w:rFonts w:ascii="Arial" w:hAnsi="Arial" w:cs="Arial"/>
          <w:sz w:val="22"/>
          <w:szCs w:val="22"/>
        </w:rPr>
      </w:pPr>
    </w:p>
    <w:p w14:paraId="6A018719" w14:textId="6723CE35" w:rsidR="00CB3AE4" w:rsidRPr="000E21DF" w:rsidRDefault="00F73AB9" w:rsidP="00CB3AE4">
      <w:pPr>
        <w:rPr>
          <w:rFonts w:ascii="Arial" w:hAnsi="Arial" w:cs="Arial"/>
          <w:sz w:val="22"/>
          <w:szCs w:val="22"/>
        </w:rPr>
      </w:pPr>
      <w:r>
        <w:rPr>
          <w:rFonts w:ascii="Arial" w:hAnsi="Arial" w:cs="Arial"/>
          <w:sz w:val="22"/>
          <w:szCs w:val="22"/>
        </w:rPr>
        <w:t>Bij het uitvoeren van de werkzaamheden door d</w:t>
      </w:r>
      <w:r w:rsidR="000E21DF">
        <w:rPr>
          <w:rFonts w:ascii="Arial" w:hAnsi="Arial" w:cs="Arial"/>
          <w:sz w:val="22"/>
          <w:szCs w:val="22"/>
        </w:rPr>
        <w:t>e heemkundekringen</w:t>
      </w:r>
      <w:r>
        <w:rPr>
          <w:rFonts w:ascii="Arial" w:hAnsi="Arial" w:cs="Arial"/>
          <w:sz w:val="22"/>
          <w:szCs w:val="22"/>
        </w:rPr>
        <w:t xml:space="preserve"> en bij de </w:t>
      </w:r>
      <w:r w:rsidR="00FC4043">
        <w:rPr>
          <w:rFonts w:ascii="Arial" w:hAnsi="Arial" w:cs="Arial"/>
          <w:sz w:val="22"/>
          <w:szCs w:val="22"/>
        </w:rPr>
        <w:t>ondersteuning</w:t>
      </w:r>
      <w:r>
        <w:rPr>
          <w:rFonts w:ascii="Arial" w:hAnsi="Arial" w:cs="Arial"/>
          <w:sz w:val="22"/>
          <w:szCs w:val="22"/>
        </w:rPr>
        <w:t xml:space="preserve"> van</w:t>
      </w:r>
      <w:r w:rsidR="000E21DF">
        <w:rPr>
          <w:rFonts w:ascii="Arial" w:hAnsi="Arial" w:cs="Arial"/>
          <w:sz w:val="22"/>
          <w:szCs w:val="22"/>
        </w:rPr>
        <w:t xml:space="preserve"> Brabants Heem, </w:t>
      </w:r>
      <w:r w:rsidR="00470927">
        <w:rPr>
          <w:rFonts w:ascii="Arial" w:hAnsi="Arial" w:cs="Arial"/>
          <w:sz w:val="22"/>
          <w:szCs w:val="22"/>
        </w:rPr>
        <w:t>zijn</w:t>
      </w:r>
      <w:r>
        <w:rPr>
          <w:rFonts w:ascii="Arial" w:hAnsi="Arial" w:cs="Arial"/>
          <w:sz w:val="22"/>
          <w:szCs w:val="22"/>
        </w:rPr>
        <w:t xml:space="preserve"> </w:t>
      </w:r>
      <w:r w:rsidR="00CB3AE4" w:rsidRPr="000E21DF">
        <w:rPr>
          <w:rFonts w:ascii="Arial" w:hAnsi="Arial" w:cs="Arial"/>
          <w:sz w:val="22"/>
          <w:szCs w:val="22"/>
        </w:rPr>
        <w:t>nieuwe werkvormen</w:t>
      </w:r>
      <w:r w:rsidR="00470927">
        <w:rPr>
          <w:rFonts w:ascii="Arial" w:hAnsi="Arial" w:cs="Arial"/>
          <w:sz w:val="22"/>
          <w:szCs w:val="22"/>
        </w:rPr>
        <w:t xml:space="preserve"> essentieel</w:t>
      </w:r>
      <w:r w:rsidR="000E21DF">
        <w:rPr>
          <w:rFonts w:ascii="Arial" w:hAnsi="Arial" w:cs="Arial"/>
          <w:sz w:val="22"/>
          <w:szCs w:val="22"/>
        </w:rPr>
        <w:t xml:space="preserve">, waarbij veel meer gebruik moet worden gemaakt van </w:t>
      </w:r>
      <w:r>
        <w:rPr>
          <w:rFonts w:ascii="Arial" w:hAnsi="Arial" w:cs="Arial"/>
          <w:sz w:val="22"/>
          <w:szCs w:val="22"/>
        </w:rPr>
        <w:t xml:space="preserve">internet en </w:t>
      </w:r>
      <w:proofErr w:type="spellStart"/>
      <w:r w:rsidR="000E21DF">
        <w:rPr>
          <w:rFonts w:ascii="Arial" w:hAnsi="Arial" w:cs="Arial"/>
          <w:sz w:val="22"/>
          <w:szCs w:val="22"/>
        </w:rPr>
        <w:t>social</w:t>
      </w:r>
      <w:proofErr w:type="spellEnd"/>
      <w:r w:rsidR="000E21DF">
        <w:rPr>
          <w:rFonts w:ascii="Arial" w:hAnsi="Arial" w:cs="Arial"/>
          <w:sz w:val="22"/>
          <w:szCs w:val="22"/>
        </w:rPr>
        <w:t xml:space="preserve"> media</w:t>
      </w:r>
      <w:r w:rsidR="00CB3AE4" w:rsidRPr="000E21DF">
        <w:rPr>
          <w:rFonts w:ascii="Arial" w:hAnsi="Arial" w:cs="Arial"/>
          <w:sz w:val="22"/>
          <w:szCs w:val="22"/>
        </w:rPr>
        <w:t>.</w:t>
      </w:r>
      <w:r>
        <w:rPr>
          <w:rFonts w:ascii="Arial" w:hAnsi="Arial" w:cs="Arial"/>
          <w:sz w:val="22"/>
          <w:szCs w:val="22"/>
        </w:rPr>
        <w:t xml:space="preserve"> </w:t>
      </w:r>
      <w:r w:rsidR="004F24FF">
        <w:rPr>
          <w:rFonts w:ascii="Arial" w:hAnsi="Arial" w:cs="Arial"/>
          <w:sz w:val="22"/>
          <w:szCs w:val="22"/>
        </w:rPr>
        <w:t xml:space="preserve">Brabants Heem zal de in 2020 ingeslagen weg van digitale workshops voortzetten. </w:t>
      </w:r>
      <w:r>
        <w:rPr>
          <w:rFonts w:ascii="Arial" w:hAnsi="Arial" w:cs="Arial"/>
          <w:sz w:val="22"/>
          <w:szCs w:val="22"/>
        </w:rPr>
        <w:t>E</w:t>
      </w:r>
      <w:r w:rsidR="00CB3AE4" w:rsidRPr="000E21DF">
        <w:rPr>
          <w:rFonts w:ascii="Arial" w:hAnsi="Arial" w:cs="Arial"/>
          <w:sz w:val="22"/>
          <w:szCs w:val="22"/>
        </w:rPr>
        <w:t xml:space="preserve">en </w:t>
      </w:r>
      <w:r>
        <w:rPr>
          <w:rFonts w:ascii="Arial" w:hAnsi="Arial" w:cs="Arial"/>
          <w:sz w:val="22"/>
          <w:szCs w:val="22"/>
        </w:rPr>
        <w:t xml:space="preserve">digitale </w:t>
      </w:r>
      <w:r w:rsidR="00CB3AE4" w:rsidRPr="000E21DF">
        <w:rPr>
          <w:rFonts w:ascii="Arial" w:hAnsi="Arial" w:cs="Arial"/>
          <w:sz w:val="22"/>
          <w:szCs w:val="22"/>
        </w:rPr>
        <w:t xml:space="preserve">workshop van anderhalf uur </w:t>
      </w:r>
      <w:r>
        <w:rPr>
          <w:rFonts w:ascii="Arial" w:hAnsi="Arial" w:cs="Arial"/>
          <w:sz w:val="22"/>
          <w:szCs w:val="22"/>
        </w:rPr>
        <w:t xml:space="preserve">zal in deze tijd wellicht </w:t>
      </w:r>
      <w:r w:rsidR="00CB3AE4" w:rsidRPr="000E21DF">
        <w:rPr>
          <w:rFonts w:ascii="Arial" w:hAnsi="Arial" w:cs="Arial"/>
          <w:sz w:val="22"/>
          <w:szCs w:val="22"/>
        </w:rPr>
        <w:t xml:space="preserve">net zo effectief </w:t>
      </w:r>
      <w:r>
        <w:rPr>
          <w:rFonts w:ascii="Arial" w:hAnsi="Arial" w:cs="Arial"/>
          <w:sz w:val="22"/>
          <w:szCs w:val="22"/>
        </w:rPr>
        <w:t xml:space="preserve">zijn </w:t>
      </w:r>
      <w:r w:rsidR="00CB3AE4" w:rsidRPr="000E21DF">
        <w:rPr>
          <w:rFonts w:ascii="Arial" w:hAnsi="Arial" w:cs="Arial"/>
          <w:sz w:val="22"/>
          <w:szCs w:val="22"/>
        </w:rPr>
        <w:t>als een hele dag met sprekers.</w:t>
      </w:r>
      <w:r>
        <w:rPr>
          <w:rFonts w:ascii="Arial" w:hAnsi="Arial" w:cs="Arial"/>
          <w:sz w:val="22"/>
          <w:szCs w:val="22"/>
        </w:rPr>
        <w:t xml:space="preserve"> Iedereen zal de websites actiever </w:t>
      </w:r>
      <w:r w:rsidR="008550C2">
        <w:rPr>
          <w:rFonts w:ascii="Arial" w:hAnsi="Arial" w:cs="Arial"/>
          <w:sz w:val="22"/>
          <w:szCs w:val="22"/>
        </w:rPr>
        <w:t>gaan</w:t>
      </w:r>
      <w:r>
        <w:rPr>
          <w:rFonts w:ascii="Arial" w:hAnsi="Arial" w:cs="Arial"/>
          <w:sz w:val="22"/>
          <w:szCs w:val="22"/>
        </w:rPr>
        <w:t xml:space="preserve"> gebruiken en alle betrokkenen moeten stappen voorwaarts zetten op het gebruik van bijvoorbeeld Facebook of voor de jongeren Instagram</w:t>
      </w:r>
      <w:r w:rsidR="008550C2">
        <w:rPr>
          <w:rFonts w:ascii="Arial" w:hAnsi="Arial" w:cs="Arial"/>
          <w:sz w:val="22"/>
          <w:szCs w:val="22"/>
        </w:rPr>
        <w:t xml:space="preserve"> en </w:t>
      </w:r>
      <w:proofErr w:type="spellStart"/>
      <w:r w:rsidR="008550C2">
        <w:rPr>
          <w:rFonts w:ascii="Arial" w:hAnsi="Arial" w:cs="Arial"/>
          <w:sz w:val="22"/>
          <w:szCs w:val="22"/>
        </w:rPr>
        <w:t>TikTok</w:t>
      </w:r>
      <w:proofErr w:type="spellEnd"/>
      <w:r>
        <w:rPr>
          <w:rFonts w:ascii="Arial" w:hAnsi="Arial" w:cs="Arial"/>
          <w:sz w:val="22"/>
          <w:szCs w:val="22"/>
        </w:rPr>
        <w:t xml:space="preserve">. Daarbij </w:t>
      </w:r>
      <w:r w:rsidR="00470927">
        <w:rPr>
          <w:rFonts w:ascii="Arial" w:hAnsi="Arial" w:cs="Arial"/>
          <w:sz w:val="22"/>
          <w:szCs w:val="22"/>
        </w:rPr>
        <w:t>vraagt Brabants Heem</w:t>
      </w:r>
      <w:r>
        <w:rPr>
          <w:rFonts w:ascii="Arial" w:hAnsi="Arial" w:cs="Arial"/>
          <w:sz w:val="22"/>
          <w:szCs w:val="22"/>
        </w:rPr>
        <w:t xml:space="preserve"> de succesvolle heemkundekringen hun ervaringen te delen met collega heemkundekringen. </w:t>
      </w:r>
    </w:p>
    <w:p w14:paraId="1C4454EB" w14:textId="77777777" w:rsidR="00DD1721" w:rsidRDefault="00DD1721" w:rsidP="00B11283">
      <w:pPr>
        <w:rPr>
          <w:rFonts w:ascii="Arial" w:hAnsi="Arial" w:cs="Arial"/>
          <w:sz w:val="22"/>
          <w:szCs w:val="22"/>
        </w:rPr>
      </w:pPr>
    </w:p>
    <w:p w14:paraId="6B652530" w14:textId="7E6E2B35" w:rsidR="00DD1721" w:rsidRDefault="00CB3AE4" w:rsidP="00B11283">
      <w:pPr>
        <w:rPr>
          <w:rFonts w:ascii="Arial" w:hAnsi="Arial" w:cs="Arial"/>
          <w:sz w:val="22"/>
          <w:szCs w:val="22"/>
        </w:rPr>
      </w:pPr>
      <w:r>
        <w:rPr>
          <w:rFonts w:ascii="Arial" w:hAnsi="Arial" w:cs="Arial"/>
          <w:sz w:val="22"/>
          <w:szCs w:val="22"/>
        </w:rPr>
        <w:t xml:space="preserve">Brabants Heem </w:t>
      </w:r>
      <w:r w:rsidR="00470927">
        <w:rPr>
          <w:rFonts w:ascii="Arial" w:hAnsi="Arial" w:cs="Arial"/>
          <w:sz w:val="22"/>
          <w:szCs w:val="22"/>
        </w:rPr>
        <w:t>biedt</w:t>
      </w:r>
      <w:r w:rsidR="00F73AB9">
        <w:rPr>
          <w:rFonts w:ascii="Arial" w:hAnsi="Arial" w:cs="Arial"/>
          <w:sz w:val="22"/>
          <w:szCs w:val="22"/>
        </w:rPr>
        <w:t xml:space="preserve"> </w:t>
      </w:r>
      <w:r>
        <w:rPr>
          <w:rFonts w:ascii="Arial" w:hAnsi="Arial" w:cs="Arial"/>
          <w:sz w:val="22"/>
          <w:szCs w:val="22"/>
        </w:rPr>
        <w:t xml:space="preserve">in de breedte </w:t>
      </w:r>
      <w:r w:rsidR="00FC4043">
        <w:rPr>
          <w:rFonts w:ascii="Arial" w:hAnsi="Arial" w:cs="Arial"/>
          <w:sz w:val="22"/>
          <w:szCs w:val="22"/>
        </w:rPr>
        <w:t>ondersteuning</w:t>
      </w:r>
      <w:r>
        <w:rPr>
          <w:rFonts w:ascii="Arial" w:hAnsi="Arial" w:cs="Arial"/>
          <w:sz w:val="22"/>
          <w:szCs w:val="22"/>
        </w:rPr>
        <w:t xml:space="preserve">, </w:t>
      </w:r>
      <w:r w:rsidR="00F73AB9">
        <w:rPr>
          <w:rFonts w:ascii="Arial" w:hAnsi="Arial" w:cs="Arial"/>
          <w:sz w:val="22"/>
          <w:szCs w:val="22"/>
        </w:rPr>
        <w:t>zowel op de inhoud van de thema’s als op de werkvormen, wetend dat</w:t>
      </w:r>
      <w:r>
        <w:rPr>
          <w:rFonts w:ascii="Arial" w:hAnsi="Arial" w:cs="Arial"/>
          <w:sz w:val="22"/>
          <w:szCs w:val="22"/>
        </w:rPr>
        <w:t xml:space="preserve"> in de diversiteit van verenigingen nieuwe initiatieven ook sterk per heemkundekring kunnen verschillen. De website en De Koerier kunnen hier een belangrijke rol spelen. Maar vooral stimuleert Brabants Heem </w:t>
      </w:r>
      <w:r w:rsidRPr="00F73AB9">
        <w:rPr>
          <w:rFonts w:ascii="Arial" w:hAnsi="Arial" w:cs="Arial"/>
          <w:sz w:val="22"/>
          <w:szCs w:val="22"/>
        </w:rPr>
        <w:t>het leren van elkaar. De</w:t>
      </w:r>
      <w:r>
        <w:rPr>
          <w:rFonts w:ascii="Arial" w:hAnsi="Arial" w:cs="Arial"/>
          <w:sz w:val="22"/>
          <w:szCs w:val="22"/>
        </w:rPr>
        <w:t xml:space="preserve"> website van Brabants Heem is zo ingericht dat er volop ruimte is voor voorbeelden van heemkundekringen op alle mogelijk gebied, over besturen, over collecties, over lezingen, over excursies, over scholen, over </w:t>
      </w:r>
      <w:r>
        <w:rPr>
          <w:rFonts w:ascii="Arial" w:hAnsi="Arial" w:cs="Arial"/>
          <w:sz w:val="22"/>
          <w:szCs w:val="22"/>
        </w:rPr>
        <w:lastRenderedPageBreak/>
        <w:t xml:space="preserve">toerisme, over immaterieel erfgoed, over jongeren, etc. etc. Het is de bedoeling dat heemkundekringen op zoek naar de precieze aanpak van </w:t>
      </w:r>
      <w:r w:rsidR="008550C2">
        <w:rPr>
          <w:rFonts w:ascii="Arial" w:hAnsi="Arial" w:cs="Arial"/>
          <w:sz w:val="22"/>
          <w:szCs w:val="22"/>
        </w:rPr>
        <w:t xml:space="preserve">een </w:t>
      </w:r>
      <w:r>
        <w:rPr>
          <w:rFonts w:ascii="Arial" w:hAnsi="Arial" w:cs="Arial"/>
          <w:sz w:val="22"/>
          <w:szCs w:val="22"/>
        </w:rPr>
        <w:t xml:space="preserve">nieuwe ontwikkeling zich kunnen oriënteren en </w:t>
      </w:r>
      <w:r w:rsidR="008550C2">
        <w:rPr>
          <w:rFonts w:ascii="Arial" w:hAnsi="Arial" w:cs="Arial"/>
          <w:sz w:val="22"/>
          <w:szCs w:val="22"/>
        </w:rPr>
        <w:t xml:space="preserve">een </w:t>
      </w:r>
      <w:r>
        <w:rPr>
          <w:rFonts w:ascii="Arial" w:hAnsi="Arial" w:cs="Arial"/>
          <w:sz w:val="22"/>
          <w:szCs w:val="22"/>
        </w:rPr>
        <w:t>voorbeeld kunnen nemen aan collega heemkundekringen</w:t>
      </w:r>
      <w:r w:rsidR="008550C2">
        <w:rPr>
          <w:rFonts w:ascii="Arial" w:hAnsi="Arial" w:cs="Arial"/>
          <w:sz w:val="22"/>
          <w:szCs w:val="22"/>
        </w:rPr>
        <w:t>. N</w:t>
      </w:r>
      <w:r>
        <w:rPr>
          <w:rFonts w:ascii="Arial" w:hAnsi="Arial" w:cs="Arial"/>
          <w:sz w:val="22"/>
          <w:szCs w:val="22"/>
        </w:rPr>
        <w:t>iet om precies te kopiëren, wel om de beste aanpak voor de eigen heemkundekring te ontdekken. Leren van elkaar.</w:t>
      </w:r>
      <w:r w:rsidR="00F73AB9">
        <w:rPr>
          <w:rFonts w:ascii="Arial" w:hAnsi="Arial" w:cs="Arial"/>
          <w:sz w:val="22"/>
          <w:szCs w:val="22"/>
        </w:rPr>
        <w:t xml:space="preserve"> </w:t>
      </w:r>
    </w:p>
    <w:p w14:paraId="06A52B8F" w14:textId="77777777" w:rsidR="00DD1721" w:rsidRDefault="00DD1721" w:rsidP="00B11283">
      <w:pPr>
        <w:rPr>
          <w:rFonts w:ascii="Arial" w:hAnsi="Arial" w:cs="Arial"/>
          <w:sz w:val="22"/>
          <w:szCs w:val="22"/>
        </w:rPr>
      </w:pPr>
    </w:p>
    <w:p w14:paraId="7F48BC80" w14:textId="068A17E1" w:rsidR="00CB3AE4" w:rsidRDefault="00F73AB9" w:rsidP="00B11283">
      <w:pPr>
        <w:rPr>
          <w:rFonts w:ascii="Arial" w:hAnsi="Arial" w:cs="Arial"/>
          <w:sz w:val="22"/>
          <w:szCs w:val="22"/>
        </w:rPr>
      </w:pPr>
      <w:r>
        <w:rPr>
          <w:rFonts w:ascii="Arial" w:hAnsi="Arial" w:cs="Arial"/>
          <w:sz w:val="22"/>
          <w:szCs w:val="22"/>
        </w:rPr>
        <w:t xml:space="preserve">Ondanks corona staat hoog op de wensenlijst om </w:t>
      </w:r>
      <w:r w:rsidR="00DD1721">
        <w:rPr>
          <w:rFonts w:ascii="Arial" w:hAnsi="Arial" w:cs="Arial"/>
          <w:sz w:val="22"/>
          <w:szCs w:val="22"/>
        </w:rPr>
        <w:t>de</w:t>
      </w:r>
      <w:r>
        <w:rPr>
          <w:rFonts w:ascii="Arial" w:hAnsi="Arial" w:cs="Arial"/>
          <w:sz w:val="22"/>
          <w:szCs w:val="22"/>
        </w:rPr>
        <w:t xml:space="preserve"> regio</w:t>
      </w:r>
      <w:r w:rsidR="00DD1721">
        <w:rPr>
          <w:rFonts w:ascii="Arial" w:hAnsi="Arial" w:cs="Arial"/>
          <w:sz w:val="22"/>
          <w:szCs w:val="22"/>
        </w:rPr>
        <w:t>bijeenkomsten</w:t>
      </w:r>
      <w:r>
        <w:rPr>
          <w:rFonts w:ascii="Arial" w:hAnsi="Arial" w:cs="Arial"/>
          <w:sz w:val="22"/>
          <w:szCs w:val="22"/>
        </w:rPr>
        <w:t xml:space="preserve"> te continueren. Het is de beste plaats waarin heemkundekringen ervaringen kunnen doorgeven en kunnen leren van elkaar. Het is de beste plaats om samen te discussiëren over hoe je </w:t>
      </w:r>
      <w:r w:rsidR="00DD1721">
        <w:rPr>
          <w:rFonts w:ascii="Arial" w:hAnsi="Arial" w:cs="Arial"/>
          <w:sz w:val="22"/>
          <w:szCs w:val="22"/>
        </w:rPr>
        <w:t xml:space="preserve">na de coronastilstand van het afgelopen jaar weer het werk kunt oppakken met exposities, excursies, boeken uitgeven, lezingen geven, met </w:t>
      </w:r>
      <w:r>
        <w:rPr>
          <w:rFonts w:ascii="Arial" w:hAnsi="Arial" w:cs="Arial"/>
          <w:sz w:val="22"/>
          <w:szCs w:val="22"/>
        </w:rPr>
        <w:t>inhoud geven aan de vier verhaallijnen, met de organisatie van een corona-veilig maar wel volop actie</w:t>
      </w:r>
      <w:r w:rsidR="008550C2">
        <w:rPr>
          <w:rFonts w:ascii="Arial" w:hAnsi="Arial" w:cs="Arial"/>
          <w:sz w:val="22"/>
          <w:szCs w:val="22"/>
        </w:rPr>
        <w:t>f</w:t>
      </w:r>
      <w:r>
        <w:rPr>
          <w:rFonts w:ascii="Arial" w:hAnsi="Arial" w:cs="Arial"/>
          <w:sz w:val="22"/>
          <w:szCs w:val="22"/>
        </w:rPr>
        <w:t xml:space="preserve"> Brabants</w:t>
      </w:r>
      <w:r w:rsidR="007C6DAD">
        <w:rPr>
          <w:rFonts w:ascii="Arial" w:hAnsi="Arial" w:cs="Arial"/>
          <w:sz w:val="22"/>
          <w:szCs w:val="22"/>
        </w:rPr>
        <w:t xml:space="preserve"> </w:t>
      </w:r>
      <w:r>
        <w:rPr>
          <w:rFonts w:ascii="Arial" w:hAnsi="Arial" w:cs="Arial"/>
          <w:sz w:val="22"/>
          <w:szCs w:val="22"/>
        </w:rPr>
        <w:t xml:space="preserve">Erfgoed </w:t>
      </w:r>
      <w:r w:rsidR="007C6DAD">
        <w:rPr>
          <w:rFonts w:ascii="Arial" w:hAnsi="Arial" w:cs="Arial"/>
          <w:sz w:val="22"/>
          <w:szCs w:val="22"/>
        </w:rPr>
        <w:t xml:space="preserve">Weekend </w:t>
      </w:r>
      <w:r w:rsidR="004B5354">
        <w:rPr>
          <w:rFonts w:ascii="Arial" w:hAnsi="Arial" w:cs="Arial"/>
          <w:sz w:val="22"/>
          <w:szCs w:val="22"/>
        </w:rPr>
        <w:t>in het tweede weekend van september 202</w:t>
      </w:r>
      <w:r w:rsidR="004341C3">
        <w:rPr>
          <w:rFonts w:ascii="Arial" w:hAnsi="Arial" w:cs="Arial"/>
          <w:sz w:val="22"/>
          <w:szCs w:val="22"/>
        </w:rPr>
        <w:t>2</w:t>
      </w:r>
      <w:r w:rsidR="004B5354">
        <w:rPr>
          <w:rFonts w:ascii="Arial" w:hAnsi="Arial" w:cs="Arial"/>
          <w:sz w:val="22"/>
          <w:szCs w:val="22"/>
        </w:rPr>
        <w:t>.</w:t>
      </w:r>
    </w:p>
    <w:p w14:paraId="33B5C7A8" w14:textId="77777777" w:rsidR="00DD1721" w:rsidRDefault="00DD1721" w:rsidP="00CB3AE4">
      <w:pPr>
        <w:rPr>
          <w:rFonts w:ascii="Arial" w:hAnsi="Arial" w:cs="Arial"/>
          <w:sz w:val="22"/>
          <w:szCs w:val="22"/>
        </w:rPr>
      </w:pPr>
    </w:p>
    <w:p w14:paraId="24A250FC" w14:textId="513D320C" w:rsidR="00CB3AE4" w:rsidRDefault="00CB3AE4" w:rsidP="00CB3AE4">
      <w:pPr>
        <w:rPr>
          <w:rFonts w:ascii="Arial" w:hAnsi="Arial" w:cs="Arial"/>
          <w:sz w:val="22"/>
          <w:szCs w:val="22"/>
        </w:rPr>
      </w:pPr>
      <w:r>
        <w:rPr>
          <w:rFonts w:ascii="Arial" w:hAnsi="Arial" w:cs="Arial"/>
          <w:sz w:val="22"/>
          <w:szCs w:val="22"/>
        </w:rPr>
        <w:t xml:space="preserve">Brabants Heem werkt samen met Erfgoed Brabant, die ook keuzes moet maken en haar prioriteiten legt </w:t>
      </w:r>
      <w:r w:rsidRPr="00F73AB9">
        <w:rPr>
          <w:rFonts w:ascii="Arial" w:hAnsi="Arial" w:cs="Arial"/>
          <w:sz w:val="22"/>
          <w:szCs w:val="22"/>
        </w:rPr>
        <w:t>bij digitalisering, educatie en de website Brabants Erfgoed</w:t>
      </w:r>
      <w:r>
        <w:rPr>
          <w:rFonts w:ascii="Arial" w:hAnsi="Arial" w:cs="Arial"/>
          <w:sz w:val="22"/>
          <w:szCs w:val="22"/>
        </w:rPr>
        <w:t xml:space="preserve">, “De website van ons samen!”. Eveneens werkt Brabants Heem samen met de Erfgoed Brabant Academie, </w:t>
      </w:r>
      <w:r w:rsidR="00A772BE">
        <w:rPr>
          <w:rFonts w:ascii="Arial" w:hAnsi="Arial" w:cs="Arial"/>
          <w:sz w:val="22"/>
          <w:szCs w:val="22"/>
        </w:rPr>
        <w:t>ondergebracht</w:t>
      </w:r>
      <w:r>
        <w:rPr>
          <w:rFonts w:ascii="Arial" w:hAnsi="Arial" w:cs="Arial"/>
          <w:sz w:val="22"/>
          <w:szCs w:val="22"/>
        </w:rPr>
        <w:t xml:space="preserve"> bij Erfgoed Brabant, maar die “de Academie van ons samen!” is. </w:t>
      </w:r>
    </w:p>
    <w:p w14:paraId="020989CD" w14:textId="77777777" w:rsidR="00133015" w:rsidRDefault="00133015" w:rsidP="00B11283">
      <w:pPr>
        <w:rPr>
          <w:rFonts w:ascii="Arial" w:hAnsi="Arial" w:cs="Arial"/>
          <w:sz w:val="22"/>
          <w:szCs w:val="22"/>
        </w:rPr>
      </w:pPr>
    </w:p>
    <w:p w14:paraId="43A64C8B" w14:textId="24341BBD" w:rsidR="00133015" w:rsidRPr="004B5354" w:rsidRDefault="004B5354" w:rsidP="00B11283">
      <w:pPr>
        <w:rPr>
          <w:rFonts w:ascii="Arial" w:hAnsi="Arial" w:cs="Arial"/>
          <w:b/>
          <w:bCs/>
          <w:sz w:val="22"/>
          <w:szCs w:val="22"/>
        </w:rPr>
      </w:pPr>
      <w:r>
        <w:rPr>
          <w:rFonts w:ascii="Arial" w:hAnsi="Arial" w:cs="Arial"/>
          <w:b/>
          <w:bCs/>
          <w:sz w:val="22"/>
          <w:szCs w:val="22"/>
        </w:rPr>
        <w:t>Kerntaak B</w:t>
      </w:r>
    </w:p>
    <w:p w14:paraId="5DD33D39" w14:textId="77777777" w:rsidR="00133015" w:rsidRDefault="00133015" w:rsidP="00B11283">
      <w:pPr>
        <w:rPr>
          <w:rFonts w:ascii="Arial" w:hAnsi="Arial" w:cs="Arial"/>
          <w:sz w:val="22"/>
          <w:szCs w:val="22"/>
        </w:rPr>
      </w:pPr>
      <w:r>
        <w:rPr>
          <w:rFonts w:ascii="Arial" w:hAnsi="Arial" w:cs="Arial"/>
          <w:sz w:val="22"/>
          <w:szCs w:val="22"/>
        </w:rPr>
        <w:t>VERSTERKEN HEEMKUNDEKRINGEN</w:t>
      </w:r>
    </w:p>
    <w:p w14:paraId="4314C5FB" w14:textId="27EDC4A0" w:rsidR="004B5354" w:rsidRDefault="004B5354" w:rsidP="004B5354">
      <w:pPr>
        <w:pStyle w:val="Lijstalinea"/>
        <w:numPr>
          <w:ilvl w:val="0"/>
          <w:numId w:val="6"/>
        </w:numPr>
        <w:ind w:left="284" w:hanging="284"/>
        <w:rPr>
          <w:rFonts w:ascii="Arial" w:hAnsi="Arial" w:cs="Arial"/>
          <w:sz w:val="22"/>
          <w:szCs w:val="22"/>
        </w:rPr>
      </w:pPr>
      <w:r>
        <w:rPr>
          <w:rFonts w:ascii="Arial" w:hAnsi="Arial" w:cs="Arial"/>
          <w:sz w:val="22"/>
          <w:szCs w:val="22"/>
        </w:rPr>
        <w:t>Workshops</w:t>
      </w:r>
    </w:p>
    <w:p w14:paraId="0BE08D8D" w14:textId="0F6F7CD6" w:rsidR="00497EE6" w:rsidRDefault="00A772BE" w:rsidP="004B5354">
      <w:pPr>
        <w:pStyle w:val="Lijstalinea"/>
        <w:numPr>
          <w:ilvl w:val="0"/>
          <w:numId w:val="6"/>
        </w:numPr>
        <w:ind w:left="284" w:hanging="284"/>
        <w:rPr>
          <w:rFonts w:ascii="Arial" w:hAnsi="Arial" w:cs="Arial"/>
          <w:sz w:val="22"/>
          <w:szCs w:val="22"/>
        </w:rPr>
      </w:pPr>
      <w:r>
        <w:rPr>
          <w:rFonts w:ascii="Arial" w:hAnsi="Arial" w:cs="Arial"/>
          <w:sz w:val="22"/>
          <w:szCs w:val="22"/>
        </w:rPr>
        <w:t>Public relations &amp; communicatie</w:t>
      </w:r>
    </w:p>
    <w:p w14:paraId="0B81D19E" w14:textId="679CF1EF" w:rsidR="00A772BE" w:rsidRDefault="00A772BE" w:rsidP="004B5354">
      <w:pPr>
        <w:pStyle w:val="Lijstalinea"/>
        <w:numPr>
          <w:ilvl w:val="0"/>
          <w:numId w:val="6"/>
        </w:numPr>
        <w:ind w:left="284" w:hanging="284"/>
        <w:rPr>
          <w:rFonts w:ascii="Arial" w:hAnsi="Arial" w:cs="Arial"/>
          <w:sz w:val="22"/>
          <w:szCs w:val="22"/>
        </w:rPr>
      </w:pPr>
      <w:r>
        <w:rPr>
          <w:rFonts w:ascii="Arial" w:hAnsi="Arial" w:cs="Arial"/>
          <w:sz w:val="22"/>
          <w:szCs w:val="22"/>
        </w:rPr>
        <w:t>Educatie</w:t>
      </w:r>
    </w:p>
    <w:p w14:paraId="0AFA466D" w14:textId="33F9C855" w:rsidR="004B5354" w:rsidRPr="004B5354" w:rsidRDefault="004B5354" w:rsidP="004B5354">
      <w:pPr>
        <w:pStyle w:val="Lijstalinea"/>
        <w:numPr>
          <w:ilvl w:val="0"/>
          <w:numId w:val="6"/>
        </w:numPr>
        <w:ind w:left="284" w:hanging="284"/>
        <w:rPr>
          <w:rFonts w:ascii="Arial" w:hAnsi="Arial" w:cs="Arial"/>
          <w:sz w:val="22"/>
          <w:szCs w:val="22"/>
        </w:rPr>
      </w:pPr>
      <w:r>
        <w:rPr>
          <w:rFonts w:ascii="Arial" w:hAnsi="Arial" w:cs="Arial"/>
          <w:sz w:val="22"/>
          <w:szCs w:val="22"/>
        </w:rPr>
        <w:t>Ondernemerschap</w:t>
      </w:r>
    </w:p>
    <w:p w14:paraId="43A5DA46" w14:textId="30CE7F76" w:rsidR="001159AA" w:rsidRDefault="001159AA" w:rsidP="001159AA">
      <w:pPr>
        <w:rPr>
          <w:rFonts w:ascii="Arial" w:eastAsia="Times New Roman" w:hAnsi="Arial" w:cs="Arial"/>
          <w:sz w:val="22"/>
          <w:szCs w:val="22"/>
          <w:lang w:eastAsia="nl-NL"/>
        </w:rPr>
      </w:pPr>
    </w:p>
    <w:p w14:paraId="12935CA1" w14:textId="4A795F23" w:rsidR="004B5354" w:rsidRPr="004B5354" w:rsidRDefault="004B5354" w:rsidP="004B5354">
      <w:pPr>
        <w:rPr>
          <w:rFonts w:ascii="Arial" w:hAnsi="Arial" w:cs="Arial"/>
          <w:sz w:val="22"/>
          <w:szCs w:val="22"/>
        </w:rPr>
      </w:pPr>
      <w:r w:rsidRPr="004B5354">
        <w:rPr>
          <w:rFonts w:ascii="Arial" w:hAnsi="Arial" w:cs="Arial"/>
          <w:sz w:val="22"/>
          <w:szCs w:val="22"/>
        </w:rPr>
        <w:t>Braba</w:t>
      </w:r>
      <w:r>
        <w:rPr>
          <w:rFonts w:ascii="Arial" w:hAnsi="Arial" w:cs="Arial"/>
          <w:sz w:val="22"/>
          <w:szCs w:val="22"/>
        </w:rPr>
        <w:t xml:space="preserve">nts Heem heeft afgelopen jaren ervaren dat kleine workshops van 5 tot 15 deelnemers op locatie bij een van de heemkundekringen de meest effectieve manier is om heemkundekringen te versterken. Die weg wordt geïntensiveerd. Denk aan workshops als </w:t>
      </w:r>
      <w:r w:rsidR="008550C2">
        <w:rPr>
          <w:rFonts w:ascii="Arial" w:hAnsi="Arial" w:cs="Arial"/>
          <w:sz w:val="22"/>
          <w:szCs w:val="22"/>
        </w:rPr>
        <w:t>i</w:t>
      </w:r>
      <w:r>
        <w:rPr>
          <w:rFonts w:ascii="Arial" w:hAnsi="Arial" w:cs="Arial"/>
          <w:sz w:val="22"/>
          <w:szCs w:val="22"/>
        </w:rPr>
        <w:t xml:space="preserve">mmaterieel </w:t>
      </w:r>
      <w:r w:rsidR="008550C2">
        <w:rPr>
          <w:rFonts w:ascii="Arial" w:hAnsi="Arial" w:cs="Arial"/>
          <w:sz w:val="22"/>
          <w:szCs w:val="22"/>
        </w:rPr>
        <w:t>e</w:t>
      </w:r>
      <w:r>
        <w:rPr>
          <w:rFonts w:ascii="Arial" w:hAnsi="Arial" w:cs="Arial"/>
          <w:sz w:val="22"/>
          <w:szCs w:val="22"/>
        </w:rPr>
        <w:t>rfgoed</w:t>
      </w:r>
      <w:r w:rsidR="008550C2">
        <w:rPr>
          <w:rFonts w:ascii="Arial" w:hAnsi="Arial" w:cs="Arial"/>
          <w:sz w:val="22"/>
          <w:szCs w:val="22"/>
        </w:rPr>
        <w:t xml:space="preserve"> inventariseren</w:t>
      </w:r>
      <w:r>
        <w:rPr>
          <w:rFonts w:ascii="Arial" w:hAnsi="Arial" w:cs="Arial"/>
          <w:sz w:val="22"/>
          <w:szCs w:val="22"/>
        </w:rPr>
        <w:t xml:space="preserve">, </w:t>
      </w:r>
      <w:r w:rsidR="008550C2">
        <w:rPr>
          <w:rFonts w:ascii="Arial" w:hAnsi="Arial" w:cs="Arial"/>
          <w:sz w:val="22"/>
          <w:szCs w:val="22"/>
        </w:rPr>
        <w:t xml:space="preserve">erfgoedtoerisme, </w:t>
      </w:r>
      <w:r>
        <w:rPr>
          <w:rFonts w:ascii="Arial" w:hAnsi="Arial" w:cs="Arial"/>
          <w:sz w:val="22"/>
          <w:szCs w:val="22"/>
        </w:rPr>
        <w:t xml:space="preserve">het </w:t>
      </w:r>
      <w:r w:rsidR="008550C2">
        <w:rPr>
          <w:rFonts w:ascii="Arial" w:hAnsi="Arial" w:cs="Arial"/>
          <w:sz w:val="22"/>
          <w:szCs w:val="22"/>
        </w:rPr>
        <w:t>b</w:t>
      </w:r>
      <w:r>
        <w:rPr>
          <w:rFonts w:ascii="Arial" w:hAnsi="Arial" w:cs="Arial"/>
          <w:sz w:val="22"/>
          <w:szCs w:val="22"/>
        </w:rPr>
        <w:t xml:space="preserve">esturen van een heemkundekring, </w:t>
      </w:r>
      <w:r w:rsidR="008550C2">
        <w:rPr>
          <w:rFonts w:ascii="Arial" w:hAnsi="Arial" w:cs="Arial"/>
          <w:sz w:val="22"/>
          <w:szCs w:val="22"/>
        </w:rPr>
        <w:t>b</w:t>
      </w:r>
      <w:r>
        <w:rPr>
          <w:rFonts w:ascii="Arial" w:hAnsi="Arial" w:cs="Arial"/>
          <w:sz w:val="22"/>
          <w:szCs w:val="22"/>
        </w:rPr>
        <w:t>eeld</w:t>
      </w:r>
      <w:r w:rsidR="008550C2">
        <w:rPr>
          <w:rFonts w:ascii="Arial" w:hAnsi="Arial" w:cs="Arial"/>
          <w:sz w:val="22"/>
          <w:szCs w:val="22"/>
        </w:rPr>
        <w:t>- en auteurs</w:t>
      </w:r>
      <w:r>
        <w:rPr>
          <w:rFonts w:ascii="Arial" w:hAnsi="Arial" w:cs="Arial"/>
          <w:sz w:val="22"/>
          <w:szCs w:val="22"/>
        </w:rPr>
        <w:t xml:space="preserve">rechten, het inrichten van een </w:t>
      </w:r>
      <w:r w:rsidR="008550C2">
        <w:rPr>
          <w:rFonts w:ascii="Arial" w:hAnsi="Arial" w:cs="Arial"/>
          <w:sz w:val="22"/>
          <w:szCs w:val="22"/>
        </w:rPr>
        <w:t>m</w:t>
      </w:r>
      <w:r>
        <w:rPr>
          <w:rFonts w:ascii="Arial" w:hAnsi="Arial" w:cs="Arial"/>
          <w:sz w:val="22"/>
          <w:szCs w:val="22"/>
        </w:rPr>
        <w:t xml:space="preserve">useum, </w:t>
      </w:r>
      <w:r w:rsidR="00210F75">
        <w:rPr>
          <w:rFonts w:ascii="Arial" w:hAnsi="Arial" w:cs="Arial"/>
          <w:sz w:val="22"/>
          <w:szCs w:val="22"/>
        </w:rPr>
        <w:t xml:space="preserve">het schrijven van een erfgoedplan, </w:t>
      </w:r>
      <w:r w:rsidR="008550C2">
        <w:rPr>
          <w:rFonts w:ascii="Arial" w:hAnsi="Arial" w:cs="Arial"/>
          <w:sz w:val="22"/>
          <w:szCs w:val="22"/>
        </w:rPr>
        <w:t xml:space="preserve">omgevingsvisie, ondernemerschap, </w:t>
      </w:r>
      <w:r w:rsidR="00A30330">
        <w:rPr>
          <w:rFonts w:ascii="Arial" w:hAnsi="Arial" w:cs="Arial"/>
          <w:sz w:val="22"/>
          <w:szCs w:val="22"/>
        </w:rPr>
        <w:t xml:space="preserve">juridische vaardigheden, </w:t>
      </w:r>
      <w:r>
        <w:rPr>
          <w:rFonts w:ascii="Arial" w:hAnsi="Arial" w:cs="Arial"/>
          <w:sz w:val="22"/>
          <w:szCs w:val="22"/>
        </w:rPr>
        <w:t xml:space="preserve">etc. etc. </w:t>
      </w:r>
      <w:r w:rsidR="008550C2">
        <w:rPr>
          <w:rFonts w:ascii="Arial" w:hAnsi="Arial" w:cs="Arial"/>
          <w:sz w:val="22"/>
          <w:szCs w:val="22"/>
        </w:rPr>
        <w:t xml:space="preserve">In 2022 zullen we drie cursusdagen organiseren voor heemkundekringen. </w:t>
      </w:r>
      <w:r>
        <w:rPr>
          <w:rFonts w:ascii="Arial" w:hAnsi="Arial" w:cs="Arial"/>
          <w:sz w:val="22"/>
          <w:szCs w:val="22"/>
        </w:rPr>
        <w:t xml:space="preserve">Het palet aan </w:t>
      </w:r>
      <w:r w:rsidRPr="005B58D1">
        <w:rPr>
          <w:rFonts w:ascii="Arial" w:hAnsi="Arial" w:cs="Arial"/>
          <w:sz w:val="22"/>
          <w:szCs w:val="22"/>
          <w:u w:val="single"/>
        </w:rPr>
        <w:t>workshops</w:t>
      </w:r>
      <w:r>
        <w:rPr>
          <w:rFonts w:ascii="Arial" w:hAnsi="Arial" w:cs="Arial"/>
          <w:sz w:val="22"/>
          <w:szCs w:val="22"/>
        </w:rPr>
        <w:t xml:space="preserve"> </w:t>
      </w:r>
      <w:r w:rsidR="004F24FF">
        <w:rPr>
          <w:rFonts w:ascii="Arial" w:hAnsi="Arial" w:cs="Arial"/>
          <w:sz w:val="22"/>
          <w:szCs w:val="22"/>
        </w:rPr>
        <w:t>is en wordt verder</w:t>
      </w:r>
      <w:r>
        <w:rPr>
          <w:rFonts w:ascii="Arial" w:hAnsi="Arial" w:cs="Arial"/>
          <w:sz w:val="22"/>
          <w:szCs w:val="22"/>
        </w:rPr>
        <w:t xml:space="preserve"> uitgebouwd met digitale workshops, die eenmaal opgenomen, langere tijd op de website van Brabants Heem vindbaar zullen zijn en waarmee we hopen ook heemkundekringen te bereiken die doorgaans niet in de gelegenheid zijn deel te nemen aan </w:t>
      </w:r>
      <w:r w:rsidR="008550C2">
        <w:rPr>
          <w:rFonts w:ascii="Arial" w:hAnsi="Arial" w:cs="Arial"/>
          <w:sz w:val="22"/>
          <w:szCs w:val="22"/>
        </w:rPr>
        <w:t xml:space="preserve">een </w:t>
      </w:r>
      <w:r>
        <w:rPr>
          <w:rFonts w:ascii="Arial" w:hAnsi="Arial" w:cs="Arial"/>
          <w:sz w:val="22"/>
          <w:szCs w:val="22"/>
        </w:rPr>
        <w:t>regio-beraad</w:t>
      </w:r>
      <w:r w:rsidR="00DD1721">
        <w:rPr>
          <w:rFonts w:ascii="Arial" w:hAnsi="Arial" w:cs="Arial"/>
          <w:sz w:val="22"/>
          <w:szCs w:val="22"/>
        </w:rPr>
        <w:t xml:space="preserve"> of </w:t>
      </w:r>
      <w:r w:rsidR="008550C2">
        <w:rPr>
          <w:rFonts w:ascii="Arial" w:hAnsi="Arial" w:cs="Arial"/>
          <w:sz w:val="22"/>
          <w:szCs w:val="22"/>
        </w:rPr>
        <w:t xml:space="preserve">om </w:t>
      </w:r>
      <w:r>
        <w:rPr>
          <w:rFonts w:ascii="Arial" w:hAnsi="Arial" w:cs="Arial"/>
          <w:sz w:val="22"/>
          <w:szCs w:val="22"/>
        </w:rPr>
        <w:t>workshops</w:t>
      </w:r>
      <w:r w:rsidR="00DD1721">
        <w:rPr>
          <w:rFonts w:ascii="Arial" w:hAnsi="Arial" w:cs="Arial"/>
          <w:sz w:val="22"/>
          <w:szCs w:val="22"/>
        </w:rPr>
        <w:t xml:space="preserve"> fysiek bij te wonen</w:t>
      </w:r>
      <w:r>
        <w:rPr>
          <w:rFonts w:ascii="Arial" w:hAnsi="Arial" w:cs="Arial"/>
          <w:sz w:val="22"/>
          <w:szCs w:val="22"/>
        </w:rPr>
        <w:t xml:space="preserve">. </w:t>
      </w:r>
      <w:r w:rsidR="00A30330">
        <w:rPr>
          <w:rFonts w:ascii="Arial" w:hAnsi="Arial" w:cs="Arial"/>
          <w:sz w:val="22"/>
          <w:szCs w:val="22"/>
        </w:rPr>
        <w:t>En uiteraard zijn bestuursleden van Brabants Heem individueel op hun vakgebied beschikbaar voor advisering.</w:t>
      </w:r>
    </w:p>
    <w:p w14:paraId="3A5542BB" w14:textId="77777777" w:rsidR="004B5354" w:rsidRPr="004B5354" w:rsidRDefault="004B5354" w:rsidP="004B5354">
      <w:pPr>
        <w:rPr>
          <w:rFonts w:ascii="Arial" w:hAnsi="Arial" w:cs="Arial"/>
          <w:sz w:val="22"/>
          <w:szCs w:val="22"/>
        </w:rPr>
      </w:pPr>
    </w:p>
    <w:p w14:paraId="0099FAC1" w14:textId="4E94F7BD" w:rsidR="001159AA" w:rsidRDefault="001159AA" w:rsidP="001159AA">
      <w:pPr>
        <w:rPr>
          <w:rFonts w:ascii="Arial" w:eastAsia="Times New Roman" w:hAnsi="Arial" w:cs="Arial"/>
          <w:sz w:val="22"/>
          <w:szCs w:val="22"/>
          <w:lang w:eastAsia="nl-NL"/>
        </w:rPr>
      </w:pPr>
      <w:r w:rsidRPr="001159AA">
        <w:rPr>
          <w:rFonts w:ascii="Arial" w:eastAsia="Times New Roman" w:hAnsi="Arial" w:cs="Arial"/>
          <w:sz w:val="22"/>
          <w:szCs w:val="22"/>
          <w:lang w:eastAsia="nl-NL"/>
        </w:rPr>
        <w:t xml:space="preserve">Erfgoed verdient een </w:t>
      </w:r>
      <w:r w:rsidRPr="005B58D1">
        <w:rPr>
          <w:rFonts w:ascii="Arial" w:eastAsia="Times New Roman" w:hAnsi="Arial" w:cs="Arial"/>
          <w:sz w:val="22"/>
          <w:szCs w:val="22"/>
          <w:u w:val="single"/>
          <w:lang w:eastAsia="nl-NL"/>
        </w:rPr>
        <w:t>imago van eigentijds, actief, in beweging, jong, actueel</w:t>
      </w:r>
      <w:r w:rsidR="005B58D1">
        <w:rPr>
          <w:rFonts w:ascii="Arial" w:eastAsia="Times New Roman" w:hAnsi="Arial" w:cs="Arial"/>
          <w:sz w:val="22"/>
          <w:szCs w:val="22"/>
          <w:u w:val="single"/>
          <w:lang w:eastAsia="nl-NL"/>
        </w:rPr>
        <w:t xml:space="preserve"> en</w:t>
      </w:r>
      <w:r w:rsidRPr="005B58D1">
        <w:rPr>
          <w:rFonts w:ascii="Arial" w:eastAsia="Times New Roman" w:hAnsi="Arial" w:cs="Arial"/>
          <w:sz w:val="22"/>
          <w:szCs w:val="22"/>
          <w:u w:val="single"/>
          <w:lang w:eastAsia="nl-NL"/>
        </w:rPr>
        <w:t xml:space="preserve"> ambitieus</w:t>
      </w:r>
      <w:r w:rsidRPr="001159AA">
        <w:rPr>
          <w:rFonts w:ascii="Arial" w:eastAsia="Times New Roman" w:hAnsi="Arial" w:cs="Arial"/>
          <w:sz w:val="22"/>
          <w:szCs w:val="22"/>
          <w:lang w:eastAsia="nl-NL"/>
        </w:rPr>
        <w:t xml:space="preserve">. Die uitstraling is uitgangspunt bij alle gezichtsbepalende uitingen van de heemkundekringen en ook van de overkoepelende organisatie. Dat geldt voor de website, de Koerier, In Brabant, maar het is ook sterk gekoppeld aan de diensten van Erfgoed Brabant. Je moet niet communiceren als je niets te vertellen hebt, maar veel communiceren en tijdig communiceren is wel superbelangrijk. Er gebeurt veel in erfgoedland en dat moet af te lezen zijn aan de communicatie. In dit kader heeft Brabants Heem intensiever overleg met andere overkoepelende organisaties in het werkveld binnen de provincie. De ambitie van Brabants Heem is om </w:t>
      </w:r>
      <w:r w:rsidR="008550C2">
        <w:rPr>
          <w:rFonts w:ascii="Arial" w:eastAsia="Times New Roman" w:hAnsi="Arial" w:cs="Arial"/>
          <w:sz w:val="22"/>
          <w:szCs w:val="22"/>
          <w:lang w:eastAsia="nl-NL"/>
        </w:rPr>
        <w:t>zijn</w:t>
      </w:r>
      <w:r w:rsidRPr="001159AA">
        <w:rPr>
          <w:rFonts w:ascii="Arial" w:eastAsia="Times New Roman" w:hAnsi="Arial" w:cs="Arial"/>
          <w:sz w:val="22"/>
          <w:szCs w:val="22"/>
          <w:lang w:eastAsia="nl-NL"/>
        </w:rPr>
        <w:t xml:space="preserve"> website verder te laten groeien tot een platform van lokale erfgoed beoefening, niet alleen voor de heemkundekringen, maar ook bij de leden en bij individuele erfgoedliefhebbers moet de website van Brabants Heem bij de favorieten staan. In het </w:t>
      </w:r>
      <w:r w:rsidR="004341C3">
        <w:rPr>
          <w:rFonts w:ascii="Arial" w:eastAsia="Times New Roman" w:hAnsi="Arial" w:cs="Arial"/>
          <w:sz w:val="22"/>
          <w:szCs w:val="22"/>
          <w:lang w:eastAsia="nl-NL"/>
        </w:rPr>
        <w:t>plan</w:t>
      </w:r>
      <w:r w:rsidRPr="001159AA">
        <w:rPr>
          <w:rFonts w:ascii="Arial" w:eastAsia="Times New Roman" w:hAnsi="Arial" w:cs="Arial"/>
          <w:sz w:val="22"/>
          <w:szCs w:val="22"/>
          <w:lang w:eastAsia="nl-NL"/>
        </w:rPr>
        <w:t>jaar 202</w:t>
      </w:r>
      <w:r w:rsidR="004341C3">
        <w:rPr>
          <w:rFonts w:ascii="Arial" w:eastAsia="Times New Roman" w:hAnsi="Arial" w:cs="Arial"/>
          <w:sz w:val="22"/>
          <w:szCs w:val="22"/>
          <w:lang w:eastAsia="nl-NL"/>
        </w:rPr>
        <w:t>2</w:t>
      </w:r>
      <w:r w:rsidRPr="001159AA">
        <w:rPr>
          <w:rFonts w:ascii="Arial" w:eastAsia="Times New Roman" w:hAnsi="Arial" w:cs="Arial"/>
          <w:sz w:val="22"/>
          <w:szCs w:val="22"/>
          <w:lang w:eastAsia="nl-NL"/>
        </w:rPr>
        <w:t xml:space="preserve"> blijven we daaraan werken. Te denken valt daarbij aan het gesproken woord, zoals in blogs en vlogs. Het gebruik van facebook en andere </w:t>
      </w:r>
      <w:proofErr w:type="spellStart"/>
      <w:r w:rsidRPr="001159AA">
        <w:rPr>
          <w:rFonts w:ascii="Arial" w:eastAsia="Times New Roman" w:hAnsi="Arial" w:cs="Arial"/>
          <w:sz w:val="22"/>
          <w:szCs w:val="22"/>
          <w:lang w:eastAsia="nl-NL"/>
        </w:rPr>
        <w:t>social</w:t>
      </w:r>
      <w:proofErr w:type="spellEnd"/>
      <w:r w:rsidRPr="001159AA">
        <w:rPr>
          <w:rFonts w:ascii="Arial" w:eastAsia="Times New Roman" w:hAnsi="Arial" w:cs="Arial"/>
          <w:sz w:val="22"/>
          <w:szCs w:val="22"/>
          <w:lang w:eastAsia="nl-NL"/>
        </w:rPr>
        <w:t xml:space="preserve"> media groeit. Ook daarin zoeken we naar aanvulling en aansluiting bij nieuwe doelgroepen, bijvoorbeeld jongeren. Het aanbod voor kwartaalblad De Koerier is de afgelopen jaren fors geg</w:t>
      </w:r>
      <w:r>
        <w:rPr>
          <w:rFonts w:ascii="Arial" w:eastAsia="Times New Roman" w:hAnsi="Arial" w:cs="Arial"/>
          <w:sz w:val="22"/>
          <w:szCs w:val="22"/>
          <w:lang w:eastAsia="nl-NL"/>
        </w:rPr>
        <w:t>r</w:t>
      </w:r>
      <w:r w:rsidRPr="001159AA">
        <w:rPr>
          <w:rFonts w:ascii="Arial" w:eastAsia="Times New Roman" w:hAnsi="Arial" w:cs="Arial"/>
          <w:sz w:val="22"/>
          <w:szCs w:val="22"/>
          <w:lang w:eastAsia="nl-NL"/>
        </w:rPr>
        <w:t>oeid</w:t>
      </w:r>
      <w:r>
        <w:rPr>
          <w:rFonts w:ascii="Arial" w:eastAsia="Times New Roman" w:hAnsi="Arial" w:cs="Arial"/>
          <w:sz w:val="22"/>
          <w:szCs w:val="22"/>
          <w:lang w:eastAsia="nl-NL"/>
        </w:rPr>
        <w:t>. D</w:t>
      </w:r>
      <w:r w:rsidRPr="001159AA">
        <w:rPr>
          <w:rFonts w:ascii="Arial" w:eastAsia="Times New Roman" w:hAnsi="Arial" w:cs="Arial"/>
          <w:sz w:val="22"/>
          <w:szCs w:val="22"/>
          <w:lang w:eastAsia="nl-NL"/>
        </w:rPr>
        <w:t>at niveau willen we voor 202</w:t>
      </w:r>
      <w:r w:rsidR="004341C3">
        <w:rPr>
          <w:rFonts w:ascii="Arial" w:eastAsia="Times New Roman" w:hAnsi="Arial" w:cs="Arial"/>
          <w:sz w:val="22"/>
          <w:szCs w:val="22"/>
          <w:lang w:eastAsia="nl-NL"/>
        </w:rPr>
        <w:t>2</w:t>
      </w:r>
      <w:r w:rsidRPr="001159AA">
        <w:rPr>
          <w:rFonts w:ascii="Arial" w:eastAsia="Times New Roman" w:hAnsi="Arial" w:cs="Arial"/>
          <w:sz w:val="22"/>
          <w:szCs w:val="22"/>
          <w:lang w:eastAsia="nl-NL"/>
        </w:rPr>
        <w:t xml:space="preserve"> op zijn minst evenaren. De maandelijkse nieuwsbrief is een uitstekende manier om op effectieve wijze met aangesloten kringen en verenigingen te communiceren. </w:t>
      </w:r>
    </w:p>
    <w:p w14:paraId="7A7D9AA1" w14:textId="3FA217F0" w:rsidR="005B58D1" w:rsidRDefault="005B58D1" w:rsidP="001159AA">
      <w:pPr>
        <w:rPr>
          <w:rFonts w:ascii="Arial" w:eastAsia="Times New Roman" w:hAnsi="Arial" w:cs="Arial"/>
          <w:sz w:val="22"/>
          <w:szCs w:val="22"/>
          <w:lang w:eastAsia="nl-NL"/>
        </w:rPr>
      </w:pPr>
    </w:p>
    <w:p w14:paraId="0234BB11" w14:textId="75C7B6BD" w:rsidR="005B58D1" w:rsidRDefault="005B58D1" w:rsidP="005B58D1">
      <w:pPr>
        <w:rPr>
          <w:rFonts w:ascii="Arial" w:hAnsi="Arial" w:cs="Arial"/>
          <w:sz w:val="22"/>
          <w:szCs w:val="22"/>
        </w:rPr>
      </w:pPr>
      <w:r>
        <w:rPr>
          <w:rFonts w:ascii="Arial" w:hAnsi="Arial" w:cs="Arial"/>
          <w:sz w:val="22"/>
          <w:szCs w:val="22"/>
        </w:rPr>
        <w:lastRenderedPageBreak/>
        <w:t xml:space="preserve">Brabants Heem </w:t>
      </w:r>
      <w:r w:rsidR="00470927">
        <w:rPr>
          <w:rFonts w:ascii="Arial" w:hAnsi="Arial" w:cs="Arial"/>
          <w:sz w:val="22"/>
          <w:szCs w:val="22"/>
        </w:rPr>
        <w:t>bevordert krachtig de</w:t>
      </w:r>
      <w:r>
        <w:rPr>
          <w:rFonts w:ascii="Arial" w:hAnsi="Arial" w:cs="Arial"/>
          <w:sz w:val="22"/>
          <w:szCs w:val="22"/>
        </w:rPr>
        <w:t xml:space="preserve"> </w:t>
      </w:r>
      <w:r w:rsidRPr="005B58D1">
        <w:rPr>
          <w:rFonts w:ascii="Arial" w:hAnsi="Arial" w:cs="Arial"/>
          <w:sz w:val="22"/>
          <w:szCs w:val="22"/>
          <w:u w:val="single"/>
        </w:rPr>
        <w:t>digitalisering</w:t>
      </w:r>
      <w:r>
        <w:rPr>
          <w:rFonts w:ascii="Arial" w:hAnsi="Arial" w:cs="Arial"/>
          <w:sz w:val="22"/>
          <w:szCs w:val="22"/>
        </w:rPr>
        <w:t>, het hebben van een goede website, het digitaliseren van boeken en tijdschriften en het digitaal benutten van bronnen zoals betreffende historische geografie.</w:t>
      </w:r>
    </w:p>
    <w:p w14:paraId="6311FC3C" w14:textId="77777777" w:rsidR="005B58D1" w:rsidRDefault="005B58D1" w:rsidP="00133015">
      <w:pPr>
        <w:rPr>
          <w:rFonts w:ascii="Arial" w:eastAsia="Times New Roman" w:hAnsi="Arial" w:cs="Arial"/>
          <w:sz w:val="22"/>
          <w:szCs w:val="22"/>
          <w:lang w:eastAsia="nl-NL"/>
        </w:rPr>
      </w:pPr>
    </w:p>
    <w:p w14:paraId="617E9AEA" w14:textId="5E3D3C9E" w:rsidR="00133015" w:rsidRPr="00AD5046" w:rsidRDefault="00133015" w:rsidP="00133015">
      <w:pPr>
        <w:rPr>
          <w:rFonts w:ascii="Arial" w:hAnsi="Arial" w:cs="Arial"/>
          <w:b/>
          <w:sz w:val="22"/>
          <w:szCs w:val="22"/>
        </w:rPr>
      </w:pPr>
      <w:r w:rsidRPr="005B58D1">
        <w:rPr>
          <w:rFonts w:ascii="Arial" w:hAnsi="Arial" w:cs="Arial"/>
          <w:iCs/>
          <w:sz w:val="22"/>
          <w:szCs w:val="22"/>
          <w:u w:val="single"/>
        </w:rPr>
        <w:t>Jongeren</w:t>
      </w:r>
      <w:r w:rsidRPr="004B5354">
        <w:rPr>
          <w:rFonts w:ascii="Arial" w:hAnsi="Arial" w:cs="Arial"/>
          <w:iCs/>
          <w:sz w:val="22"/>
          <w:szCs w:val="22"/>
        </w:rPr>
        <w:t xml:space="preserve"> b</w:t>
      </w:r>
      <w:r w:rsidRPr="007F30DD">
        <w:rPr>
          <w:rFonts w:ascii="Arial" w:hAnsi="Arial" w:cs="Arial"/>
          <w:sz w:val="22"/>
          <w:szCs w:val="22"/>
        </w:rPr>
        <w:t>ereiken</w:t>
      </w:r>
      <w:r>
        <w:rPr>
          <w:rFonts w:ascii="Arial" w:hAnsi="Arial" w:cs="Arial"/>
          <w:sz w:val="22"/>
          <w:szCs w:val="22"/>
        </w:rPr>
        <w:t xml:space="preserve"> </w:t>
      </w:r>
      <w:r w:rsidRPr="007F30DD">
        <w:rPr>
          <w:rFonts w:ascii="Arial" w:hAnsi="Arial" w:cs="Arial"/>
          <w:sz w:val="22"/>
          <w:szCs w:val="22"/>
        </w:rPr>
        <w:t xml:space="preserve">is een belangrijk aandachtspunt voor de heemkundekringen. Veel heemkundekringen vinden dat ze daarin tekortschieten. Hoe bereik je jongeren? Hoe kun je jongeren bereiken via het onderwijs? Leraren worden bedolven onder lesbrieven en verzoeken van organisaties. </w:t>
      </w:r>
      <w:r>
        <w:rPr>
          <w:rFonts w:ascii="Arial" w:hAnsi="Arial" w:cs="Arial"/>
          <w:sz w:val="22"/>
          <w:szCs w:val="22"/>
        </w:rPr>
        <w:t xml:space="preserve">Bij sommige heemkundekringen zie je gepensioneerde leerkrachten een rol spelen. </w:t>
      </w:r>
      <w:r w:rsidRPr="007F30DD">
        <w:rPr>
          <w:rFonts w:ascii="Arial" w:hAnsi="Arial" w:cs="Arial"/>
          <w:sz w:val="22"/>
          <w:szCs w:val="22"/>
        </w:rPr>
        <w:t>Bij immaterieel erfgoed gemeenschappen is daar veel ervaring mee</w:t>
      </w:r>
      <w:r>
        <w:rPr>
          <w:rFonts w:ascii="Arial" w:hAnsi="Arial" w:cs="Arial"/>
          <w:sz w:val="22"/>
          <w:szCs w:val="22"/>
        </w:rPr>
        <w:t xml:space="preserve">. </w:t>
      </w:r>
      <w:r w:rsidRPr="007F30DD">
        <w:rPr>
          <w:rFonts w:ascii="Arial" w:hAnsi="Arial" w:cs="Arial"/>
          <w:sz w:val="22"/>
          <w:szCs w:val="22"/>
        </w:rPr>
        <w:t>Erfgoed Jong</w:t>
      </w:r>
      <w:r>
        <w:rPr>
          <w:rFonts w:ascii="Arial" w:hAnsi="Arial" w:cs="Arial"/>
          <w:sz w:val="22"/>
          <w:szCs w:val="22"/>
        </w:rPr>
        <w:t xml:space="preserve"> helpt</w:t>
      </w:r>
      <w:r w:rsidRPr="007F30DD">
        <w:rPr>
          <w:rFonts w:ascii="Arial" w:hAnsi="Arial" w:cs="Arial"/>
          <w:sz w:val="22"/>
          <w:szCs w:val="22"/>
        </w:rPr>
        <w:t xml:space="preserve"> organisaties met het bereiken van jongeren. </w:t>
      </w:r>
      <w:r w:rsidR="008550C2">
        <w:rPr>
          <w:rFonts w:ascii="Arial" w:hAnsi="Arial" w:cs="Arial"/>
          <w:sz w:val="22"/>
          <w:szCs w:val="22"/>
        </w:rPr>
        <w:t>H</w:t>
      </w:r>
      <w:r w:rsidRPr="007F30DD">
        <w:rPr>
          <w:rFonts w:ascii="Arial" w:hAnsi="Arial" w:cs="Arial"/>
          <w:sz w:val="22"/>
          <w:szCs w:val="22"/>
        </w:rPr>
        <w:t xml:space="preserve">ebben </w:t>
      </w:r>
      <w:r>
        <w:rPr>
          <w:rFonts w:ascii="Arial" w:hAnsi="Arial" w:cs="Arial"/>
          <w:sz w:val="22"/>
          <w:szCs w:val="22"/>
        </w:rPr>
        <w:t>heemkundekringen</w:t>
      </w:r>
      <w:r w:rsidRPr="007F30DD">
        <w:rPr>
          <w:rFonts w:ascii="Arial" w:hAnsi="Arial" w:cs="Arial"/>
          <w:sz w:val="22"/>
          <w:szCs w:val="22"/>
        </w:rPr>
        <w:t xml:space="preserve"> jongeren </w:t>
      </w:r>
      <w:r>
        <w:rPr>
          <w:rFonts w:ascii="Arial" w:hAnsi="Arial" w:cs="Arial"/>
          <w:sz w:val="22"/>
          <w:szCs w:val="22"/>
        </w:rPr>
        <w:t xml:space="preserve">iets </w:t>
      </w:r>
      <w:r w:rsidRPr="007F30DD">
        <w:rPr>
          <w:rFonts w:ascii="Arial" w:hAnsi="Arial" w:cs="Arial"/>
          <w:sz w:val="22"/>
          <w:szCs w:val="22"/>
        </w:rPr>
        <w:t>te bieden</w:t>
      </w:r>
      <w:r>
        <w:rPr>
          <w:rFonts w:ascii="Arial" w:hAnsi="Arial" w:cs="Arial"/>
          <w:sz w:val="22"/>
          <w:szCs w:val="22"/>
        </w:rPr>
        <w:t>?</w:t>
      </w:r>
      <w:r w:rsidRPr="007F30DD">
        <w:rPr>
          <w:rFonts w:ascii="Arial" w:hAnsi="Arial" w:cs="Arial"/>
          <w:sz w:val="22"/>
          <w:szCs w:val="22"/>
        </w:rPr>
        <w:t xml:space="preserve"> </w:t>
      </w:r>
      <w:r>
        <w:rPr>
          <w:rFonts w:ascii="Arial" w:hAnsi="Arial" w:cs="Arial"/>
          <w:sz w:val="22"/>
          <w:szCs w:val="22"/>
        </w:rPr>
        <w:t xml:space="preserve">Belangrijk lijkt tenminste de jongeren hun eigen erfgoed te gunnen, hun eigen verleden, hun eigen keuzes, hun eigen uitingsvormen. Brabants Heem </w:t>
      </w:r>
      <w:r w:rsidRPr="007F30DD">
        <w:rPr>
          <w:rFonts w:ascii="Arial" w:hAnsi="Arial" w:cs="Arial"/>
          <w:sz w:val="22"/>
          <w:szCs w:val="22"/>
        </w:rPr>
        <w:t>heeft de ambitie om goede voorbeelden, of voorbeelden waar heemkundekringen van kunnen leren, in de schijnwerpers te zetten</w:t>
      </w:r>
      <w:r>
        <w:rPr>
          <w:rFonts w:ascii="Arial" w:hAnsi="Arial" w:cs="Arial"/>
          <w:sz w:val="22"/>
          <w:szCs w:val="22"/>
        </w:rPr>
        <w:t>, bijvoorbeeld op een workshop gekoppeld aan de Raad van Aangeslotenen</w:t>
      </w:r>
      <w:r w:rsidR="004B5354">
        <w:rPr>
          <w:rFonts w:ascii="Arial" w:hAnsi="Arial" w:cs="Arial"/>
          <w:sz w:val="22"/>
          <w:szCs w:val="22"/>
        </w:rPr>
        <w:t xml:space="preserve">, maar ook via uitingen op </w:t>
      </w:r>
      <w:proofErr w:type="spellStart"/>
      <w:r w:rsidR="004B5354">
        <w:rPr>
          <w:rFonts w:ascii="Arial" w:hAnsi="Arial" w:cs="Arial"/>
          <w:sz w:val="22"/>
          <w:szCs w:val="22"/>
        </w:rPr>
        <w:t>social</w:t>
      </w:r>
      <w:proofErr w:type="spellEnd"/>
      <w:r w:rsidR="004B5354">
        <w:rPr>
          <w:rFonts w:ascii="Arial" w:hAnsi="Arial" w:cs="Arial"/>
          <w:sz w:val="22"/>
          <w:szCs w:val="22"/>
        </w:rPr>
        <w:t xml:space="preserve"> media waarop de heemkundekringen kunnen meeliften.</w:t>
      </w:r>
    </w:p>
    <w:p w14:paraId="5109FDE4" w14:textId="77777777" w:rsidR="00CB3AE4" w:rsidRDefault="00CB3AE4" w:rsidP="00497EE6">
      <w:pPr>
        <w:rPr>
          <w:rFonts w:ascii="Arial" w:hAnsi="Arial" w:cs="Arial"/>
          <w:sz w:val="22"/>
          <w:szCs w:val="22"/>
        </w:rPr>
      </w:pPr>
    </w:p>
    <w:p w14:paraId="075DE97A" w14:textId="1C00984D" w:rsidR="00497EE6" w:rsidRDefault="00497EE6" w:rsidP="00497EE6">
      <w:pPr>
        <w:rPr>
          <w:rFonts w:ascii="Arial" w:hAnsi="Arial" w:cs="Arial"/>
          <w:sz w:val="22"/>
          <w:szCs w:val="22"/>
        </w:rPr>
      </w:pPr>
      <w:r>
        <w:rPr>
          <w:rFonts w:ascii="Arial" w:hAnsi="Arial" w:cs="Arial"/>
          <w:sz w:val="22"/>
          <w:szCs w:val="22"/>
        </w:rPr>
        <w:t xml:space="preserve">Brabants Heem </w:t>
      </w:r>
      <w:r w:rsidR="00615152">
        <w:rPr>
          <w:rFonts w:ascii="Arial" w:hAnsi="Arial" w:cs="Arial"/>
          <w:sz w:val="22"/>
          <w:szCs w:val="22"/>
        </w:rPr>
        <w:t>zet zich in voor</w:t>
      </w:r>
      <w:r>
        <w:rPr>
          <w:rFonts w:ascii="Arial" w:hAnsi="Arial" w:cs="Arial"/>
          <w:sz w:val="22"/>
          <w:szCs w:val="22"/>
        </w:rPr>
        <w:t xml:space="preserve"> de </w:t>
      </w:r>
      <w:r w:rsidRPr="00B12D43">
        <w:rPr>
          <w:rFonts w:ascii="Arial" w:hAnsi="Arial" w:cs="Arial"/>
          <w:sz w:val="22"/>
          <w:szCs w:val="22"/>
        </w:rPr>
        <w:t xml:space="preserve">versterking </w:t>
      </w:r>
      <w:r w:rsidRPr="004B5354">
        <w:rPr>
          <w:rFonts w:ascii="Arial" w:hAnsi="Arial" w:cs="Arial"/>
          <w:sz w:val="22"/>
          <w:szCs w:val="22"/>
        </w:rPr>
        <w:t>van</w:t>
      </w:r>
      <w:r w:rsidR="00615152">
        <w:rPr>
          <w:rFonts w:ascii="Arial" w:hAnsi="Arial" w:cs="Arial"/>
          <w:sz w:val="22"/>
          <w:szCs w:val="22"/>
        </w:rPr>
        <w:t xml:space="preserve"> het</w:t>
      </w:r>
      <w:r w:rsidRPr="004B5354">
        <w:rPr>
          <w:rFonts w:ascii="Arial" w:hAnsi="Arial" w:cs="Arial"/>
          <w:sz w:val="22"/>
          <w:szCs w:val="22"/>
        </w:rPr>
        <w:t xml:space="preserve"> </w:t>
      </w:r>
      <w:r w:rsidRPr="005B58D1">
        <w:rPr>
          <w:rFonts w:ascii="Arial" w:hAnsi="Arial" w:cs="Arial"/>
          <w:sz w:val="22"/>
          <w:szCs w:val="22"/>
          <w:u w:val="single"/>
        </w:rPr>
        <w:t>cultureel ondernemerschap</w:t>
      </w:r>
      <w:r w:rsidR="00615152">
        <w:rPr>
          <w:rFonts w:ascii="Arial" w:hAnsi="Arial" w:cs="Arial"/>
          <w:sz w:val="22"/>
          <w:szCs w:val="22"/>
        </w:rPr>
        <w:t xml:space="preserve"> van de aangesloten heemkundekringen</w:t>
      </w:r>
      <w:r w:rsidRPr="004B5354">
        <w:rPr>
          <w:rFonts w:ascii="Arial" w:hAnsi="Arial" w:cs="Arial"/>
          <w:sz w:val="22"/>
          <w:szCs w:val="22"/>
        </w:rPr>
        <w:t>. Als</w:t>
      </w:r>
      <w:r w:rsidRPr="00B12D43">
        <w:rPr>
          <w:rFonts w:ascii="Arial" w:hAnsi="Arial" w:cs="Arial"/>
          <w:sz w:val="22"/>
          <w:szCs w:val="22"/>
        </w:rPr>
        <w:t xml:space="preserve"> anderen expliciet vragen om de kennis van de heemkundekring mag daar </w:t>
      </w:r>
      <w:r w:rsidR="004341C3">
        <w:rPr>
          <w:rFonts w:ascii="Arial" w:hAnsi="Arial" w:cs="Arial"/>
          <w:sz w:val="22"/>
          <w:szCs w:val="22"/>
        </w:rPr>
        <w:t xml:space="preserve">voor de heemkundekring </w:t>
      </w:r>
      <w:r w:rsidRPr="00B12D43">
        <w:rPr>
          <w:rFonts w:ascii="Arial" w:hAnsi="Arial" w:cs="Arial"/>
          <w:sz w:val="22"/>
          <w:szCs w:val="22"/>
        </w:rPr>
        <w:t xml:space="preserve">best een </w:t>
      </w:r>
      <w:r w:rsidR="004341C3">
        <w:rPr>
          <w:rFonts w:ascii="Arial" w:hAnsi="Arial" w:cs="Arial"/>
          <w:sz w:val="22"/>
          <w:szCs w:val="22"/>
        </w:rPr>
        <w:t>beloning</w:t>
      </w:r>
      <w:r>
        <w:rPr>
          <w:rFonts w:ascii="Arial" w:hAnsi="Arial" w:cs="Arial"/>
          <w:sz w:val="22"/>
          <w:szCs w:val="22"/>
        </w:rPr>
        <w:t xml:space="preserve"> tegenover staan. Als </w:t>
      </w:r>
      <w:r w:rsidR="004341C3">
        <w:rPr>
          <w:rFonts w:ascii="Arial" w:hAnsi="Arial" w:cs="Arial"/>
          <w:sz w:val="22"/>
          <w:szCs w:val="22"/>
        </w:rPr>
        <w:t xml:space="preserve">bijvoorbeeld </w:t>
      </w:r>
      <w:r>
        <w:rPr>
          <w:rFonts w:ascii="Arial" w:hAnsi="Arial" w:cs="Arial"/>
          <w:sz w:val="22"/>
          <w:szCs w:val="22"/>
        </w:rPr>
        <w:t xml:space="preserve">de gemeente </w:t>
      </w:r>
      <w:r w:rsidR="004341C3">
        <w:rPr>
          <w:rFonts w:ascii="Arial" w:hAnsi="Arial" w:cs="Arial"/>
          <w:sz w:val="22"/>
          <w:szCs w:val="22"/>
        </w:rPr>
        <w:t xml:space="preserve">medewerking vraagt van de heemkundekring bij </w:t>
      </w:r>
      <w:r>
        <w:rPr>
          <w:rFonts w:ascii="Arial" w:hAnsi="Arial" w:cs="Arial"/>
          <w:sz w:val="22"/>
          <w:szCs w:val="22"/>
        </w:rPr>
        <w:t>een omvangrijk project</w:t>
      </w:r>
      <w:r w:rsidR="004341C3">
        <w:rPr>
          <w:rFonts w:ascii="Arial" w:hAnsi="Arial" w:cs="Arial"/>
          <w:sz w:val="22"/>
          <w:szCs w:val="22"/>
        </w:rPr>
        <w:t>,</w:t>
      </w:r>
      <w:r>
        <w:rPr>
          <w:rFonts w:ascii="Arial" w:hAnsi="Arial" w:cs="Arial"/>
          <w:sz w:val="22"/>
          <w:szCs w:val="22"/>
        </w:rPr>
        <w:t xml:space="preserve"> </w:t>
      </w:r>
      <w:r w:rsidR="004341C3">
        <w:rPr>
          <w:rFonts w:ascii="Arial" w:hAnsi="Arial" w:cs="Arial"/>
          <w:sz w:val="22"/>
          <w:szCs w:val="22"/>
        </w:rPr>
        <w:t>ge</w:t>
      </w:r>
      <w:r>
        <w:rPr>
          <w:rFonts w:ascii="Arial" w:hAnsi="Arial" w:cs="Arial"/>
          <w:sz w:val="22"/>
          <w:szCs w:val="22"/>
        </w:rPr>
        <w:t xml:space="preserve">start ter bevordering van erfgoedtoerisme waarmee later ondernemers meer inkomsten hebben en indirect dus ook de gemeente, dan mag daar </w:t>
      </w:r>
      <w:r w:rsidR="004341C3">
        <w:rPr>
          <w:rFonts w:ascii="Arial" w:hAnsi="Arial" w:cs="Arial"/>
          <w:sz w:val="22"/>
          <w:szCs w:val="22"/>
        </w:rPr>
        <w:t xml:space="preserve">voor de heemkundekring </w:t>
      </w:r>
      <w:r>
        <w:rPr>
          <w:rFonts w:ascii="Arial" w:hAnsi="Arial" w:cs="Arial"/>
          <w:sz w:val="22"/>
          <w:szCs w:val="22"/>
        </w:rPr>
        <w:t>best een financiële beloning tegenover staan. Als anderen gewin hebben mag de heemkundekring best meeprofiteren.</w:t>
      </w:r>
      <w:r w:rsidR="00CA3890">
        <w:rPr>
          <w:rFonts w:ascii="Arial" w:hAnsi="Arial" w:cs="Arial"/>
          <w:sz w:val="22"/>
          <w:szCs w:val="22"/>
        </w:rPr>
        <w:t xml:space="preserve"> </w:t>
      </w:r>
      <w:r>
        <w:rPr>
          <w:rFonts w:ascii="Arial" w:hAnsi="Arial" w:cs="Arial"/>
          <w:sz w:val="22"/>
          <w:szCs w:val="22"/>
        </w:rPr>
        <w:t>Sterker</w:t>
      </w:r>
      <w:r w:rsidR="00CA3890">
        <w:rPr>
          <w:rFonts w:ascii="Arial" w:hAnsi="Arial" w:cs="Arial"/>
          <w:sz w:val="22"/>
          <w:szCs w:val="22"/>
        </w:rPr>
        <w:t xml:space="preserve"> </w:t>
      </w:r>
      <w:r>
        <w:rPr>
          <w:rFonts w:ascii="Arial" w:hAnsi="Arial" w:cs="Arial"/>
          <w:sz w:val="22"/>
          <w:szCs w:val="22"/>
        </w:rPr>
        <w:t xml:space="preserve">nog, heemkundekringen moeten zich wel in die richting ontwikkelen. Meer activiteiten vergen meer financiële slagkracht en dat kan het best gezamenlijk aan elkaar gekoppeld worden gerealiseerd. Als er op verzoek extra activiteiten zijn, dan moet ook de financiële consequentie worden besproken met de verzoeker. </w:t>
      </w:r>
    </w:p>
    <w:p w14:paraId="5D471BFE" w14:textId="06478B42" w:rsidR="00CB3AE4" w:rsidRDefault="00CB3AE4" w:rsidP="00497EE6">
      <w:pPr>
        <w:rPr>
          <w:rFonts w:ascii="Arial" w:hAnsi="Arial" w:cs="Arial"/>
          <w:sz w:val="22"/>
          <w:szCs w:val="22"/>
        </w:rPr>
      </w:pPr>
    </w:p>
    <w:p w14:paraId="0C09C75A" w14:textId="161D95D8" w:rsidR="00133015" w:rsidRPr="00DF357F" w:rsidRDefault="00DF357F" w:rsidP="00497EE6">
      <w:pPr>
        <w:rPr>
          <w:rFonts w:ascii="Arial" w:hAnsi="Arial" w:cs="Arial"/>
          <w:b/>
          <w:bCs/>
          <w:sz w:val="22"/>
          <w:szCs w:val="22"/>
        </w:rPr>
      </w:pPr>
      <w:r>
        <w:rPr>
          <w:rFonts w:ascii="Arial" w:hAnsi="Arial" w:cs="Arial"/>
          <w:b/>
          <w:bCs/>
          <w:sz w:val="22"/>
          <w:szCs w:val="22"/>
        </w:rPr>
        <w:t>Kerntaak C</w:t>
      </w:r>
    </w:p>
    <w:p w14:paraId="6E3186A2" w14:textId="77777777" w:rsidR="00133015" w:rsidRDefault="00133015" w:rsidP="00497EE6">
      <w:pPr>
        <w:rPr>
          <w:rFonts w:ascii="Arial" w:hAnsi="Arial" w:cs="Arial"/>
          <w:sz w:val="22"/>
          <w:szCs w:val="22"/>
        </w:rPr>
      </w:pPr>
      <w:r>
        <w:rPr>
          <w:rFonts w:ascii="Arial" w:hAnsi="Arial" w:cs="Arial"/>
          <w:sz w:val="22"/>
          <w:szCs w:val="22"/>
        </w:rPr>
        <w:t>NETWERKEN</w:t>
      </w:r>
    </w:p>
    <w:p w14:paraId="7D06E4DE" w14:textId="080A3C2A" w:rsidR="00133015" w:rsidRDefault="00133015" w:rsidP="00497EE6">
      <w:pPr>
        <w:rPr>
          <w:rFonts w:ascii="Arial" w:hAnsi="Arial" w:cs="Arial"/>
          <w:sz w:val="22"/>
          <w:szCs w:val="22"/>
        </w:rPr>
      </w:pPr>
    </w:p>
    <w:p w14:paraId="0BB2CFAF" w14:textId="7BBF23D9" w:rsidR="00DF357F" w:rsidRDefault="00DF357F" w:rsidP="00497EE6">
      <w:pPr>
        <w:rPr>
          <w:rFonts w:ascii="Arial" w:hAnsi="Arial" w:cs="Arial"/>
          <w:sz w:val="22"/>
          <w:szCs w:val="22"/>
        </w:rPr>
      </w:pPr>
      <w:r>
        <w:rPr>
          <w:rFonts w:ascii="Arial" w:hAnsi="Arial" w:cs="Arial"/>
          <w:sz w:val="22"/>
          <w:szCs w:val="22"/>
        </w:rPr>
        <w:t xml:space="preserve">Brabants Heem neemt het voortouw op de </w:t>
      </w:r>
      <w:r w:rsidRPr="00DF33BE">
        <w:rPr>
          <w:rFonts w:ascii="Arial" w:hAnsi="Arial" w:cs="Arial"/>
          <w:sz w:val="22"/>
          <w:szCs w:val="22"/>
          <w:u w:val="single"/>
        </w:rPr>
        <w:t>samenwerking van de diverse Brabantse erfgoedorganisaties</w:t>
      </w:r>
      <w:r>
        <w:rPr>
          <w:rFonts w:ascii="Arial" w:hAnsi="Arial" w:cs="Arial"/>
          <w:sz w:val="22"/>
          <w:szCs w:val="22"/>
        </w:rPr>
        <w:t>. Daarbij staan drie invalshoeken centraal:</w:t>
      </w:r>
    </w:p>
    <w:p w14:paraId="6ECF37D6" w14:textId="1E9DFE43" w:rsidR="00DF357F" w:rsidRDefault="00DF357F" w:rsidP="00497EE6">
      <w:pPr>
        <w:rPr>
          <w:rFonts w:ascii="Arial" w:hAnsi="Arial" w:cs="Arial"/>
          <w:sz w:val="22"/>
          <w:szCs w:val="22"/>
        </w:rPr>
      </w:pPr>
    </w:p>
    <w:p w14:paraId="2E300B03" w14:textId="50E38AD4" w:rsidR="00DF357F" w:rsidRDefault="00DF357F" w:rsidP="00497EE6">
      <w:pPr>
        <w:rPr>
          <w:rFonts w:ascii="Arial" w:hAnsi="Arial" w:cs="Arial"/>
          <w:sz w:val="22"/>
          <w:szCs w:val="22"/>
        </w:rPr>
      </w:pPr>
      <w:r>
        <w:rPr>
          <w:rFonts w:ascii="Arial" w:hAnsi="Arial" w:cs="Arial"/>
          <w:sz w:val="22"/>
          <w:szCs w:val="22"/>
        </w:rPr>
        <w:t xml:space="preserve">Ten eerste maakt Brabants Heem zich sterk om Open Monumenten Dag uit te bouwen tot </w:t>
      </w:r>
      <w:r w:rsidR="007C6DAD">
        <w:rPr>
          <w:rFonts w:ascii="Arial" w:hAnsi="Arial" w:cs="Arial"/>
          <w:sz w:val="22"/>
          <w:szCs w:val="22"/>
        </w:rPr>
        <w:t>het</w:t>
      </w:r>
      <w:r>
        <w:rPr>
          <w:rFonts w:ascii="Arial" w:hAnsi="Arial" w:cs="Arial"/>
          <w:sz w:val="22"/>
          <w:szCs w:val="22"/>
        </w:rPr>
        <w:t xml:space="preserve"> Brabantse Erfgoed </w:t>
      </w:r>
      <w:r w:rsidR="007C6DAD">
        <w:rPr>
          <w:rFonts w:ascii="Arial" w:hAnsi="Arial" w:cs="Arial"/>
          <w:sz w:val="22"/>
          <w:szCs w:val="22"/>
        </w:rPr>
        <w:t>Weekend</w:t>
      </w:r>
      <w:r>
        <w:rPr>
          <w:rFonts w:ascii="Arial" w:hAnsi="Arial" w:cs="Arial"/>
          <w:sz w:val="22"/>
          <w:szCs w:val="22"/>
        </w:rPr>
        <w:t xml:space="preserve">, Brabant-breed, bij elke heemkundekring, </w:t>
      </w:r>
      <w:r w:rsidR="00F95220">
        <w:rPr>
          <w:rFonts w:ascii="Arial" w:hAnsi="Arial" w:cs="Arial"/>
          <w:sz w:val="22"/>
          <w:szCs w:val="22"/>
        </w:rPr>
        <w:t xml:space="preserve">indien mogelijk </w:t>
      </w:r>
      <w:r>
        <w:rPr>
          <w:rFonts w:ascii="Arial" w:hAnsi="Arial" w:cs="Arial"/>
          <w:sz w:val="22"/>
          <w:szCs w:val="22"/>
        </w:rPr>
        <w:t xml:space="preserve">aansluitend op het jaarthema van Open Monumenten Dag. </w:t>
      </w:r>
      <w:r w:rsidR="007C6DAD">
        <w:rPr>
          <w:rFonts w:ascii="Arial" w:hAnsi="Arial" w:cs="Arial"/>
          <w:sz w:val="22"/>
          <w:szCs w:val="22"/>
        </w:rPr>
        <w:t>Het</w:t>
      </w:r>
      <w:r>
        <w:rPr>
          <w:rFonts w:ascii="Arial" w:hAnsi="Arial" w:cs="Arial"/>
          <w:sz w:val="22"/>
          <w:szCs w:val="22"/>
        </w:rPr>
        <w:t xml:space="preserve"> Brabants Erfgoed </w:t>
      </w:r>
      <w:r w:rsidR="007C6DAD">
        <w:rPr>
          <w:rFonts w:ascii="Arial" w:hAnsi="Arial" w:cs="Arial"/>
          <w:sz w:val="22"/>
          <w:szCs w:val="22"/>
        </w:rPr>
        <w:t>Weekend</w:t>
      </w:r>
      <w:r>
        <w:rPr>
          <w:rFonts w:ascii="Arial" w:hAnsi="Arial" w:cs="Arial"/>
          <w:sz w:val="22"/>
          <w:szCs w:val="22"/>
        </w:rPr>
        <w:t xml:space="preserve"> is het ideale platform voor concrete samenwerking. De heemkundekringen </w:t>
      </w:r>
      <w:r w:rsidR="00210F75">
        <w:rPr>
          <w:rFonts w:ascii="Arial" w:hAnsi="Arial" w:cs="Arial"/>
          <w:sz w:val="22"/>
          <w:szCs w:val="22"/>
        </w:rPr>
        <w:t>zetten</w:t>
      </w:r>
      <w:r>
        <w:rPr>
          <w:rFonts w:ascii="Arial" w:hAnsi="Arial" w:cs="Arial"/>
          <w:sz w:val="22"/>
          <w:szCs w:val="22"/>
        </w:rPr>
        <w:t xml:space="preserve"> stads- en dorpswandelingen, </w:t>
      </w:r>
      <w:r w:rsidR="00210F75">
        <w:rPr>
          <w:rFonts w:ascii="Arial" w:hAnsi="Arial" w:cs="Arial"/>
          <w:sz w:val="22"/>
          <w:szCs w:val="22"/>
        </w:rPr>
        <w:t xml:space="preserve">organiseren </w:t>
      </w:r>
      <w:r>
        <w:rPr>
          <w:rFonts w:ascii="Arial" w:hAnsi="Arial" w:cs="Arial"/>
          <w:sz w:val="22"/>
          <w:szCs w:val="22"/>
        </w:rPr>
        <w:t xml:space="preserve">lezingen, </w:t>
      </w:r>
      <w:r w:rsidR="00210F75">
        <w:rPr>
          <w:rFonts w:ascii="Arial" w:hAnsi="Arial" w:cs="Arial"/>
          <w:sz w:val="22"/>
          <w:szCs w:val="22"/>
        </w:rPr>
        <w:t xml:space="preserve">geven </w:t>
      </w:r>
      <w:r>
        <w:rPr>
          <w:rFonts w:ascii="Arial" w:hAnsi="Arial" w:cs="Arial"/>
          <w:sz w:val="22"/>
          <w:szCs w:val="22"/>
        </w:rPr>
        <w:t xml:space="preserve">een themanummer van hun kwartaalblad uit, </w:t>
      </w:r>
      <w:r w:rsidR="00210F75">
        <w:rPr>
          <w:rFonts w:ascii="Arial" w:hAnsi="Arial" w:cs="Arial"/>
          <w:sz w:val="22"/>
          <w:szCs w:val="22"/>
        </w:rPr>
        <w:t xml:space="preserve">houden </w:t>
      </w:r>
      <w:r>
        <w:rPr>
          <w:rFonts w:ascii="Arial" w:hAnsi="Arial" w:cs="Arial"/>
          <w:sz w:val="22"/>
          <w:szCs w:val="22"/>
        </w:rPr>
        <w:t xml:space="preserve">een tentoonstelling in de bibliotheek, etc. Musea, archieven en molens </w:t>
      </w:r>
      <w:r w:rsidR="00210F75">
        <w:rPr>
          <w:rFonts w:ascii="Arial" w:hAnsi="Arial" w:cs="Arial"/>
          <w:sz w:val="22"/>
          <w:szCs w:val="22"/>
        </w:rPr>
        <w:t>openen</w:t>
      </w:r>
      <w:r>
        <w:rPr>
          <w:rFonts w:ascii="Arial" w:hAnsi="Arial" w:cs="Arial"/>
          <w:sz w:val="22"/>
          <w:szCs w:val="22"/>
        </w:rPr>
        <w:t xml:space="preserve"> hun deuren. Monumenten </w:t>
      </w:r>
      <w:r w:rsidR="00210F75">
        <w:rPr>
          <w:rFonts w:ascii="Arial" w:hAnsi="Arial" w:cs="Arial"/>
          <w:sz w:val="22"/>
          <w:szCs w:val="22"/>
        </w:rPr>
        <w:t>zetten hun deuren open</w:t>
      </w:r>
      <w:r>
        <w:rPr>
          <w:rFonts w:ascii="Arial" w:hAnsi="Arial" w:cs="Arial"/>
          <w:sz w:val="22"/>
          <w:szCs w:val="22"/>
        </w:rPr>
        <w:t xml:space="preserve">. De gildes </w:t>
      </w:r>
      <w:r w:rsidR="00210F75">
        <w:rPr>
          <w:rFonts w:ascii="Arial" w:hAnsi="Arial" w:cs="Arial"/>
          <w:sz w:val="22"/>
          <w:szCs w:val="22"/>
        </w:rPr>
        <w:t>organiseren</w:t>
      </w:r>
      <w:r>
        <w:rPr>
          <w:rFonts w:ascii="Arial" w:hAnsi="Arial" w:cs="Arial"/>
          <w:sz w:val="22"/>
          <w:szCs w:val="22"/>
        </w:rPr>
        <w:t xml:space="preserve"> een kruisboog-toernooi voor de jeugd organiseren</w:t>
      </w:r>
      <w:r w:rsidR="00DD1721">
        <w:rPr>
          <w:rFonts w:ascii="Arial" w:hAnsi="Arial" w:cs="Arial"/>
          <w:sz w:val="22"/>
          <w:szCs w:val="22"/>
        </w:rPr>
        <w:t>, enzovoorts</w:t>
      </w:r>
      <w:r>
        <w:rPr>
          <w:rFonts w:ascii="Arial" w:hAnsi="Arial" w:cs="Arial"/>
          <w:sz w:val="22"/>
          <w:szCs w:val="22"/>
        </w:rPr>
        <w:t xml:space="preserve">, met veel publiciteit, met veel benutting van </w:t>
      </w:r>
      <w:proofErr w:type="spellStart"/>
      <w:r>
        <w:rPr>
          <w:rFonts w:ascii="Arial" w:hAnsi="Arial" w:cs="Arial"/>
          <w:sz w:val="22"/>
          <w:szCs w:val="22"/>
        </w:rPr>
        <w:t>social</w:t>
      </w:r>
      <w:proofErr w:type="spellEnd"/>
      <w:r>
        <w:rPr>
          <w:rFonts w:ascii="Arial" w:hAnsi="Arial" w:cs="Arial"/>
          <w:sz w:val="22"/>
          <w:szCs w:val="22"/>
        </w:rPr>
        <w:t xml:space="preserve"> media.</w:t>
      </w:r>
    </w:p>
    <w:p w14:paraId="04EDC6AC" w14:textId="30EB62F1" w:rsidR="00DF357F" w:rsidRDefault="00DF357F" w:rsidP="00497EE6">
      <w:pPr>
        <w:rPr>
          <w:rFonts w:ascii="Arial" w:hAnsi="Arial" w:cs="Arial"/>
          <w:sz w:val="22"/>
          <w:szCs w:val="22"/>
        </w:rPr>
      </w:pPr>
    </w:p>
    <w:p w14:paraId="513F82B4" w14:textId="4304A2F0" w:rsidR="00DF357F" w:rsidRDefault="00DF357F" w:rsidP="00497EE6">
      <w:pPr>
        <w:rPr>
          <w:rFonts w:ascii="Arial" w:hAnsi="Arial" w:cs="Arial"/>
          <w:sz w:val="22"/>
          <w:szCs w:val="22"/>
        </w:rPr>
      </w:pPr>
      <w:r>
        <w:rPr>
          <w:rFonts w:ascii="Arial" w:hAnsi="Arial" w:cs="Arial"/>
          <w:sz w:val="22"/>
          <w:szCs w:val="22"/>
        </w:rPr>
        <w:t xml:space="preserve">Ten tweede zal Brabants Heem zorgen dat de praktische samenwerking van heemkundekringen met andere </w:t>
      </w:r>
      <w:r w:rsidRPr="008550C2">
        <w:rPr>
          <w:rFonts w:ascii="Arial" w:hAnsi="Arial" w:cs="Arial"/>
          <w:sz w:val="22"/>
          <w:szCs w:val="22"/>
          <w:u w:val="single"/>
        </w:rPr>
        <w:t>Brabants erfgoedorganisaties</w:t>
      </w:r>
      <w:r>
        <w:rPr>
          <w:rFonts w:ascii="Arial" w:hAnsi="Arial" w:cs="Arial"/>
          <w:sz w:val="22"/>
          <w:szCs w:val="22"/>
        </w:rPr>
        <w:t xml:space="preserve"> meer vanzelfsprekend wordt. Als een heemkundekring zich zorgen maakt over het behoud van een lokaal monument, moeten zij vooral Heemschut </w:t>
      </w:r>
      <w:r w:rsidR="004341C3">
        <w:rPr>
          <w:rFonts w:ascii="Arial" w:hAnsi="Arial" w:cs="Arial"/>
          <w:sz w:val="22"/>
          <w:szCs w:val="22"/>
        </w:rPr>
        <w:t>in</w:t>
      </w:r>
      <w:r>
        <w:rPr>
          <w:rFonts w:ascii="Arial" w:hAnsi="Arial" w:cs="Arial"/>
          <w:sz w:val="22"/>
          <w:szCs w:val="22"/>
        </w:rPr>
        <w:t xml:space="preserve">schakelen. Heemkundekringen moeten zo ook de weg kennen naar bijvoorbeeld </w:t>
      </w:r>
      <w:r w:rsidR="00DD1721">
        <w:rPr>
          <w:rFonts w:ascii="Arial" w:hAnsi="Arial" w:cs="Arial"/>
          <w:sz w:val="22"/>
          <w:szCs w:val="22"/>
        </w:rPr>
        <w:t>de Brabant</w:t>
      </w:r>
      <w:r w:rsidR="009066E2">
        <w:rPr>
          <w:rFonts w:ascii="Arial" w:hAnsi="Arial" w:cs="Arial"/>
          <w:sz w:val="22"/>
          <w:szCs w:val="22"/>
        </w:rPr>
        <w:t xml:space="preserve"> </w:t>
      </w:r>
      <w:r w:rsidR="00DD1721">
        <w:rPr>
          <w:rFonts w:ascii="Arial" w:hAnsi="Arial" w:cs="Arial"/>
          <w:sz w:val="22"/>
          <w:szCs w:val="22"/>
        </w:rPr>
        <w:t>Collectie,</w:t>
      </w:r>
      <w:r w:rsidR="009066E2">
        <w:rPr>
          <w:rFonts w:ascii="Arial" w:hAnsi="Arial" w:cs="Arial"/>
          <w:sz w:val="22"/>
          <w:szCs w:val="22"/>
        </w:rPr>
        <w:t xml:space="preserve"> </w:t>
      </w:r>
      <w:r>
        <w:rPr>
          <w:rFonts w:ascii="Arial" w:hAnsi="Arial" w:cs="Arial"/>
          <w:sz w:val="22"/>
          <w:szCs w:val="22"/>
        </w:rPr>
        <w:t>Brabants Landschap</w:t>
      </w:r>
      <w:r w:rsidR="00841499">
        <w:rPr>
          <w:rFonts w:ascii="Arial" w:hAnsi="Arial" w:cs="Arial"/>
          <w:sz w:val="22"/>
          <w:szCs w:val="22"/>
        </w:rPr>
        <w:t xml:space="preserve"> en het Noord-Brabants Archeologisch Genootschap (NBAG)</w:t>
      </w:r>
      <w:r>
        <w:rPr>
          <w:rFonts w:ascii="Arial" w:hAnsi="Arial" w:cs="Arial"/>
          <w:sz w:val="22"/>
          <w:szCs w:val="22"/>
        </w:rPr>
        <w:t>.</w:t>
      </w:r>
      <w:r w:rsidR="007E7246">
        <w:rPr>
          <w:rFonts w:ascii="Arial" w:hAnsi="Arial" w:cs="Arial"/>
          <w:sz w:val="22"/>
          <w:szCs w:val="22"/>
        </w:rPr>
        <w:t xml:space="preserve"> Omgekeerd is het slim als de Brabants erfgoedorganisaties bij lokale activiteiten de lokale heemkundekringen actief betrekken. Daar zit namelijk ongelooflijk veel kennis.</w:t>
      </w:r>
    </w:p>
    <w:p w14:paraId="2C0F0990" w14:textId="77777777" w:rsidR="00DD1721" w:rsidRDefault="00DD1721" w:rsidP="007E7246">
      <w:pPr>
        <w:rPr>
          <w:rFonts w:ascii="Arial" w:hAnsi="Arial" w:cs="Arial"/>
          <w:sz w:val="22"/>
          <w:szCs w:val="22"/>
        </w:rPr>
      </w:pPr>
    </w:p>
    <w:p w14:paraId="2E5161DE" w14:textId="15CA0116" w:rsidR="007E7246" w:rsidRDefault="007E7246" w:rsidP="007E7246">
      <w:pPr>
        <w:rPr>
          <w:rFonts w:ascii="Arial" w:hAnsi="Arial" w:cs="Arial"/>
          <w:sz w:val="22"/>
          <w:szCs w:val="22"/>
        </w:rPr>
      </w:pPr>
      <w:r w:rsidRPr="00E5075D">
        <w:rPr>
          <w:rFonts w:ascii="Arial" w:hAnsi="Arial" w:cs="Arial"/>
          <w:sz w:val="22"/>
          <w:szCs w:val="22"/>
        </w:rPr>
        <w:t>Brabants Heem zet zich in voor het leggen van verbindingen tussen de verschillende provinciale erfgoed stakeholders en erfgoedkoepels.</w:t>
      </w:r>
      <w:r>
        <w:rPr>
          <w:rFonts w:ascii="Arial" w:hAnsi="Arial" w:cs="Arial"/>
          <w:sz w:val="22"/>
          <w:szCs w:val="22"/>
        </w:rPr>
        <w:t xml:space="preserve"> Een van de organisaties die bijzonder aandacht vraagt is de </w:t>
      </w:r>
      <w:r w:rsidRPr="008550C2">
        <w:rPr>
          <w:rFonts w:ascii="Arial" w:hAnsi="Arial" w:cs="Arial"/>
          <w:sz w:val="22"/>
          <w:szCs w:val="22"/>
          <w:u w:val="single"/>
        </w:rPr>
        <w:t xml:space="preserve">Stichting </w:t>
      </w:r>
      <w:r w:rsidR="00841499" w:rsidRPr="008550C2">
        <w:rPr>
          <w:rFonts w:ascii="Arial" w:hAnsi="Arial" w:cs="Arial"/>
          <w:sz w:val="22"/>
          <w:szCs w:val="22"/>
          <w:u w:val="single"/>
        </w:rPr>
        <w:t xml:space="preserve">De </w:t>
      </w:r>
      <w:r w:rsidRPr="008550C2">
        <w:rPr>
          <w:rFonts w:ascii="Arial" w:hAnsi="Arial" w:cs="Arial"/>
          <w:sz w:val="22"/>
          <w:szCs w:val="22"/>
          <w:u w:val="single"/>
        </w:rPr>
        <w:t>Brabantse Boerderijen</w:t>
      </w:r>
      <w:r>
        <w:rPr>
          <w:rFonts w:ascii="Arial" w:hAnsi="Arial" w:cs="Arial"/>
          <w:sz w:val="22"/>
          <w:szCs w:val="22"/>
        </w:rPr>
        <w:t xml:space="preserve">, </w:t>
      </w:r>
      <w:r w:rsidR="004341C3">
        <w:rPr>
          <w:rFonts w:ascii="Arial" w:hAnsi="Arial" w:cs="Arial"/>
          <w:sz w:val="22"/>
          <w:szCs w:val="22"/>
        </w:rPr>
        <w:t>mede opgericht door</w:t>
      </w:r>
      <w:r>
        <w:rPr>
          <w:rFonts w:ascii="Arial" w:hAnsi="Arial" w:cs="Arial"/>
          <w:sz w:val="22"/>
          <w:szCs w:val="22"/>
        </w:rPr>
        <w:t xml:space="preserve"> Brabants Heem</w:t>
      </w:r>
      <w:r w:rsidRPr="00E5075D">
        <w:rPr>
          <w:rFonts w:ascii="Arial" w:hAnsi="Arial" w:cs="Arial"/>
          <w:sz w:val="22"/>
          <w:szCs w:val="22"/>
        </w:rPr>
        <w:t>. Het beschermen van landschap en boerderijen is ook een provinciaal aandachtspunt,</w:t>
      </w:r>
      <w:r>
        <w:rPr>
          <w:rFonts w:ascii="Arial" w:hAnsi="Arial" w:cs="Arial"/>
          <w:sz w:val="22"/>
          <w:szCs w:val="22"/>
        </w:rPr>
        <w:t xml:space="preserve"> die – als het aan Brabants Heem ligt – gestalte krijgt in een vijfde verhaallijn</w:t>
      </w:r>
      <w:r w:rsidRPr="00E5075D">
        <w:rPr>
          <w:rFonts w:ascii="Arial" w:hAnsi="Arial" w:cs="Arial"/>
          <w:sz w:val="22"/>
          <w:szCs w:val="22"/>
        </w:rPr>
        <w:t>: ‘</w:t>
      </w:r>
      <w:r>
        <w:rPr>
          <w:rFonts w:ascii="Arial" w:hAnsi="Arial" w:cs="Arial"/>
          <w:sz w:val="22"/>
          <w:szCs w:val="22"/>
        </w:rPr>
        <w:t>G</w:t>
      </w:r>
      <w:r w:rsidRPr="00E5075D">
        <w:rPr>
          <w:rFonts w:ascii="Arial" w:hAnsi="Arial" w:cs="Arial"/>
          <w:sz w:val="22"/>
          <w:szCs w:val="22"/>
        </w:rPr>
        <w:t xml:space="preserve">roen Brabant’. Dit raakt ook het manifest </w:t>
      </w:r>
      <w:r w:rsidR="00210F75">
        <w:rPr>
          <w:rFonts w:ascii="Arial" w:hAnsi="Arial" w:cs="Arial"/>
          <w:sz w:val="22"/>
          <w:szCs w:val="22"/>
        </w:rPr>
        <w:t xml:space="preserve">Brabants </w:t>
      </w:r>
      <w:r w:rsidRPr="00E5075D">
        <w:rPr>
          <w:rFonts w:ascii="Arial" w:hAnsi="Arial" w:cs="Arial"/>
          <w:sz w:val="22"/>
          <w:szCs w:val="22"/>
        </w:rPr>
        <w:lastRenderedPageBreak/>
        <w:t>Landelijk Erfgoed waar</w:t>
      </w:r>
      <w:r w:rsidR="008550C2">
        <w:rPr>
          <w:rFonts w:ascii="Arial" w:hAnsi="Arial" w:cs="Arial"/>
          <w:sz w:val="22"/>
          <w:szCs w:val="22"/>
        </w:rPr>
        <w:t>van</w:t>
      </w:r>
      <w:r w:rsidRPr="00E5075D">
        <w:rPr>
          <w:rFonts w:ascii="Arial" w:hAnsi="Arial" w:cs="Arial"/>
          <w:sz w:val="22"/>
          <w:szCs w:val="22"/>
        </w:rPr>
        <w:t xml:space="preserve">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w:t>
      </w:r>
      <w:r w:rsidR="008550C2">
        <w:rPr>
          <w:rFonts w:ascii="Arial" w:hAnsi="Arial" w:cs="Arial"/>
          <w:sz w:val="22"/>
          <w:szCs w:val="22"/>
        </w:rPr>
        <w:t>de trekker was en het thema van de Knippenbergprijs 2021</w:t>
      </w:r>
      <w:r>
        <w:rPr>
          <w:rFonts w:ascii="Arial" w:hAnsi="Arial" w:cs="Arial"/>
          <w:sz w:val="22"/>
          <w:szCs w:val="22"/>
        </w:rPr>
        <w:t xml:space="preserve">. </w:t>
      </w:r>
      <w:r w:rsidR="00A30330">
        <w:rPr>
          <w:rFonts w:ascii="Arial" w:hAnsi="Arial" w:cs="Arial"/>
          <w:sz w:val="22"/>
          <w:szCs w:val="22"/>
        </w:rPr>
        <w:t>Brabants Heem en Stichting De Brabantse Boerderijen reiken in 2022 de tweejaarlijkse boerderijpluim uit.</w:t>
      </w:r>
    </w:p>
    <w:p w14:paraId="4DAEB2E4" w14:textId="4211B663" w:rsidR="00DF33BE" w:rsidRDefault="00DF33BE" w:rsidP="007E7246">
      <w:pPr>
        <w:rPr>
          <w:rFonts w:ascii="Arial" w:hAnsi="Arial" w:cs="Arial"/>
          <w:sz w:val="22"/>
          <w:szCs w:val="22"/>
        </w:rPr>
      </w:pPr>
    </w:p>
    <w:p w14:paraId="3C8EBA79" w14:textId="09BA56CB" w:rsidR="00DF33BE" w:rsidRDefault="00DF33BE" w:rsidP="007E7246">
      <w:pPr>
        <w:rPr>
          <w:rFonts w:ascii="Arial" w:hAnsi="Arial" w:cs="Arial"/>
          <w:sz w:val="22"/>
          <w:szCs w:val="22"/>
        </w:rPr>
      </w:pPr>
      <w:r>
        <w:rPr>
          <w:rFonts w:ascii="Arial" w:hAnsi="Arial" w:cs="Arial"/>
          <w:sz w:val="22"/>
          <w:szCs w:val="22"/>
        </w:rPr>
        <w:t xml:space="preserve">Verder is het natuurlijk vanzelfsprekend dat de heemkundekringen en erfgoedorganisaties </w:t>
      </w:r>
      <w:r w:rsidRPr="00DF33BE">
        <w:rPr>
          <w:rFonts w:ascii="Arial" w:hAnsi="Arial" w:cs="Arial"/>
          <w:sz w:val="22"/>
          <w:szCs w:val="22"/>
          <w:u w:val="single"/>
        </w:rPr>
        <w:t xml:space="preserve">lokaal met allerlei instanties, verenigingen en gemeentebesturen </w:t>
      </w:r>
      <w:r>
        <w:rPr>
          <w:rFonts w:ascii="Arial" w:hAnsi="Arial" w:cs="Arial"/>
          <w:sz w:val="22"/>
          <w:szCs w:val="22"/>
        </w:rPr>
        <w:t>samenwerken en een belangrijke schakel zijn in het toeristisch recr</w:t>
      </w:r>
      <w:r w:rsidR="00470927">
        <w:rPr>
          <w:rFonts w:ascii="Arial" w:hAnsi="Arial" w:cs="Arial"/>
          <w:sz w:val="22"/>
          <w:szCs w:val="22"/>
        </w:rPr>
        <w:t>e</w:t>
      </w:r>
      <w:r>
        <w:rPr>
          <w:rFonts w:ascii="Arial" w:hAnsi="Arial" w:cs="Arial"/>
          <w:sz w:val="22"/>
          <w:szCs w:val="22"/>
        </w:rPr>
        <w:t>atief beleid, bij evenementen, voor lokale advisering, etc.</w:t>
      </w:r>
    </w:p>
    <w:p w14:paraId="03245905" w14:textId="77777777" w:rsidR="007E7246" w:rsidRDefault="007E7246" w:rsidP="007E7246">
      <w:pPr>
        <w:rPr>
          <w:rFonts w:ascii="Arial" w:hAnsi="Arial" w:cs="Arial"/>
          <w:sz w:val="22"/>
          <w:szCs w:val="22"/>
        </w:rPr>
      </w:pPr>
    </w:p>
    <w:p w14:paraId="7E1392B8" w14:textId="08B4D107" w:rsidR="00DD1721" w:rsidRPr="00DD1721" w:rsidRDefault="00DD1721" w:rsidP="00DD1721">
      <w:pPr>
        <w:rPr>
          <w:rFonts w:ascii="Arial" w:eastAsia="Times New Roman" w:hAnsi="Arial" w:cs="Arial"/>
          <w:sz w:val="22"/>
          <w:szCs w:val="22"/>
          <w:lang w:eastAsia="nl-NL"/>
        </w:rPr>
      </w:pPr>
      <w:r w:rsidRPr="00DD1721">
        <w:rPr>
          <w:rFonts w:ascii="Arial" w:eastAsia="Times New Roman" w:hAnsi="Arial" w:cs="Arial"/>
          <w:sz w:val="22"/>
          <w:szCs w:val="22"/>
          <w:lang w:eastAsia="nl-NL"/>
        </w:rPr>
        <w:t>Naast de samenwerkingsinitiatieven heeft Brabants Heem de ambitie om de volkscultuur – nu</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immaterieel erfgoed genoemd – onder de aandacht te houden en/of terug te brengen binnen de Brabantse Heemkunde. Ze wil de immaterieel erfgoedgemeenschappen verbinden aan Brabants Heem. Immateriee</w:t>
      </w:r>
      <w:r>
        <w:rPr>
          <w:rFonts w:ascii="Arial" w:eastAsia="Times New Roman" w:hAnsi="Arial" w:cs="Arial"/>
          <w:sz w:val="22"/>
          <w:szCs w:val="22"/>
          <w:lang w:eastAsia="nl-NL"/>
        </w:rPr>
        <w:t xml:space="preserve">l </w:t>
      </w:r>
      <w:r w:rsidRPr="00DD1721">
        <w:rPr>
          <w:rFonts w:ascii="Arial" w:eastAsia="Times New Roman" w:hAnsi="Arial" w:cs="Arial"/>
          <w:sz w:val="22"/>
          <w:szCs w:val="22"/>
          <w:lang w:eastAsia="nl-NL"/>
        </w:rPr>
        <w:t>Erfgoed gemeenschappen houden zich bezig met lokaal erfgoed en werken</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uitsluitend met vrijwilligers. Ze passen dus binnen de koepel van Brabants Heem. De ambitie is de</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komende jaren verbindingen tussen de</w:t>
      </w:r>
      <w:r>
        <w:rPr>
          <w:rFonts w:ascii="Arial" w:eastAsia="Times New Roman" w:hAnsi="Arial" w:cs="Arial"/>
          <w:sz w:val="22"/>
          <w:szCs w:val="22"/>
          <w:lang w:eastAsia="nl-NL"/>
        </w:rPr>
        <w:t xml:space="preserve"> </w:t>
      </w:r>
      <w:r w:rsidRPr="00DD1721">
        <w:rPr>
          <w:rFonts w:ascii="Arial" w:eastAsia="Times New Roman" w:hAnsi="Arial" w:cs="Arial"/>
          <w:sz w:val="22"/>
          <w:szCs w:val="22"/>
          <w:u w:val="single"/>
          <w:lang w:eastAsia="nl-NL"/>
        </w:rPr>
        <w:t>Brabantse Immaterieel Erfgoed gemeenschappen</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onderling en tussen de Immaterieel Erfgoed gemeenschappen en heemkundekringen tot stand te</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brengen. Het versterkt de voortgaande trend dat steeds meer erfgoedverenigingen lokaal en</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regionaal gaan samenwerken (de regionalisering van het lokaal erfgoed) en dat gemeenten</w:t>
      </w:r>
      <w:r>
        <w:rPr>
          <w:rFonts w:ascii="Arial" w:eastAsia="Times New Roman" w:hAnsi="Arial" w:cs="Arial"/>
          <w:sz w:val="22"/>
          <w:szCs w:val="22"/>
          <w:lang w:eastAsia="nl-NL"/>
        </w:rPr>
        <w:t xml:space="preserve"> </w:t>
      </w:r>
      <w:r w:rsidRPr="00DD1721">
        <w:rPr>
          <w:rFonts w:ascii="Arial" w:eastAsia="Times New Roman" w:hAnsi="Arial" w:cs="Arial"/>
          <w:sz w:val="22"/>
          <w:szCs w:val="22"/>
          <w:lang w:eastAsia="nl-NL"/>
        </w:rPr>
        <w:t xml:space="preserve">erfgoed inzetten bij citymarketing en cultuurtoerisme. </w:t>
      </w:r>
    </w:p>
    <w:p w14:paraId="4FF0A117" w14:textId="77777777" w:rsidR="00DD1721" w:rsidRPr="00DD1721" w:rsidRDefault="00DD1721" w:rsidP="00DD1721">
      <w:pPr>
        <w:rPr>
          <w:rFonts w:ascii="Times New Roman" w:eastAsia="Times New Roman" w:hAnsi="Times New Roman" w:cs="Times New Roman"/>
          <w:lang w:eastAsia="nl-NL"/>
        </w:rPr>
      </w:pPr>
    </w:p>
    <w:p w14:paraId="68C649B9" w14:textId="159809EC" w:rsidR="001159AA" w:rsidRPr="00DD1721" w:rsidRDefault="001159AA" w:rsidP="001159AA">
      <w:pPr>
        <w:rPr>
          <w:rFonts w:ascii="Arial" w:hAnsi="Arial" w:cs="Arial"/>
          <w:sz w:val="22"/>
          <w:szCs w:val="22"/>
        </w:rPr>
      </w:pPr>
      <w:r w:rsidRPr="00262A4A">
        <w:rPr>
          <w:rFonts w:ascii="Arial" w:eastAsia="Times New Roman" w:hAnsi="Arial" w:cs="Arial"/>
          <w:sz w:val="22"/>
          <w:szCs w:val="22"/>
          <w:lang w:eastAsia="nl-NL"/>
        </w:rPr>
        <w:t xml:space="preserve">De deskundige kennis van </w:t>
      </w:r>
      <w:r w:rsidR="007E7246">
        <w:rPr>
          <w:rFonts w:ascii="Arial" w:eastAsia="Times New Roman" w:hAnsi="Arial" w:cs="Arial"/>
          <w:sz w:val="22"/>
          <w:szCs w:val="22"/>
          <w:lang w:eastAsia="nl-NL"/>
        </w:rPr>
        <w:t>d</w:t>
      </w:r>
      <w:r w:rsidRPr="00262A4A">
        <w:rPr>
          <w:rFonts w:ascii="Arial" w:eastAsia="Times New Roman" w:hAnsi="Arial" w:cs="Arial"/>
          <w:sz w:val="22"/>
          <w:szCs w:val="22"/>
          <w:lang w:eastAsia="nl-NL"/>
        </w:rPr>
        <w:t xml:space="preserve">e </w:t>
      </w:r>
      <w:r w:rsidR="007E7246">
        <w:rPr>
          <w:rFonts w:ascii="Arial" w:eastAsia="Times New Roman" w:hAnsi="Arial" w:cs="Arial"/>
          <w:sz w:val="22"/>
          <w:szCs w:val="22"/>
          <w:lang w:eastAsia="nl-NL"/>
        </w:rPr>
        <w:t>heemkunde</w:t>
      </w:r>
      <w:r w:rsidRPr="00262A4A">
        <w:rPr>
          <w:rFonts w:ascii="Arial" w:eastAsia="Times New Roman" w:hAnsi="Arial" w:cs="Arial"/>
          <w:sz w:val="22"/>
          <w:szCs w:val="22"/>
          <w:lang w:eastAsia="nl-NL"/>
        </w:rPr>
        <w:t xml:space="preserve">kringen </w:t>
      </w:r>
      <w:r w:rsidR="007E7246">
        <w:rPr>
          <w:rFonts w:ascii="Arial" w:eastAsia="Times New Roman" w:hAnsi="Arial" w:cs="Arial"/>
          <w:sz w:val="22"/>
          <w:szCs w:val="22"/>
          <w:lang w:eastAsia="nl-NL"/>
        </w:rPr>
        <w:t>mag gerust worden</w:t>
      </w:r>
      <w:r w:rsidRPr="00262A4A">
        <w:rPr>
          <w:rFonts w:ascii="Arial" w:eastAsia="Times New Roman" w:hAnsi="Arial" w:cs="Arial"/>
          <w:sz w:val="22"/>
          <w:szCs w:val="22"/>
          <w:lang w:eastAsia="nl-NL"/>
        </w:rPr>
        <w:t xml:space="preserve"> uitgedragen</w:t>
      </w:r>
      <w:r w:rsidR="007E7246">
        <w:rPr>
          <w:rFonts w:ascii="Arial" w:eastAsia="Times New Roman" w:hAnsi="Arial" w:cs="Arial"/>
          <w:sz w:val="22"/>
          <w:szCs w:val="22"/>
          <w:lang w:eastAsia="nl-NL"/>
        </w:rPr>
        <w:t>, zowel intern</w:t>
      </w:r>
      <w:r w:rsidR="00245921">
        <w:rPr>
          <w:rFonts w:ascii="Arial" w:eastAsia="Times New Roman" w:hAnsi="Arial" w:cs="Arial"/>
          <w:sz w:val="22"/>
          <w:szCs w:val="22"/>
          <w:lang w:eastAsia="nl-NL"/>
        </w:rPr>
        <w:t xml:space="preserve"> </w:t>
      </w:r>
      <w:r w:rsidR="007E7246">
        <w:rPr>
          <w:rFonts w:ascii="Arial" w:eastAsia="Times New Roman" w:hAnsi="Arial" w:cs="Arial"/>
          <w:sz w:val="22"/>
          <w:szCs w:val="22"/>
          <w:lang w:eastAsia="nl-NL"/>
        </w:rPr>
        <w:t xml:space="preserve">voor de heemkundekringen onder elkaar, </w:t>
      </w:r>
      <w:r w:rsidR="00245921">
        <w:rPr>
          <w:rFonts w:ascii="Arial" w:eastAsia="Times New Roman" w:hAnsi="Arial" w:cs="Arial"/>
          <w:sz w:val="22"/>
          <w:szCs w:val="22"/>
          <w:lang w:eastAsia="nl-NL"/>
        </w:rPr>
        <w:t>als</w:t>
      </w:r>
      <w:r w:rsidR="007E7246">
        <w:rPr>
          <w:rFonts w:ascii="Arial" w:eastAsia="Times New Roman" w:hAnsi="Arial" w:cs="Arial"/>
          <w:sz w:val="22"/>
          <w:szCs w:val="22"/>
          <w:lang w:eastAsia="nl-NL"/>
        </w:rPr>
        <w:t xml:space="preserve"> ook extern bij activiteiten van andere Brabantse erfgoedorganisaties</w:t>
      </w:r>
      <w:r w:rsidR="008550C2">
        <w:rPr>
          <w:rFonts w:ascii="Arial" w:eastAsia="Times New Roman" w:hAnsi="Arial" w:cs="Arial"/>
          <w:sz w:val="22"/>
          <w:szCs w:val="22"/>
          <w:lang w:eastAsia="nl-NL"/>
        </w:rPr>
        <w:t>, ook over de grens</w:t>
      </w:r>
      <w:r w:rsidR="007E7246" w:rsidRPr="008550C2">
        <w:rPr>
          <w:rFonts w:ascii="Arial" w:eastAsia="Times New Roman" w:hAnsi="Arial" w:cs="Arial"/>
          <w:sz w:val="22"/>
          <w:szCs w:val="22"/>
          <w:lang w:eastAsia="nl-NL"/>
        </w:rPr>
        <w:t xml:space="preserve">. Als andere erfgoedorganisaties de heemkundekringen betrekken, </w:t>
      </w:r>
      <w:r w:rsidR="007E7246">
        <w:rPr>
          <w:rFonts w:ascii="Arial" w:eastAsia="Times New Roman" w:hAnsi="Arial" w:cs="Arial"/>
          <w:sz w:val="22"/>
          <w:szCs w:val="22"/>
          <w:lang w:eastAsia="nl-NL"/>
        </w:rPr>
        <w:t xml:space="preserve">geeft dat over en weer veel grotere affiniteit, betrokkenheid en stimulatie ook tot meer lokale activiteiten. In dat perspectief mogen de </w:t>
      </w:r>
      <w:r w:rsidRPr="00262A4A">
        <w:rPr>
          <w:rFonts w:ascii="Arial" w:eastAsia="Times New Roman" w:hAnsi="Arial" w:cs="Arial"/>
          <w:sz w:val="22"/>
          <w:szCs w:val="22"/>
          <w:lang w:eastAsia="nl-NL"/>
        </w:rPr>
        <w:t xml:space="preserve">Brabantse Heemdagen </w:t>
      </w:r>
      <w:r w:rsidR="007E7246">
        <w:rPr>
          <w:rFonts w:ascii="Arial" w:eastAsia="Times New Roman" w:hAnsi="Arial" w:cs="Arial"/>
          <w:sz w:val="22"/>
          <w:szCs w:val="22"/>
          <w:lang w:eastAsia="nl-NL"/>
        </w:rPr>
        <w:t>hun toekomst vinden</w:t>
      </w:r>
      <w:r w:rsidRPr="00262A4A">
        <w:rPr>
          <w:rFonts w:ascii="Arial" w:eastAsia="Times New Roman" w:hAnsi="Arial" w:cs="Arial"/>
          <w:sz w:val="22"/>
          <w:szCs w:val="22"/>
          <w:lang w:eastAsia="nl-NL"/>
        </w:rPr>
        <w:t>.</w:t>
      </w:r>
      <w:r w:rsidR="007E7246">
        <w:rPr>
          <w:rFonts w:ascii="Arial" w:eastAsia="Times New Roman" w:hAnsi="Arial" w:cs="Arial"/>
          <w:sz w:val="22"/>
          <w:szCs w:val="22"/>
          <w:lang w:eastAsia="nl-NL"/>
        </w:rPr>
        <w:t xml:space="preserve"> En zo zal Brabants </w:t>
      </w:r>
      <w:r w:rsidR="00DF33BE">
        <w:rPr>
          <w:rFonts w:ascii="Arial" w:eastAsia="Times New Roman" w:hAnsi="Arial" w:cs="Arial"/>
          <w:sz w:val="22"/>
          <w:szCs w:val="22"/>
          <w:lang w:eastAsia="nl-NL"/>
        </w:rPr>
        <w:t>H</w:t>
      </w:r>
      <w:r w:rsidR="007E7246">
        <w:rPr>
          <w:rFonts w:ascii="Arial" w:eastAsia="Times New Roman" w:hAnsi="Arial" w:cs="Arial"/>
          <w:sz w:val="22"/>
          <w:szCs w:val="22"/>
          <w:lang w:eastAsia="nl-NL"/>
        </w:rPr>
        <w:t xml:space="preserve">eem actief betrokken blijven bij het Brabants Archeologie Genootschap, Centrum Studie De Kempen en de </w:t>
      </w:r>
      <w:r w:rsidR="00210F75">
        <w:rPr>
          <w:rFonts w:ascii="Arial" w:eastAsia="Times New Roman" w:hAnsi="Arial" w:cs="Arial"/>
          <w:sz w:val="22"/>
          <w:szCs w:val="22"/>
          <w:lang w:eastAsia="nl-NL"/>
        </w:rPr>
        <w:t>Vlaams Nederlandse Werkgroep</w:t>
      </w:r>
      <w:r w:rsidR="007E7246">
        <w:rPr>
          <w:rFonts w:ascii="Arial" w:eastAsia="Times New Roman" w:hAnsi="Arial" w:cs="Arial"/>
          <w:sz w:val="22"/>
          <w:szCs w:val="22"/>
          <w:lang w:eastAsia="nl-NL"/>
        </w:rPr>
        <w:t xml:space="preserve"> Volkscultuur. </w:t>
      </w:r>
    </w:p>
    <w:p w14:paraId="20FC5D53" w14:textId="10056E89" w:rsidR="00CB3AE4" w:rsidRDefault="00CB3AE4" w:rsidP="00497EE6">
      <w:pPr>
        <w:rPr>
          <w:rFonts w:ascii="Arial" w:hAnsi="Arial" w:cs="Arial"/>
          <w:sz w:val="22"/>
          <w:szCs w:val="22"/>
        </w:rPr>
      </w:pPr>
    </w:p>
    <w:p w14:paraId="0C9501C3" w14:textId="12660306" w:rsidR="00133015" w:rsidRPr="007E7246" w:rsidRDefault="007E7246" w:rsidP="00497EE6">
      <w:pPr>
        <w:rPr>
          <w:rFonts w:ascii="Arial" w:hAnsi="Arial" w:cs="Arial"/>
          <w:b/>
          <w:bCs/>
          <w:sz w:val="22"/>
          <w:szCs w:val="22"/>
        </w:rPr>
      </w:pPr>
      <w:r>
        <w:rPr>
          <w:rFonts w:ascii="Arial" w:hAnsi="Arial" w:cs="Arial"/>
          <w:b/>
          <w:bCs/>
          <w:sz w:val="22"/>
          <w:szCs w:val="22"/>
        </w:rPr>
        <w:t>Kerntaak D</w:t>
      </w:r>
    </w:p>
    <w:p w14:paraId="4B7149B1" w14:textId="0C80FF3B" w:rsidR="00133015" w:rsidRDefault="00133015" w:rsidP="00497EE6">
      <w:pPr>
        <w:rPr>
          <w:rFonts w:ascii="Arial" w:hAnsi="Arial" w:cs="Arial"/>
          <w:sz w:val="22"/>
          <w:szCs w:val="22"/>
        </w:rPr>
      </w:pPr>
      <w:r>
        <w:rPr>
          <w:rFonts w:ascii="Arial" w:hAnsi="Arial" w:cs="Arial"/>
          <w:sz w:val="22"/>
          <w:szCs w:val="22"/>
        </w:rPr>
        <w:t>BESTUUR</w:t>
      </w:r>
    </w:p>
    <w:p w14:paraId="5424D973" w14:textId="77777777" w:rsidR="007D595C" w:rsidRDefault="007D595C">
      <w:pPr>
        <w:rPr>
          <w:rFonts w:ascii="Arial" w:hAnsi="Arial" w:cs="Arial"/>
          <w:sz w:val="22"/>
          <w:szCs w:val="22"/>
        </w:rPr>
      </w:pPr>
    </w:p>
    <w:p w14:paraId="1FF1C1EE" w14:textId="48DA3F37" w:rsidR="00CB3AE4" w:rsidRDefault="00133015">
      <w:pPr>
        <w:rPr>
          <w:rFonts w:ascii="Arial" w:hAnsi="Arial" w:cs="Arial"/>
          <w:sz w:val="22"/>
          <w:szCs w:val="22"/>
        </w:rPr>
      </w:pPr>
      <w:r>
        <w:rPr>
          <w:rFonts w:ascii="Arial" w:hAnsi="Arial" w:cs="Arial"/>
          <w:sz w:val="22"/>
          <w:szCs w:val="22"/>
        </w:rPr>
        <w:t xml:space="preserve">Het </w:t>
      </w:r>
      <w:r w:rsidR="00E01E5A">
        <w:rPr>
          <w:rFonts w:ascii="Arial" w:hAnsi="Arial" w:cs="Arial"/>
          <w:sz w:val="22"/>
          <w:szCs w:val="22"/>
        </w:rPr>
        <w:t xml:space="preserve">bestuur </w:t>
      </w:r>
      <w:r w:rsidR="00615152">
        <w:rPr>
          <w:rFonts w:ascii="Arial" w:hAnsi="Arial" w:cs="Arial"/>
          <w:sz w:val="22"/>
          <w:szCs w:val="22"/>
        </w:rPr>
        <w:t>gaat verder</w:t>
      </w:r>
      <w:r w:rsidR="00E01E5A">
        <w:rPr>
          <w:rFonts w:ascii="Arial" w:hAnsi="Arial" w:cs="Arial"/>
          <w:sz w:val="22"/>
          <w:szCs w:val="22"/>
        </w:rPr>
        <w:t xml:space="preserve"> </w:t>
      </w:r>
      <w:r w:rsidR="00615152">
        <w:rPr>
          <w:rFonts w:ascii="Arial" w:hAnsi="Arial" w:cs="Arial"/>
          <w:sz w:val="22"/>
          <w:szCs w:val="22"/>
        </w:rPr>
        <w:t xml:space="preserve">met </w:t>
      </w:r>
      <w:r w:rsidR="00E01E5A">
        <w:rPr>
          <w:rFonts w:ascii="Arial" w:hAnsi="Arial" w:cs="Arial"/>
          <w:sz w:val="22"/>
          <w:szCs w:val="22"/>
        </w:rPr>
        <w:t xml:space="preserve">de in 2019 gestarte reductie van indirecte kosten en het veel meer digitaal afhandelen van haar werkzaamheden. Minder indirecte kosten ten gunste van directe activiteiten. </w:t>
      </w:r>
      <w:r w:rsidR="00CB3AE4">
        <w:rPr>
          <w:rFonts w:ascii="Arial" w:hAnsi="Arial" w:cs="Arial"/>
          <w:sz w:val="22"/>
          <w:szCs w:val="22"/>
        </w:rPr>
        <w:t>50% van de indirecte kosten betreft de diensten van Erfgoed Brabant, waaronder de administratie, de boekhouding</w:t>
      </w:r>
      <w:r w:rsidR="007208CC">
        <w:rPr>
          <w:rFonts w:ascii="Arial" w:hAnsi="Arial" w:cs="Arial"/>
          <w:sz w:val="22"/>
          <w:szCs w:val="22"/>
        </w:rPr>
        <w:t xml:space="preserve">, </w:t>
      </w:r>
      <w:r w:rsidR="00E01E5A">
        <w:rPr>
          <w:rFonts w:ascii="Arial" w:hAnsi="Arial" w:cs="Arial"/>
          <w:sz w:val="22"/>
          <w:szCs w:val="22"/>
        </w:rPr>
        <w:t xml:space="preserve">de </w:t>
      </w:r>
      <w:r w:rsidR="007208CC">
        <w:rPr>
          <w:rFonts w:ascii="Arial" w:hAnsi="Arial" w:cs="Arial"/>
          <w:sz w:val="22"/>
          <w:szCs w:val="22"/>
        </w:rPr>
        <w:t>jaarrekening</w:t>
      </w:r>
      <w:r w:rsidR="00E01E5A">
        <w:rPr>
          <w:rFonts w:ascii="Arial" w:hAnsi="Arial" w:cs="Arial"/>
          <w:sz w:val="22"/>
          <w:szCs w:val="22"/>
        </w:rPr>
        <w:t xml:space="preserve"> en de ondersteuning van organisatorische aspecten van de Raad van Aangeslotenen, zomercolleges, workshops, e.d</w:t>
      </w:r>
      <w:r w:rsidR="00CB3AE4">
        <w:rPr>
          <w:rFonts w:ascii="Arial" w:hAnsi="Arial" w:cs="Arial"/>
          <w:sz w:val="22"/>
          <w:szCs w:val="22"/>
        </w:rPr>
        <w:t>.</w:t>
      </w:r>
    </w:p>
    <w:p w14:paraId="0550FDB5" w14:textId="6EE0070F" w:rsidR="00E01E5A" w:rsidRDefault="00E01E5A">
      <w:pPr>
        <w:rPr>
          <w:rFonts w:ascii="Arial" w:hAnsi="Arial" w:cs="Arial"/>
          <w:sz w:val="22"/>
          <w:szCs w:val="22"/>
        </w:rPr>
      </w:pPr>
    </w:p>
    <w:p w14:paraId="0D21EFBB" w14:textId="4F39B0C0" w:rsidR="006D205C" w:rsidRDefault="001720C5">
      <w:pPr>
        <w:rPr>
          <w:rFonts w:ascii="Arial" w:hAnsi="Arial" w:cs="Arial"/>
          <w:b/>
          <w:bCs/>
          <w:sz w:val="22"/>
          <w:szCs w:val="22"/>
        </w:rPr>
      </w:pPr>
      <w:r>
        <w:rPr>
          <w:rFonts w:ascii="Arial" w:hAnsi="Arial" w:cs="Arial"/>
          <w:b/>
          <w:bCs/>
          <w:sz w:val="22"/>
          <w:szCs w:val="22"/>
        </w:rPr>
        <w:t>Zichtbare resultaten 202</w:t>
      </w:r>
      <w:r w:rsidR="00A74A42">
        <w:rPr>
          <w:rFonts w:ascii="Arial" w:hAnsi="Arial" w:cs="Arial"/>
          <w:b/>
          <w:bCs/>
          <w:sz w:val="22"/>
          <w:szCs w:val="22"/>
        </w:rPr>
        <w:t>2</w:t>
      </w:r>
    </w:p>
    <w:p w14:paraId="3F93DD30" w14:textId="32B7E75F" w:rsidR="00A74A42" w:rsidRDefault="00A74A42" w:rsidP="001720C5">
      <w:pPr>
        <w:pStyle w:val="Lijstalinea"/>
        <w:numPr>
          <w:ilvl w:val="0"/>
          <w:numId w:val="6"/>
        </w:numPr>
        <w:ind w:left="284" w:hanging="284"/>
        <w:rPr>
          <w:rFonts w:ascii="Arial" w:hAnsi="Arial" w:cs="Arial"/>
          <w:sz w:val="22"/>
          <w:szCs w:val="22"/>
        </w:rPr>
      </w:pPr>
      <w:r>
        <w:rPr>
          <w:rFonts w:ascii="Arial" w:hAnsi="Arial" w:cs="Arial"/>
          <w:sz w:val="22"/>
          <w:szCs w:val="22"/>
        </w:rPr>
        <w:t>Een boek over tradities in Brabant.</w:t>
      </w:r>
    </w:p>
    <w:p w14:paraId="5433F18A" w14:textId="23EBB96A" w:rsidR="00210F75" w:rsidRDefault="00210F75" w:rsidP="001720C5">
      <w:pPr>
        <w:pStyle w:val="Lijstalinea"/>
        <w:numPr>
          <w:ilvl w:val="0"/>
          <w:numId w:val="6"/>
        </w:numPr>
        <w:ind w:left="284" w:hanging="284"/>
        <w:rPr>
          <w:rFonts w:ascii="Arial" w:hAnsi="Arial" w:cs="Arial"/>
          <w:sz w:val="22"/>
          <w:szCs w:val="22"/>
        </w:rPr>
      </w:pPr>
      <w:r>
        <w:rPr>
          <w:rFonts w:ascii="Arial" w:hAnsi="Arial" w:cs="Arial"/>
          <w:sz w:val="22"/>
          <w:szCs w:val="22"/>
        </w:rPr>
        <w:t xml:space="preserve">Pilotproject lokaal inventariseren en documenteren immaterieel erfgoed. </w:t>
      </w:r>
    </w:p>
    <w:p w14:paraId="7A69D4DB" w14:textId="1F3F2F03" w:rsidR="001720C5" w:rsidRDefault="001720C5" w:rsidP="001720C5">
      <w:pPr>
        <w:pStyle w:val="Lijstalinea"/>
        <w:numPr>
          <w:ilvl w:val="0"/>
          <w:numId w:val="6"/>
        </w:numPr>
        <w:ind w:left="284" w:hanging="284"/>
        <w:rPr>
          <w:rFonts w:ascii="Arial" w:hAnsi="Arial" w:cs="Arial"/>
          <w:sz w:val="22"/>
          <w:szCs w:val="22"/>
        </w:rPr>
      </w:pPr>
      <w:r w:rsidRPr="001720C5">
        <w:rPr>
          <w:rFonts w:ascii="Arial" w:hAnsi="Arial" w:cs="Arial"/>
          <w:sz w:val="22"/>
          <w:szCs w:val="22"/>
        </w:rPr>
        <w:t xml:space="preserve">Tenminste </w:t>
      </w:r>
      <w:r w:rsidR="00A74A42">
        <w:rPr>
          <w:rFonts w:ascii="Arial" w:hAnsi="Arial" w:cs="Arial"/>
          <w:sz w:val="22"/>
          <w:szCs w:val="22"/>
        </w:rPr>
        <w:t>50</w:t>
      </w:r>
      <w:r w:rsidRPr="001720C5">
        <w:rPr>
          <w:rFonts w:ascii="Arial" w:hAnsi="Arial" w:cs="Arial"/>
          <w:sz w:val="22"/>
          <w:szCs w:val="22"/>
        </w:rPr>
        <w:t xml:space="preserve"> heemkundekringen doen </w:t>
      </w:r>
      <w:r>
        <w:rPr>
          <w:rFonts w:ascii="Arial" w:hAnsi="Arial" w:cs="Arial"/>
          <w:sz w:val="22"/>
          <w:szCs w:val="22"/>
        </w:rPr>
        <w:t>in september 202</w:t>
      </w:r>
      <w:r w:rsidR="00A74A42">
        <w:rPr>
          <w:rFonts w:ascii="Arial" w:hAnsi="Arial" w:cs="Arial"/>
          <w:sz w:val="22"/>
          <w:szCs w:val="22"/>
        </w:rPr>
        <w:t>2</w:t>
      </w:r>
      <w:r>
        <w:rPr>
          <w:rFonts w:ascii="Arial" w:hAnsi="Arial" w:cs="Arial"/>
          <w:sz w:val="22"/>
          <w:szCs w:val="22"/>
        </w:rPr>
        <w:t xml:space="preserve"> </w:t>
      </w:r>
      <w:r w:rsidRPr="001720C5">
        <w:rPr>
          <w:rFonts w:ascii="Arial" w:hAnsi="Arial" w:cs="Arial"/>
          <w:sz w:val="22"/>
          <w:szCs w:val="22"/>
        </w:rPr>
        <w:t>mee met de Brabantse Erfgoed</w:t>
      </w:r>
      <w:r>
        <w:rPr>
          <w:rFonts w:ascii="Arial" w:hAnsi="Arial" w:cs="Arial"/>
          <w:sz w:val="22"/>
          <w:szCs w:val="22"/>
        </w:rPr>
        <w:t xml:space="preserve"> Dag (= bredere activiteiten dan strikte thema Open Monumenten Dag)</w:t>
      </w:r>
      <w:r w:rsidR="00A74A42">
        <w:rPr>
          <w:rFonts w:ascii="Arial" w:hAnsi="Arial" w:cs="Arial"/>
          <w:sz w:val="22"/>
          <w:szCs w:val="22"/>
        </w:rPr>
        <w:t xml:space="preserve">. </w:t>
      </w:r>
      <w:r>
        <w:rPr>
          <w:rFonts w:ascii="Arial" w:hAnsi="Arial" w:cs="Arial"/>
          <w:sz w:val="22"/>
          <w:szCs w:val="22"/>
        </w:rPr>
        <w:t>Via Brabants Heem zijn collega overkoepelende provinciale erfgoedorganisaties betrokken.</w:t>
      </w:r>
    </w:p>
    <w:p w14:paraId="55FB4C12" w14:textId="04C16CEB" w:rsidR="00A74A42" w:rsidRDefault="00A74A42" w:rsidP="001720C5">
      <w:pPr>
        <w:pStyle w:val="Lijstalinea"/>
        <w:numPr>
          <w:ilvl w:val="0"/>
          <w:numId w:val="6"/>
        </w:numPr>
        <w:ind w:left="284" w:hanging="284"/>
        <w:rPr>
          <w:rFonts w:ascii="Arial" w:hAnsi="Arial" w:cs="Arial"/>
          <w:sz w:val="22"/>
          <w:szCs w:val="22"/>
        </w:rPr>
      </w:pPr>
      <w:r>
        <w:rPr>
          <w:rFonts w:ascii="Arial" w:hAnsi="Arial" w:cs="Arial"/>
          <w:sz w:val="22"/>
          <w:szCs w:val="22"/>
        </w:rPr>
        <w:t>Ook andere erfgoedorganisaties dan de traditionele heemkundekringen kunnen zich aansluiten bij Brabants Heem.</w:t>
      </w:r>
    </w:p>
    <w:p w14:paraId="0B7C201B" w14:textId="5921C8B2" w:rsidR="008550C2" w:rsidRDefault="008550C2" w:rsidP="001720C5">
      <w:pPr>
        <w:pStyle w:val="Lijstalinea"/>
        <w:numPr>
          <w:ilvl w:val="0"/>
          <w:numId w:val="6"/>
        </w:numPr>
        <w:ind w:left="284" w:hanging="284"/>
        <w:rPr>
          <w:rFonts w:ascii="Arial" w:hAnsi="Arial" w:cs="Arial"/>
          <w:sz w:val="22"/>
          <w:szCs w:val="22"/>
        </w:rPr>
      </w:pPr>
      <w:r>
        <w:rPr>
          <w:rFonts w:ascii="Arial" w:hAnsi="Arial" w:cs="Arial"/>
          <w:sz w:val="22"/>
          <w:szCs w:val="22"/>
        </w:rPr>
        <w:t>Drie cursusdagen over het besturen van heemkundekringen.</w:t>
      </w:r>
    </w:p>
    <w:p w14:paraId="02FE46E5" w14:textId="4519EA9A" w:rsidR="00A74A42" w:rsidRDefault="00AD5046" w:rsidP="001720C5">
      <w:pPr>
        <w:pStyle w:val="Lijstalinea"/>
        <w:numPr>
          <w:ilvl w:val="0"/>
          <w:numId w:val="6"/>
        </w:numPr>
        <w:ind w:left="284" w:hanging="284"/>
        <w:rPr>
          <w:rFonts w:ascii="Arial" w:hAnsi="Arial" w:cs="Arial"/>
          <w:sz w:val="22"/>
          <w:szCs w:val="22"/>
        </w:rPr>
      </w:pPr>
      <w:r>
        <w:rPr>
          <w:rFonts w:ascii="Arial" w:hAnsi="Arial" w:cs="Arial"/>
          <w:sz w:val="22"/>
          <w:szCs w:val="22"/>
        </w:rPr>
        <w:t>Omvorming van het Boeken</w:t>
      </w:r>
      <w:r w:rsidR="00A74A42">
        <w:rPr>
          <w:rFonts w:ascii="Arial" w:hAnsi="Arial" w:cs="Arial"/>
          <w:sz w:val="22"/>
          <w:szCs w:val="22"/>
        </w:rPr>
        <w:t>fonds.</w:t>
      </w:r>
    </w:p>
    <w:p w14:paraId="2535133F" w14:textId="530DB57A" w:rsidR="001720C5" w:rsidRDefault="001720C5" w:rsidP="001720C5">
      <w:pPr>
        <w:pStyle w:val="Lijstalinea"/>
        <w:numPr>
          <w:ilvl w:val="0"/>
          <w:numId w:val="6"/>
        </w:numPr>
        <w:ind w:left="284" w:hanging="284"/>
        <w:rPr>
          <w:rFonts w:ascii="Arial" w:hAnsi="Arial" w:cs="Arial"/>
          <w:sz w:val="22"/>
          <w:szCs w:val="22"/>
        </w:rPr>
      </w:pPr>
      <w:r>
        <w:rPr>
          <w:rFonts w:ascii="Arial" w:hAnsi="Arial" w:cs="Arial"/>
          <w:sz w:val="22"/>
          <w:szCs w:val="22"/>
        </w:rPr>
        <w:t>Meer heemkundekringen hanteren digitale middelen bij hun activiteiten, zoals lezingen, boekpresentaties, rondleidingen per film, etc. etc. Deze ontwikkeling is ondersteund door de website van Brabants Heem.</w:t>
      </w:r>
    </w:p>
    <w:p w14:paraId="3EE7A16A" w14:textId="62AD0604" w:rsidR="001720C5" w:rsidRPr="001720C5" w:rsidRDefault="001720C5" w:rsidP="001720C5">
      <w:pPr>
        <w:pStyle w:val="Lijstalinea"/>
        <w:numPr>
          <w:ilvl w:val="0"/>
          <w:numId w:val="6"/>
        </w:numPr>
        <w:ind w:left="284" w:hanging="284"/>
        <w:rPr>
          <w:rFonts w:ascii="Arial" w:hAnsi="Arial" w:cs="Arial"/>
          <w:sz w:val="22"/>
          <w:szCs w:val="22"/>
        </w:rPr>
      </w:pPr>
      <w:r>
        <w:rPr>
          <w:rFonts w:ascii="Arial" w:hAnsi="Arial" w:cs="Arial"/>
          <w:sz w:val="22"/>
          <w:szCs w:val="22"/>
        </w:rPr>
        <w:t>Uitdragen provinciale verhaallijnen door o</w:t>
      </w:r>
      <w:r w:rsidR="00F95220">
        <w:rPr>
          <w:rFonts w:ascii="Arial" w:hAnsi="Arial" w:cs="Arial"/>
          <w:sz w:val="22"/>
          <w:szCs w:val="22"/>
        </w:rPr>
        <w:t>nder andere erfgoedcolleges</w:t>
      </w:r>
      <w:r>
        <w:rPr>
          <w:rFonts w:ascii="Arial" w:hAnsi="Arial" w:cs="Arial"/>
          <w:sz w:val="22"/>
          <w:szCs w:val="22"/>
        </w:rPr>
        <w:t xml:space="preserve"> en workshops.</w:t>
      </w:r>
    </w:p>
    <w:p w14:paraId="30BD9D9B" w14:textId="77777777" w:rsidR="006D205C" w:rsidRDefault="006D205C">
      <w:pPr>
        <w:rPr>
          <w:rFonts w:ascii="Arial" w:hAnsi="Arial" w:cs="Arial"/>
          <w:sz w:val="22"/>
          <w:szCs w:val="22"/>
        </w:rPr>
      </w:pPr>
    </w:p>
    <w:p w14:paraId="4E9712B8" w14:textId="77B7F246" w:rsidR="00AD199A" w:rsidRPr="00AD199A" w:rsidRDefault="00AD199A">
      <w:pPr>
        <w:rPr>
          <w:rFonts w:ascii="Arial" w:hAnsi="Arial" w:cs="Arial"/>
          <w:b/>
          <w:bCs/>
          <w:sz w:val="22"/>
          <w:szCs w:val="22"/>
        </w:rPr>
      </w:pPr>
      <w:r>
        <w:rPr>
          <w:rFonts w:ascii="Arial" w:hAnsi="Arial" w:cs="Arial"/>
          <w:b/>
          <w:bCs/>
          <w:sz w:val="22"/>
          <w:szCs w:val="22"/>
        </w:rPr>
        <w:t>Ondertekening</w:t>
      </w:r>
    </w:p>
    <w:p w14:paraId="014ECA1C" w14:textId="03F02480" w:rsidR="00615152" w:rsidRDefault="00AD199A">
      <w:pPr>
        <w:rPr>
          <w:rFonts w:ascii="Arial" w:hAnsi="Arial" w:cs="Arial"/>
          <w:sz w:val="22"/>
          <w:szCs w:val="22"/>
        </w:rPr>
      </w:pPr>
      <w:r>
        <w:rPr>
          <w:rFonts w:ascii="Arial" w:hAnsi="Arial" w:cs="Arial"/>
          <w:sz w:val="22"/>
          <w:szCs w:val="22"/>
        </w:rPr>
        <w:t xml:space="preserve">Dit werkplan is </w:t>
      </w:r>
      <w:r w:rsidR="00615152">
        <w:rPr>
          <w:rFonts w:ascii="Arial" w:hAnsi="Arial" w:cs="Arial"/>
          <w:sz w:val="22"/>
          <w:szCs w:val="22"/>
        </w:rPr>
        <w:t>goedgekeurd in de bestuursvergadering van 1</w:t>
      </w:r>
      <w:r w:rsidR="00A74A42">
        <w:rPr>
          <w:rFonts w:ascii="Arial" w:hAnsi="Arial" w:cs="Arial"/>
          <w:sz w:val="22"/>
          <w:szCs w:val="22"/>
        </w:rPr>
        <w:t>6</w:t>
      </w:r>
      <w:r w:rsidR="00615152">
        <w:rPr>
          <w:rFonts w:ascii="Arial" w:hAnsi="Arial" w:cs="Arial"/>
          <w:sz w:val="22"/>
          <w:szCs w:val="22"/>
        </w:rPr>
        <w:t xml:space="preserve"> september 202</w:t>
      </w:r>
      <w:r w:rsidR="00A74A42">
        <w:rPr>
          <w:rFonts w:ascii="Arial" w:hAnsi="Arial" w:cs="Arial"/>
          <w:sz w:val="22"/>
          <w:szCs w:val="22"/>
        </w:rPr>
        <w:t>1</w:t>
      </w:r>
      <w:r w:rsidR="00615152">
        <w:rPr>
          <w:rFonts w:ascii="Arial" w:hAnsi="Arial" w:cs="Arial"/>
          <w:sz w:val="22"/>
          <w:szCs w:val="22"/>
        </w:rPr>
        <w:t xml:space="preserve"> en </w:t>
      </w:r>
      <w:r>
        <w:rPr>
          <w:rFonts w:ascii="Arial" w:hAnsi="Arial" w:cs="Arial"/>
          <w:sz w:val="22"/>
          <w:szCs w:val="22"/>
        </w:rPr>
        <w:t>besproken op de Raad van Aangeslotenen van 2</w:t>
      </w:r>
      <w:r w:rsidR="00A74A42">
        <w:rPr>
          <w:rFonts w:ascii="Arial" w:hAnsi="Arial" w:cs="Arial"/>
          <w:sz w:val="22"/>
          <w:szCs w:val="22"/>
        </w:rPr>
        <w:t>5</w:t>
      </w:r>
      <w:r>
        <w:rPr>
          <w:rFonts w:ascii="Arial" w:hAnsi="Arial" w:cs="Arial"/>
          <w:sz w:val="22"/>
          <w:szCs w:val="22"/>
        </w:rPr>
        <w:t xml:space="preserve"> november 202</w:t>
      </w:r>
      <w:r w:rsidR="00A74A42">
        <w:rPr>
          <w:rFonts w:ascii="Arial" w:hAnsi="Arial" w:cs="Arial"/>
          <w:sz w:val="22"/>
          <w:szCs w:val="22"/>
        </w:rPr>
        <w:t>1</w:t>
      </w:r>
      <w:r>
        <w:rPr>
          <w:rFonts w:ascii="Arial" w:hAnsi="Arial" w:cs="Arial"/>
          <w:sz w:val="22"/>
          <w:szCs w:val="22"/>
        </w:rPr>
        <w:t>.</w:t>
      </w:r>
    </w:p>
    <w:p w14:paraId="46B457A9" w14:textId="0F93D98C" w:rsidR="00AD199A" w:rsidRDefault="00AD199A">
      <w:pPr>
        <w:rPr>
          <w:rFonts w:ascii="Arial" w:hAnsi="Arial" w:cs="Arial"/>
          <w:sz w:val="22"/>
          <w:szCs w:val="22"/>
        </w:rPr>
      </w:pPr>
    </w:p>
    <w:p w14:paraId="6BCF639C" w14:textId="29A4DCE6" w:rsidR="00AD199A" w:rsidRDefault="00AD199A">
      <w:pPr>
        <w:rPr>
          <w:rFonts w:ascii="Arial" w:hAnsi="Arial" w:cs="Arial"/>
          <w:sz w:val="22"/>
          <w:szCs w:val="22"/>
        </w:rPr>
      </w:pPr>
      <w:r>
        <w:rPr>
          <w:rFonts w:ascii="Arial" w:hAnsi="Arial" w:cs="Arial"/>
          <w:sz w:val="22"/>
          <w:szCs w:val="22"/>
        </w:rPr>
        <w:t>H</w:t>
      </w:r>
      <w:r w:rsidR="006D205C">
        <w:rPr>
          <w:rFonts w:ascii="Arial" w:hAnsi="Arial" w:cs="Arial"/>
          <w:sz w:val="22"/>
          <w:szCs w:val="22"/>
        </w:rPr>
        <w:t>enk</w:t>
      </w:r>
      <w:r>
        <w:rPr>
          <w:rFonts w:ascii="Arial" w:hAnsi="Arial" w:cs="Arial"/>
          <w:sz w:val="22"/>
          <w:szCs w:val="22"/>
        </w:rPr>
        <w:t xml:space="preserve"> Hellegers, voorzitter</w:t>
      </w:r>
    </w:p>
    <w:p w14:paraId="760B6ED1" w14:textId="2F7842B5" w:rsidR="00AD199A" w:rsidRDefault="006D205C">
      <w:pPr>
        <w:rPr>
          <w:rFonts w:ascii="Arial" w:hAnsi="Arial" w:cs="Arial"/>
          <w:sz w:val="22"/>
          <w:szCs w:val="22"/>
        </w:rPr>
      </w:pPr>
      <w:r>
        <w:rPr>
          <w:rFonts w:ascii="Arial" w:hAnsi="Arial" w:cs="Arial"/>
          <w:sz w:val="22"/>
          <w:szCs w:val="22"/>
        </w:rPr>
        <w:lastRenderedPageBreak/>
        <w:t>Kees</w:t>
      </w:r>
      <w:r w:rsidR="00AD199A">
        <w:rPr>
          <w:rFonts w:ascii="Arial" w:hAnsi="Arial" w:cs="Arial"/>
          <w:sz w:val="22"/>
          <w:szCs w:val="22"/>
        </w:rPr>
        <w:t xml:space="preserve"> van Kempen, secretaris</w:t>
      </w:r>
    </w:p>
    <w:p w14:paraId="10CFC95A" w14:textId="77777777" w:rsidR="00B868F4" w:rsidRPr="001159AA" w:rsidRDefault="00B868F4">
      <w:pPr>
        <w:rPr>
          <w:rFonts w:ascii="Arial" w:hAnsi="Arial" w:cs="Arial"/>
          <w:sz w:val="22"/>
          <w:szCs w:val="22"/>
        </w:rPr>
      </w:pPr>
    </w:p>
    <w:sectPr w:rsidR="00B868F4" w:rsidRPr="001159AA" w:rsidSect="0099581E">
      <w:headerReference w:type="even" r:id="rId9"/>
      <w:headerReference w:type="default" r:id="rId10"/>
      <w:pgSz w:w="11900" w:h="16840"/>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5C61" w14:textId="77777777" w:rsidR="00784C10" w:rsidRDefault="00784C10" w:rsidP="000F1BAA">
      <w:r>
        <w:separator/>
      </w:r>
    </w:p>
  </w:endnote>
  <w:endnote w:type="continuationSeparator" w:id="0">
    <w:p w14:paraId="6E21B985" w14:textId="77777777" w:rsidR="00784C10" w:rsidRDefault="00784C10" w:rsidP="000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1A7B" w14:textId="77777777" w:rsidR="00784C10" w:rsidRDefault="00784C10" w:rsidP="000F1BAA">
      <w:r>
        <w:separator/>
      </w:r>
    </w:p>
  </w:footnote>
  <w:footnote w:type="continuationSeparator" w:id="0">
    <w:p w14:paraId="604FF097" w14:textId="77777777" w:rsidR="00784C10" w:rsidRDefault="00784C10" w:rsidP="000F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5458405"/>
      <w:docPartObj>
        <w:docPartGallery w:val="Page Numbers (Top of Page)"/>
        <w:docPartUnique/>
      </w:docPartObj>
    </w:sdtPr>
    <w:sdtEndPr>
      <w:rPr>
        <w:rStyle w:val="Paginanummer"/>
      </w:rPr>
    </w:sdtEndPr>
    <w:sdtContent>
      <w:p w14:paraId="197657EC" w14:textId="77777777" w:rsidR="002331AC" w:rsidRDefault="002331AC" w:rsidP="0099581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C17B62C" w14:textId="77777777" w:rsidR="002331AC" w:rsidRDefault="002331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88778246"/>
      <w:docPartObj>
        <w:docPartGallery w:val="Page Numbers (Top of Page)"/>
        <w:docPartUnique/>
      </w:docPartObj>
    </w:sdtPr>
    <w:sdtEndPr>
      <w:rPr>
        <w:rStyle w:val="Paginanummer"/>
      </w:rPr>
    </w:sdtEndPr>
    <w:sdtContent>
      <w:p w14:paraId="036DA4CF" w14:textId="77777777" w:rsidR="002331AC" w:rsidRDefault="002331AC" w:rsidP="0099581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2058537F" w14:textId="77777777" w:rsidR="002331AC" w:rsidRDefault="002331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796"/>
    <w:multiLevelType w:val="hybridMultilevel"/>
    <w:tmpl w:val="ACD4DE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97F6C"/>
    <w:multiLevelType w:val="hybridMultilevel"/>
    <w:tmpl w:val="529CB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07EAA"/>
    <w:multiLevelType w:val="hybridMultilevel"/>
    <w:tmpl w:val="E2FEA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25886"/>
    <w:multiLevelType w:val="hybridMultilevel"/>
    <w:tmpl w:val="4FF86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274022"/>
    <w:multiLevelType w:val="hybridMultilevel"/>
    <w:tmpl w:val="4628C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5E142D"/>
    <w:multiLevelType w:val="hybridMultilevel"/>
    <w:tmpl w:val="7A7A1762"/>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7297C6C"/>
    <w:multiLevelType w:val="hybridMultilevel"/>
    <w:tmpl w:val="B7E8B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4C466B"/>
    <w:multiLevelType w:val="hybridMultilevel"/>
    <w:tmpl w:val="5AB2C2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1A3CF8"/>
    <w:multiLevelType w:val="hybridMultilevel"/>
    <w:tmpl w:val="AD947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B30D81"/>
    <w:multiLevelType w:val="hybridMultilevel"/>
    <w:tmpl w:val="D1E49386"/>
    <w:lvl w:ilvl="0" w:tplc="BDB42E12">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636619"/>
    <w:multiLevelType w:val="hybridMultilevel"/>
    <w:tmpl w:val="1EE0E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633B0D"/>
    <w:multiLevelType w:val="hybridMultilevel"/>
    <w:tmpl w:val="236AD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A46DE1"/>
    <w:multiLevelType w:val="hybridMultilevel"/>
    <w:tmpl w:val="6F44F10A"/>
    <w:lvl w:ilvl="0" w:tplc="22764D2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5D82E82"/>
    <w:multiLevelType w:val="hybridMultilevel"/>
    <w:tmpl w:val="EBC69B96"/>
    <w:lvl w:ilvl="0" w:tplc="F718043C">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4" w15:restartNumberingAfterBreak="0">
    <w:nsid w:val="47CA52D0"/>
    <w:multiLevelType w:val="hybridMultilevel"/>
    <w:tmpl w:val="ED42B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A15B45"/>
    <w:multiLevelType w:val="hybridMultilevel"/>
    <w:tmpl w:val="A6F20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2E2157"/>
    <w:multiLevelType w:val="hybridMultilevel"/>
    <w:tmpl w:val="711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EA1DE8"/>
    <w:multiLevelType w:val="hybridMultilevel"/>
    <w:tmpl w:val="FA5E8B4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553B0ED1"/>
    <w:multiLevelType w:val="hybridMultilevel"/>
    <w:tmpl w:val="3886DC04"/>
    <w:lvl w:ilvl="0" w:tplc="5F1C1DE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6EA2A6B"/>
    <w:multiLevelType w:val="hybridMultilevel"/>
    <w:tmpl w:val="0EAE7756"/>
    <w:lvl w:ilvl="0" w:tplc="35E60C7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D41293"/>
    <w:multiLevelType w:val="hybridMultilevel"/>
    <w:tmpl w:val="F06C0D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334EDE"/>
    <w:multiLevelType w:val="hybridMultilevel"/>
    <w:tmpl w:val="C554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5B6503"/>
    <w:multiLevelType w:val="hybridMultilevel"/>
    <w:tmpl w:val="87D6BA88"/>
    <w:lvl w:ilvl="0" w:tplc="26A272D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F0001B"/>
    <w:multiLevelType w:val="hybridMultilevel"/>
    <w:tmpl w:val="9048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9C16EF"/>
    <w:multiLevelType w:val="hybridMultilevel"/>
    <w:tmpl w:val="16B437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A0381B"/>
    <w:multiLevelType w:val="hybridMultilevel"/>
    <w:tmpl w:val="4F34EE9E"/>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E9F0A61"/>
    <w:multiLevelType w:val="hybridMultilevel"/>
    <w:tmpl w:val="4970A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101999"/>
    <w:multiLevelType w:val="hybridMultilevel"/>
    <w:tmpl w:val="D986A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E42F8D"/>
    <w:multiLevelType w:val="hybridMultilevel"/>
    <w:tmpl w:val="416060CE"/>
    <w:lvl w:ilvl="0" w:tplc="609A932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9"/>
  </w:num>
  <w:num w:numId="2">
    <w:abstractNumId w:val="4"/>
  </w:num>
  <w:num w:numId="3">
    <w:abstractNumId w:val="0"/>
  </w:num>
  <w:num w:numId="4">
    <w:abstractNumId w:val="15"/>
  </w:num>
  <w:num w:numId="5">
    <w:abstractNumId w:val="6"/>
  </w:num>
  <w:num w:numId="6">
    <w:abstractNumId w:val="9"/>
  </w:num>
  <w:num w:numId="7">
    <w:abstractNumId w:val="21"/>
  </w:num>
  <w:num w:numId="8">
    <w:abstractNumId w:val="23"/>
  </w:num>
  <w:num w:numId="9">
    <w:abstractNumId w:val="16"/>
  </w:num>
  <w:num w:numId="10">
    <w:abstractNumId w:val="1"/>
  </w:num>
  <w:num w:numId="11">
    <w:abstractNumId w:val="14"/>
  </w:num>
  <w:num w:numId="12">
    <w:abstractNumId w:val="27"/>
  </w:num>
  <w:num w:numId="13">
    <w:abstractNumId w:val="2"/>
  </w:num>
  <w:num w:numId="14">
    <w:abstractNumId w:val="20"/>
  </w:num>
  <w:num w:numId="15">
    <w:abstractNumId w:val="7"/>
  </w:num>
  <w:num w:numId="16">
    <w:abstractNumId w:val="26"/>
  </w:num>
  <w:num w:numId="17">
    <w:abstractNumId w:val="13"/>
  </w:num>
  <w:num w:numId="18">
    <w:abstractNumId w:val="22"/>
  </w:num>
  <w:num w:numId="19">
    <w:abstractNumId w:val="10"/>
  </w:num>
  <w:num w:numId="20">
    <w:abstractNumId w:val="11"/>
  </w:num>
  <w:num w:numId="21">
    <w:abstractNumId w:val="25"/>
  </w:num>
  <w:num w:numId="22">
    <w:abstractNumId w:val="28"/>
  </w:num>
  <w:num w:numId="23">
    <w:abstractNumId w:val="17"/>
  </w:num>
  <w:num w:numId="24">
    <w:abstractNumId w:val="12"/>
  </w:num>
  <w:num w:numId="25">
    <w:abstractNumId w:val="24"/>
  </w:num>
  <w:num w:numId="26">
    <w:abstractNumId w:val="8"/>
  </w:num>
  <w:num w:numId="27">
    <w:abstractNumId w:val="5"/>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A1"/>
    <w:rsid w:val="000030EC"/>
    <w:rsid w:val="000556AA"/>
    <w:rsid w:val="000629AF"/>
    <w:rsid w:val="000646E8"/>
    <w:rsid w:val="00067C5C"/>
    <w:rsid w:val="000804CA"/>
    <w:rsid w:val="000944A9"/>
    <w:rsid w:val="000A2635"/>
    <w:rsid w:val="000B6F7D"/>
    <w:rsid w:val="000B764D"/>
    <w:rsid w:val="000C59CD"/>
    <w:rsid w:val="000E21DF"/>
    <w:rsid w:val="000F1BAA"/>
    <w:rsid w:val="001159AA"/>
    <w:rsid w:val="0012722F"/>
    <w:rsid w:val="00130C38"/>
    <w:rsid w:val="00133015"/>
    <w:rsid w:val="00143791"/>
    <w:rsid w:val="00166D01"/>
    <w:rsid w:val="001720C5"/>
    <w:rsid w:val="001836B4"/>
    <w:rsid w:val="00195718"/>
    <w:rsid w:val="001B4FB2"/>
    <w:rsid w:val="001C1AEA"/>
    <w:rsid w:val="001C3E44"/>
    <w:rsid w:val="001D4BD7"/>
    <w:rsid w:val="00203B72"/>
    <w:rsid w:val="00210F75"/>
    <w:rsid w:val="0021510F"/>
    <w:rsid w:val="002331AC"/>
    <w:rsid w:val="00245921"/>
    <w:rsid w:val="002478D6"/>
    <w:rsid w:val="00253C69"/>
    <w:rsid w:val="00263D7E"/>
    <w:rsid w:val="00267199"/>
    <w:rsid w:val="00267D74"/>
    <w:rsid w:val="002954D5"/>
    <w:rsid w:val="002C578D"/>
    <w:rsid w:val="002D7BEF"/>
    <w:rsid w:val="003107A8"/>
    <w:rsid w:val="00310E11"/>
    <w:rsid w:val="00315A55"/>
    <w:rsid w:val="00355A81"/>
    <w:rsid w:val="003A47F1"/>
    <w:rsid w:val="003D0167"/>
    <w:rsid w:val="00426363"/>
    <w:rsid w:val="004341C3"/>
    <w:rsid w:val="00434C43"/>
    <w:rsid w:val="00454ABE"/>
    <w:rsid w:val="004663DA"/>
    <w:rsid w:val="00470927"/>
    <w:rsid w:val="00473893"/>
    <w:rsid w:val="00492C95"/>
    <w:rsid w:val="00497EE6"/>
    <w:rsid w:val="004B5354"/>
    <w:rsid w:val="004F24FF"/>
    <w:rsid w:val="005264BC"/>
    <w:rsid w:val="0054282A"/>
    <w:rsid w:val="005709C0"/>
    <w:rsid w:val="005941BA"/>
    <w:rsid w:val="005B2A04"/>
    <w:rsid w:val="005B2C77"/>
    <w:rsid w:val="005B586F"/>
    <w:rsid w:val="005B58D1"/>
    <w:rsid w:val="005B677E"/>
    <w:rsid w:val="005D1A39"/>
    <w:rsid w:val="005D62B3"/>
    <w:rsid w:val="005D799D"/>
    <w:rsid w:val="005E1FB8"/>
    <w:rsid w:val="005F3158"/>
    <w:rsid w:val="00615152"/>
    <w:rsid w:val="00626FFB"/>
    <w:rsid w:val="00633226"/>
    <w:rsid w:val="006344BB"/>
    <w:rsid w:val="0067187A"/>
    <w:rsid w:val="006759ED"/>
    <w:rsid w:val="00691B13"/>
    <w:rsid w:val="006D205C"/>
    <w:rsid w:val="006F395F"/>
    <w:rsid w:val="00716D5C"/>
    <w:rsid w:val="00717FB7"/>
    <w:rsid w:val="007208CC"/>
    <w:rsid w:val="00777AF2"/>
    <w:rsid w:val="00784C10"/>
    <w:rsid w:val="007C473F"/>
    <w:rsid w:val="007C6DAD"/>
    <w:rsid w:val="007D595C"/>
    <w:rsid w:val="007E4F94"/>
    <w:rsid w:val="007E6A6F"/>
    <w:rsid w:val="007E7246"/>
    <w:rsid w:val="007F30DD"/>
    <w:rsid w:val="008030E8"/>
    <w:rsid w:val="00805081"/>
    <w:rsid w:val="00816400"/>
    <w:rsid w:val="00816B5A"/>
    <w:rsid w:val="0082087C"/>
    <w:rsid w:val="00826782"/>
    <w:rsid w:val="00833AB9"/>
    <w:rsid w:val="00841499"/>
    <w:rsid w:val="008430A5"/>
    <w:rsid w:val="008550C2"/>
    <w:rsid w:val="008626AC"/>
    <w:rsid w:val="008708E0"/>
    <w:rsid w:val="0088115E"/>
    <w:rsid w:val="00882A76"/>
    <w:rsid w:val="008A3A0E"/>
    <w:rsid w:val="008D10F1"/>
    <w:rsid w:val="008E2116"/>
    <w:rsid w:val="009066E2"/>
    <w:rsid w:val="0093099A"/>
    <w:rsid w:val="00966701"/>
    <w:rsid w:val="00972D78"/>
    <w:rsid w:val="00976323"/>
    <w:rsid w:val="0099581E"/>
    <w:rsid w:val="009973A1"/>
    <w:rsid w:val="009A11F2"/>
    <w:rsid w:val="009A2EB1"/>
    <w:rsid w:val="009C7E31"/>
    <w:rsid w:val="009E284F"/>
    <w:rsid w:val="00A069CF"/>
    <w:rsid w:val="00A26F16"/>
    <w:rsid w:val="00A30330"/>
    <w:rsid w:val="00A74A42"/>
    <w:rsid w:val="00A772BE"/>
    <w:rsid w:val="00AA0F5C"/>
    <w:rsid w:val="00AB15C6"/>
    <w:rsid w:val="00AB4511"/>
    <w:rsid w:val="00AC2639"/>
    <w:rsid w:val="00AD199A"/>
    <w:rsid w:val="00AD3C78"/>
    <w:rsid w:val="00AD433F"/>
    <w:rsid w:val="00AD5046"/>
    <w:rsid w:val="00B05430"/>
    <w:rsid w:val="00B11283"/>
    <w:rsid w:val="00B118D7"/>
    <w:rsid w:val="00B12D43"/>
    <w:rsid w:val="00B14595"/>
    <w:rsid w:val="00B21816"/>
    <w:rsid w:val="00B51E4C"/>
    <w:rsid w:val="00B868F4"/>
    <w:rsid w:val="00BB582E"/>
    <w:rsid w:val="00BE23B7"/>
    <w:rsid w:val="00C13B99"/>
    <w:rsid w:val="00C16F05"/>
    <w:rsid w:val="00C359E9"/>
    <w:rsid w:val="00C433EB"/>
    <w:rsid w:val="00C45163"/>
    <w:rsid w:val="00C71362"/>
    <w:rsid w:val="00CA3890"/>
    <w:rsid w:val="00CB33E9"/>
    <w:rsid w:val="00CB3AE4"/>
    <w:rsid w:val="00CB7B7E"/>
    <w:rsid w:val="00CC1596"/>
    <w:rsid w:val="00CC21D5"/>
    <w:rsid w:val="00CC7484"/>
    <w:rsid w:val="00CD1E6F"/>
    <w:rsid w:val="00D11D90"/>
    <w:rsid w:val="00D34842"/>
    <w:rsid w:val="00D60382"/>
    <w:rsid w:val="00D85287"/>
    <w:rsid w:val="00DA7781"/>
    <w:rsid w:val="00DB1088"/>
    <w:rsid w:val="00DC0E97"/>
    <w:rsid w:val="00DC3EDD"/>
    <w:rsid w:val="00DC4901"/>
    <w:rsid w:val="00DD1721"/>
    <w:rsid w:val="00DE6BB4"/>
    <w:rsid w:val="00DF33BE"/>
    <w:rsid w:val="00DF357F"/>
    <w:rsid w:val="00E004D1"/>
    <w:rsid w:val="00E01E5A"/>
    <w:rsid w:val="00E0452F"/>
    <w:rsid w:val="00E070D2"/>
    <w:rsid w:val="00E257B3"/>
    <w:rsid w:val="00E5075D"/>
    <w:rsid w:val="00E81115"/>
    <w:rsid w:val="00E84A2F"/>
    <w:rsid w:val="00EC34DD"/>
    <w:rsid w:val="00EC613A"/>
    <w:rsid w:val="00ED1A8A"/>
    <w:rsid w:val="00F03B5C"/>
    <w:rsid w:val="00F447B6"/>
    <w:rsid w:val="00F467C1"/>
    <w:rsid w:val="00F60402"/>
    <w:rsid w:val="00F62A16"/>
    <w:rsid w:val="00F73AB9"/>
    <w:rsid w:val="00F74071"/>
    <w:rsid w:val="00F93D78"/>
    <w:rsid w:val="00F95220"/>
    <w:rsid w:val="00FB1159"/>
    <w:rsid w:val="00FC4043"/>
    <w:rsid w:val="00FC554C"/>
    <w:rsid w:val="00FC5AFB"/>
    <w:rsid w:val="00FD0871"/>
    <w:rsid w:val="00FE01A8"/>
    <w:rsid w:val="00FE0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1185"/>
  <w14:defaultImageDpi w14:val="32767"/>
  <w15:chartTrackingRefBased/>
  <w15:docId w15:val="{15BB1969-716B-7243-B7A7-AF68A43E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B7B7E"/>
    <w:pPr>
      <w:ind w:left="720"/>
      <w:contextualSpacing/>
    </w:pPr>
  </w:style>
  <w:style w:type="paragraph" w:styleId="Koptekst">
    <w:name w:val="header"/>
    <w:basedOn w:val="Standaard"/>
    <w:link w:val="KoptekstChar"/>
    <w:uiPriority w:val="99"/>
    <w:unhideWhenUsed/>
    <w:rsid w:val="000F1BAA"/>
    <w:pPr>
      <w:tabs>
        <w:tab w:val="center" w:pos="4536"/>
        <w:tab w:val="right" w:pos="9072"/>
      </w:tabs>
    </w:pPr>
  </w:style>
  <w:style w:type="character" w:customStyle="1" w:styleId="KoptekstChar">
    <w:name w:val="Koptekst Char"/>
    <w:basedOn w:val="Standaardalinea-lettertype"/>
    <w:link w:val="Koptekst"/>
    <w:uiPriority w:val="99"/>
    <w:rsid w:val="000F1BAA"/>
  </w:style>
  <w:style w:type="character" w:styleId="Paginanummer">
    <w:name w:val="page number"/>
    <w:basedOn w:val="Standaardalinea-lettertype"/>
    <w:uiPriority w:val="99"/>
    <w:semiHidden/>
    <w:unhideWhenUsed/>
    <w:rsid w:val="000F1BAA"/>
  </w:style>
  <w:style w:type="paragraph" w:styleId="Ballontekst">
    <w:name w:val="Balloon Text"/>
    <w:basedOn w:val="Standaard"/>
    <w:link w:val="BallontekstChar"/>
    <w:uiPriority w:val="99"/>
    <w:semiHidden/>
    <w:unhideWhenUsed/>
    <w:rsid w:val="00C16F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05"/>
    <w:rPr>
      <w:rFonts w:ascii="Segoe UI" w:hAnsi="Segoe UI" w:cs="Segoe UI"/>
      <w:sz w:val="18"/>
      <w:szCs w:val="18"/>
    </w:rPr>
  </w:style>
  <w:style w:type="table" w:styleId="Lijsttabel2-Accent3">
    <w:name w:val="List Table 2 Accent 3"/>
    <w:basedOn w:val="Standaardtabel"/>
    <w:uiPriority w:val="47"/>
    <w:rsid w:val="0099581E"/>
    <w:rPr>
      <w:rFonts w:ascii="Calibri" w:eastAsia="Calibri" w:hAnsi="Calibri" w:cs="Times New Roman"/>
      <w:sz w:val="20"/>
      <w:szCs w:val="20"/>
      <w:lang w:eastAsia="nl-N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e">
    <w:name w:val="Revision"/>
    <w:hidden/>
    <w:uiPriority w:val="99"/>
    <w:semiHidden/>
    <w:rsid w:val="007E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2313">
      <w:bodyDiv w:val="1"/>
      <w:marLeft w:val="0"/>
      <w:marRight w:val="0"/>
      <w:marTop w:val="0"/>
      <w:marBottom w:val="0"/>
      <w:divBdr>
        <w:top w:val="none" w:sz="0" w:space="0" w:color="auto"/>
        <w:left w:val="none" w:sz="0" w:space="0" w:color="auto"/>
        <w:bottom w:val="none" w:sz="0" w:space="0" w:color="auto"/>
        <w:right w:val="none" w:sz="0" w:space="0" w:color="auto"/>
      </w:divBdr>
      <w:divsChild>
        <w:div w:id="42944960">
          <w:marLeft w:val="-2400"/>
          <w:marRight w:val="-480"/>
          <w:marTop w:val="0"/>
          <w:marBottom w:val="0"/>
          <w:divBdr>
            <w:top w:val="none" w:sz="0" w:space="0" w:color="auto"/>
            <w:left w:val="none" w:sz="0" w:space="0" w:color="auto"/>
            <w:bottom w:val="none" w:sz="0" w:space="0" w:color="auto"/>
            <w:right w:val="none" w:sz="0" w:space="0" w:color="auto"/>
          </w:divBdr>
        </w:div>
        <w:div w:id="1493335239">
          <w:marLeft w:val="-2400"/>
          <w:marRight w:val="-480"/>
          <w:marTop w:val="0"/>
          <w:marBottom w:val="0"/>
          <w:divBdr>
            <w:top w:val="none" w:sz="0" w:space="0" w:color="auto"/>
            <w:left w:val="none" w:sz="0" w:space="0" w:color="auto"/>
            <w:bottom w:val="none" w:sz="0" w:space="0" w:color="auto"/>
            <w:right w:val="none" w:sz="0" w:space="0" w:color="auto"/>
          </w:divBdr>
        </w:div>
        <w:div w:id="2089183069">
          <w:marLeft w:val="-2400"/>
          <w:marRight w:val="-480"/>
          <w:marTop w:val="0"/>
          <w:marBottom w:val="0"/>
          <w:divBdr>
            <w:top w:val="none" w:sz="0" w:space="0" w:color="auto"/>
            <w:left w:val="none" w:sz="0" w:space="0" w:color="auto"/>
            <w:bottom w:val="none" w:sz="0" w:space="0" w:color="auto"/>
            <w:right w:val="none" w:sz="0" w:space="0" w:color="auto"/>
          </w:divBdr>
        </w:div>
        <w:div w:id="2099062312">
          <w:marLeft w:val="-2400"/>
          <w:marRight w:val="-480"/>
          <w:marTop w:val="0"/>
          <w:marBottom w:val="0"/>
          <w:divBdr>
            <w:top w:val="none" w:sz="0" w:space="0" w:color="auto"/>
            <w:left w:val="none" w:sz="0" w:space="0" w:color="auto"/>
            <w:bottom w:val="none" w:sz="0" w:space="0" w:color="auto"/>
            <w:right w:val="none" w:sz="0" w:space="0" w:color="auto"/>
          </w:divBdr>
        </w:div>
        <w:div w:id="1913814873">
          <w:marLeft w:val="-2400"/>
          <w:marRight w:val="-480"/>
          <w:marTop w:val="0"/>
          <w:marBottom w:val="0"/>
          <w:divBdr>
            <w:top w:val="none" w:sz="0" w:space="0" w:color="auto"/>
            <w:left w:val="none" w:sz="0" w:space="0" w:color="auto"/>
            <w:bottom w:val="none" w:sz="0" w:space="0" w:color="auto"/>
            <w:right w:val="none" w:sz="0" w:space="0" w:color="auto"/>
          </w:divBdr>
        </w:div>
      </w:divsChild>
    </w:div>
    <w:div w:id="585961238">
      <w:bodyDiv w:val="1"/>
      <w:marLeft w:val="0"/>
      <w:marRight w:val="0"/>
      <w:marTop w:val="0"/>
      <w:marBottom w:val="0"/>
      <w:divBdr>
        <w:top w:val="none" w:sz="0" w:space="0" w:color="auto"/>
        <w:left w:val="none" w:sz="0" w:space="0" w:color="auto"/>
        <w:bottom w:val="none" w:sz="0" w:space="0" w:color="auto"/>
        <w:right w:val="none" w:sz="0" w:space="0" w:color="auto"/>
      </w:divBdr>
      <w:divsChild>
        <w:div w:id="1535731209">
          <w:marLeft w:val="-2400"/>
          <w:marRight w:val="-480"/>
          <w:marTop w:val="0"/>
          <w:marBottom w:val="0"/>
          <w:divBdr>
            <w:top w:val="none" w:sz="0" w:space="0" w:color="auto"/>
            <w:left w:val="none" w:sz="0" w:space="0" w:color="auto"/>
            <w:bottom w:val="none" w:sz="0" w:space="0" w:color="auto"/>
            <w:right w:val="none" w:sz="0" w:space="0" w:color="auto"/>
          </w:divBdr>
        </w:div>
        <w:div w:id="2128816419">
          <w:marLeft w:val="-2400"/>
          <w:marRight w:val="-480"/>
          <w:marTop w:val="0"/>
          <w:marBottom w:val="0"/>
          <w:divBdr>
            <w:top w:val="none" w:sz="0" w:space="0" w:color="auto"/>
            <w:left w:val="none" w:sz="0" w:space="0" w:color="auto"/>
            <w:bottom w:val="none" w:sz="0" w:space="0" w:color="auto"/>
            <w:right w:val="none" w:sz="0" w:space="0" w:color="auto"/>
          </w:divBdr>
        </w:div>
        <w:div w:id="1194877811">
          <w:marLeft w:val="-2400"/>
          <w:marRight w:val="-480"/>
          <w:marTop w:val="0"/>
          <w:marBottom w:val="0"/>
          <w:divBdr>
            <w:top w:val="none" w:sz="0" w:space="0" w:color="auto"/>
            <w:left w:val="none" w:sz="0" w:space="0" w:color="auto"/>
            <w:bottom w:val="none" w:sz="0" w:space="0" w:color="auto"/>
            <w:right w:val="none" w:sz="0" w:space="0" w:color="auto"/>
          </w:divBdr>
        </w:div>
        <w:div w:id="1583561676">
          <w:marLeft w:val="-2400"/>
          <w:marRight w:val="-480"/>
          <w:marTop w:val="0"/>
          <w:marBottom w:val="0"/>
          <w:divBdr>
            <w:top w:val="none" w:sz="0" w:space="0" w:color="auto"/>
            <w:left w:val="none" w:sz="0" w:space="0" w:color="auto"/>
            <w:bottom w:val="none" w:sz="0" w:space="0" w:color="auto"/>
            <w:right w:val="none" w:sz="0" w:space="0" w:color="auto"/>
          </w:divBdr>
        </w:div>
        <w:div w:id="610088870">
          <w:marLeft w:val="-2400"/>
          <w:marRight w:val="-480"/>
          <w:marTop w:val="0"/>
          <w:marBottom w:val="0"/>
          <w:divBdr>
            <w:top w:val="none" w:sz="0" w:space="0" w:color="auto"/>
            <w:left w:val="none" w:sz="0" w:space="0" w:color="auto"/>
            <w:bottom w:val="none" w:sz="0" w:space="0" w:color="auto"/>
            <w:right w:val="none" w:sz="0" w:space="0" w:color="auto"/>
          </w:divBdr>
        </w:div>
        <w:div w:id="99687766">
          <w:marLeft w:val="-2400"/>
          <w:marRight w:val="-480"/>
          <w:marTop w:val="0"/>
          <w:marBottom w:val="0"/>
          <w:divBdr>
            <w:top w:val="none" w:sz="0" w:space="0" w:color="auto"/>
            <w:left w:val="none" w:sz="0" w:space="0" w:color="auto"/>
            <w:bottom w:val="none" w:sz="0" w:space="0" w:color="auto"/>
            <w:right w:val="none" w:sz="0" w:space="0" w:color="auto"/>
          </w:divBdr>
        </w:div>
        <w:div w:id="1789542142">
          <w:marLeft w:val="-2400"/>
          <w:marRight w:val="-480"/>
          <w:marTop w:val="0"/>
          <w:marBottom w:val="0"/>
          <w:divBdr>
            <w:top w:val="none" w:sz="0" w:space="0" w:color="auto"/>
            <w:left w:val="none" w:sz="0" w:space="0" w:color="auto"/>
            <w:bottom w:val="none" w:sz="0" w:space="0" w:color="auto"/>
            <w:right w:val="none" w:sz="0" w:space="0" w:color="auto"/>
          </w:divBdr>
        </w:div>
      </w:divsChild>
    </w:div>
    <w:div w:id="1090544554">
      <w:bodyDiv w:val="1"/>
      <w:marLeft w:val="0"/>
      <w:marRight w:val="0"/>
      <w:marTop w:val="0"/>
      <w:marBottom w:val="0"/>
      <w:divBdr>
        <w:top w:val="none" w:sz="0" w:space="0" w:color="auto"/>
        <w:left w:val="none" w:sz="0" w:space="0" w:color="auto"/>
        <w:bottom w:val="none" w:sz="0" w:space="0" w:color="auto"/>
        <w:right w:val="none" w:sz="0" w:space="0" w:color="auto"/>
      </w:divBdr>
      <w:divsChild>
        <w:div w:id="425153317">
          <w:marLeft w:val="-2400"/>
          <w:marRight w:val="-480"/>
          <w:marTop w:val="0"/>
          <w:marBottom w:val="0"/>
          <w:divBdr>
            <w:top w:val="none" w:sz="0" w:space="0" w:color="auto"/>
            <w:left w:val="none" w:sz="0" w:space="0" w:color="auto"/>
            <w:bottom w:val="none" w:sz="0" w:space="0" w:color="auto"/>
            <w:right w:val="none" w:sz="0" w:space="0" w:color="auto"/>
          </w:divBdr>
        </w:div>
        <w:div w:id="1282033234">
          <w:marLeft w:val="-2400"/>
          <w:marRight w:val="-480"/>
          <w:marTop w:val="0"/>
          <w:marBottom w:val="0"/>
          <w:divBdr>
            <w:top w:val="none" w:sz="0" w:space="0" w:color="auto"/>
            <w:left w:val="none" w:sz="0" w:space="0" w:color="auto"/>
            <w:bottom w:val="none" w:sz="0" w:space="0" w:color="auto"/>
            <w:right w:val="none" w:sz="0" w:space="0" w:color="auto"/>
          </w:divBdr>
        </w:div>
        <w:div w:id="1211963516">
          <w:marLeft w:val="-2400"/>
          <w:marRight w:val="-480"/>
          <w:marTop w:val="0"/>
          <w:marBottom w:val="0"/>
          <w:divBdr>
            <w:top w:val="none" w:sz="0" w:space="0" w:color="auto"/>
            <w:left w:val="none" w:sz="0" w:space="0" w:color="auto"/>
            <w:bottom w:val="none" w:sz="0" w:space="0" w:color="auto"/>
            <w:right w:val="none" w:sz="0" w:space="0" w:color="auto"/>
          </w:divBdr>
        </w:div>
        <w:div w:id="1262032858">
          <w:marLeft w:val="-2400"/>
          <w:marRight w:val="-480"/>
          <w:marTop w:val="0"/>
          <w:marBottom w:val="0"/>
          <w:divBdr>
            <w:top w:val="none" w:sz="0" w:space="0" w:color="auto"/>
            <w:left w:val="none" w:sz="0" w:space="0" w:color="auto"/>
            <w:bottom w:val="none" w:sz="0" w:space="0" w:color="auto"/>
            <w:right w:val="none" w:sz="0" w:space="0" w:color="auto"/>
          </w:divBdr>
        </w:div>
        <w:div w:id="635918921">
          <w:marLeft w:val="-2400"/>
          <w:marRight w:val="-480"/>
          <w:marTop w:val="0"/>
          <w:marBottom w:val="0"/>
          <w:divBdr>
            <w:top w:val="none" w:sz="0" w:space="0" w:color="auto"/>
            <w:left w:val="none" w:sz="0" w:space="0" w:color="auto"/>
            <w:bottom w:val="none" w:sz="0" w:space="0" w:color="auto"/>
            <w:right w:val="none" w:sz="0" w:space="0" w:color="auto"/>
          </w:divBdr>
        </w:div>
        <w:div w:id="1066805974">
          <w:marLeft w:val="-2400"/>
          <w:marRight w:val="-480"/>
          <w:marTop w:val="0"/>
          <w:marBottom w:val="0"/>
          <w:divBdr>
            <w:top w:val="none" w:sz="0" w:space="0" w:color="auto"/>
            <w:left w:val="none" w:sz="0" w:space="0" w:color="auto"/>
            <w:bottom w:val="none" w:sz="0" w:space="0" w:color="auto"/>
            <w:right w:val="none" w:sz="0" w:space="0" w:color="auto"/>
          </w:divBdr>
        </w:div>
        <w:div w:id="1528300386">
          <w:marLeft w:val="-2400"/>
          <w:marRight w:val="-480"/>
          <w:marTop w:val="0"/>
          <w:marBottom w:val="0"/>
          <w:divBdr>
            <w:top w:val="none" w:sz="0" w:space="0" w:color="auto"/>
            <w:left w:val="none" w:sz="0" w:space="0" w:color="auto"/>
            <w:bottom w:val="none" w:sz="0" w:space="0" w:color="auto"/>
            <w:right w:val="none" w:sz="0" w:space="0" w:color="auto"/>
          </w:divBdr>
        </w:div>
        <w:div w:id="1252352151">
          <w:marLeft w:val="-2400"/>
          <w:marRight w:val="-480"/>
          <w:marTop w:val="0"/>
          <w:marBottom w:val="0"/>
          <w:divBdr>
            <w:top w:val="none" w:sz="0" w:space="0" w:color="auto"/>
            <w:left w:val="none" w:sz="0" w:space="0" w:color="auto"/>
            <w:bottom w:val="none" w:sz="0" w:space="0" w:color="auto"/>
            <w:right w:val="none" w:sz="0" w:space="0" w:color="auto"/>
          </w:divBdr>
        </w:div>
        <w:div w:id="534931865">
          <w:marLeft w:val="-2400"/>
          <w:marRight w:val="-480"/>
          <w:marTop w:val="0"/>
          <w:marBottom w:val="0"/>
          <w:divBdr>
            <w:top w:val="none" w:sz="0" w:space="0" w:color="auto"/>
            <w:left w:val="none" w:sz="0" w:space="0" w:color="auto"/>
            <w:bottom w:val="none" w:sz="0" w:space="0" w:color="auto"/>
            <w:right w:val="none" w:sz="0" w:space="0" w:color="auto"/>
          </w:divBdr>
        </w:div>
      </w:divsChild>
    </w:div>
    <w:div w:id="1126195236">
      <w:bodyDiv w:val="1"/>
      <w:marLeft w:val="0"/>
      <w:marRight w:val="0"/>
      <w:marTop w:val="0"/>
      <w:marBottom w:val="0"/>
      <w:divBdr>
        <w:top w:val="none" w:sz="0" w:space="0" w:color="auto"/>
        <w:left w:val="none" w:sz="0" w:space="0" w:color="auto"/>
        <w:bottom w:val="none" w:sz="0" w:space="0" w:color="auto"/>
        <w:right w:val="none" w:sz="0" w:space="0" w:color="auto"/>
      </w:divBdr>
      <w:divsChild>
        <w:div w:id="1452481908">
          <w:marLeft w:val="-2400"/>
          <w:marRight w:val="-480"/>
          <w:marTop w:val="0"/>
          <w:marBottom w:val="0"/>
          <w:divBdr>
            <w:top w:val="none" w:sz="0" w:space="0" w:color="auto"/>
            <w:left w:val="none" w:sz="0" w:space="0" w:color="auto"/>
            <w:bottom w:val="none" w:sz="0" w:space="0" w:color="auto"/>
            <w:right w:val="none" w:sz="0" w:space="0" w:color="auto"/>
          </w:divBdr>
        </w:div>
        <w:div w:id="156187088">
          <w:marLeft w:val="-2400"/>
          <w:marRight w:val="-480"/>
          <w:marTop w:val="0"/>
          <w:marBottom w:val="0"/>
          <w:divBdr>
            <w:top w:val="none" w:sz="0" w:space="0" w:color="auto"/>
            <w:left w:val="none" w:sz="0" w:space="0" w:color="auto"/>
            <w:bottom w:val="none" w:sz="0" w:space="0" w:color="auto"/>
            <w:right w:val="none" w:sz="0" w:space="0" w:color="auto"/>
          </w:divBdr>
        </w:div>
        <w:div w:id="1755786806">
          <w:marLeft w:val="-2400"/>
          <w:marRight w:val="-480"/>
          <w:marTop w:val="0"/>
          <w:marBottom w:val="0"/>
          <w:divBdr>
            <w:top w:val="none" w:sz="0" w:space="0" w:color="auto"/>
            <w:left w:val="none" w:sz="0" w:space="0" w:color="auto"/>
            <w:bottom w:val="none" w:sz="0" w:space="0" w:color="auto"/>
            <w:right w:val="none" w:sz="0" w:space="0" w:color="auto"/>
          </w:divBdr>
        </w:div>
        <w:div w:id="1522814530">
          <w:marLeft w:val="-2400"/>
          <w:marRight w:val="-480"/>
          <w:marTop w:val="0"/>
          <w:marBottom w:val="0"/>
          <w:divBdr>
            <w:top w:val="none" w:sz="0" w:space="0" w:color="auto"/>
            <w:left w:val="none" w:sz="0" w:space="0" w:color="auto"/>
            <w:bottom w:val="none" w:sz="0" w:space="0" w:color="auto"/>
            <w:right w:val="none" w:sz="0" w:space="0" w:color="auto"/>
          </w:divBdr>
        </w:div>
        <w:div w:id="1281915725">
          <w:marLeft w:val="-2400"/>
          <w:marRight w:val="-480"/>
          <w:marTop w:val="0"/>
          <w:marBottom w:val="0"/>
          <w:divBdr>
            <w:top w:val="none" w:sz="0" w:space="0" w:color="auto"/>
            <w:left w:val="none" w:sz="0" w:space="0" w:color="auto"/>
            <w:bottom w:val="none" w:sz="0" w:space="0" w:color="auto"/>
            <w:right w:val="none" w:sz="0" w:space="0" w:color="auto"/>
          </w:divBdr>
        </w:div>
        <w:div w:id="1679190289">
          <w:marLeft w:val="-2400"/>
          <w:marRight w:val="-480"/>
          <w:marTop w:val="0"/>
          <w:marBottom w:val="0"/>
          <w:divBdr>
            <w:top w:val="none" w:sz="0" w:space="0" w:color="auto"/>
            <w:left w:val="none" w:sz="0" w:space="0" w:color="auto"/>
            <w:bottom w:val="none" w:sz="0" w:space="0" w:color="auto"/>
            <w:right w:val="none" w:sz="0" w:space="0" w:color="auto"/>
          </w:divBdr>
        </w:div>
        <w:div w:id="1680695682">
          <w:marLeft w:val="-2400"/>
          <w:marRight w:val="-480"/>
          <w:marTop w:val="0"/>
          <w:marBottom w:val="0"/>
          <w:divBdr>
            <w:top w:val="none" w:sz="0" w:space="0" w:color="auto"/>
            <w:left w:val="none" w:sz="0" w:space="0" w:color="auto"/>
            <w:bottom w:val="none" w:sz="0" w:space="0" w:color="auto"/>
            <w:right w:val="none" w:sz="0" w:space="0" w:color="auto"/>
          </w:divBdr>
        </w:div>
        <w:div w:id="1600528941">
          <w:marLeft w:val="-2400"/>
          <w:marRight w:val="-480"/>
          <w:marTop w:val="0"/>
          <w:marBottom w:val="0"/>
          <w:divBdr>
            <w:top w:val="none" w:sz="0" w:space="0" w:color="auto"/>
            <w:left w:val="none" w:sz="0" w:space="0" w:color="auto"/>
            <w:bottom w:val="none" w:sz="0" w:space="0" w:color="auto"/>
            <w:right w:val="none" w:sz="0" w:space="0" w:color="auto"/>
          </w:divBdr>
        </w:div>
        <w:div w:id="905263432">
          <w:marLeft w:val="-2400"/>
          <w:marRight w:val="-480"/>
          <w:marTop w:val="0"/>
          <w:marBottom w:val="0"/>
          <w:divBdr>
            <w:top w:val="none" w:sz="0" w:space="0" w:color="auto"/>
            <w:left w:val="none" w:sz="0" w:space="0" w:color="auto"/>
            <w:bottom w:val="none" w:sz="0" w:space="0" w:color="auto"/>
            <w:right w:val="none" w:sz="0" w:space="0" w:color="auto"/>
          </w:divBdr>
        </w:div>
        <w:div w:id="433941649">
          <w:marLeft w:val="-2400"/>
          <w:marRight w:val="-480"/>
          <w:marTop w:val="0"/>
          <w:marBottom w:val="0"/>
          <w:divBdr>
            <w:top w:val="none" w:sz="0" w:space="0" w:color="auto"/>
            <w:left w:val="none" w:sz="0" w:space="0" w:color="auto"/>
            <w:bottom w:val="none" w:sz="0" w:space="0" w:color="auto"/>
            <w:right w:val="none" w:sz="0" w:space="0" w:color="auto"/>
          </w:divBdr>
        </w:div>
        <w:div w:id="629017199">
          <w:marLeft w:val="-2400"/>
          <w:marRight w:val="-480"/>
          <w:marTop w:val="0"/>
          <w:marBottom w:val="0"/>
          <w:divBdr>
            <w:top w:val="none" w:sz="0" w:space="0" w:color="auto"/>
            <w:left w:val="none" w:sz="0" w:space="0" w:color="auto"/>
            <w:bottom w:val="none" w:sz="0" w:space="0" w:color="auto"/>
            <w:right w:val="none" w:sz="0" w:space="0" w:color="auto"/>
          </w:divBdr>
        </w:div>
        <w:div w:id="1545368946">
          <w:marLeft w:val="-2400"/>
          <w:marRight w:val="-480"/>
          <w:marTop w:val="0"/>
          <w:marBottom w:val="0"/>
          <w:divBdr>
            <w:top w:val="none" w:sz="0" w:space="0" w:color="auto"/>
            <w:left w:val="none" w:sz="0" w:space="0" w:color="auto"/>
            <w:bottom w:val="none" w:sz="0" w:space="0" w:color="auto"/>
            <w:right w:val="none" w:sz="0" w:space="0" w:color="auto"/>
          </w:divBdr>
        </w:div>
      </w:divsChild>
    </w:div>
    <w:div w:id="1322082431">
      <w:bodyDiv w:val="1"/>
      <w:marLeft w:val="0"/>
      <w:marRight w:val="0"/>
      <w:marTop w:val="0"/>
      <w:marBottom w:val="0"/>
      <w:divBdr>
        <w:top w:val="none" w:sz="0" w:space="0" w:color="auto"/>
        <w:left w:val="none" w:sz="0" w:space="0" w:color="auto"/>
        <w:bottom w:val="none" w:sz="0" w:space="0" w:color="auto"/>
        <w:right w:val="none" w:sz="0" w:space="0" w:color="auto"/>
      </w:divBdr>
    </w:div>
    <w:div w:id="1836871398">
      <w:bodyDiv w:val="1"/>
      <w:marLeft w:val="0"/>
      <w:marRight w:val="0"/>
      <w:marTop w:val="0"/>
      <w:marBottom w:val="0"/>
      <w:divBdr>
        <w:top w:val="none" w:sz="0" w:space="0" w:color="auto"/>
        <w:left w:val="none" w:sz="0" w:space="0" w:color="auto"/>
        <w:bottom w:val="none" w:sz="0" w:space="0" w:color="auto"/>
        <w:right w:val="none" w:sz="0" w:space="0" w:color="auto"/>
      </w:divBdr>
      <w:divsChild>
        <w:div w:id="124394225">
          <w:marLeft w:val="0"/>
          <w:marRight w:val="0"/>
          <w:marTop w:val="300"/>
          <w:marBottom w:val="300"/>
          <w:divBdr>
            <w:top w:val="none" w:sz="0" w:space="0" w:color="auto"/>
            <w:left w:val="none" w:sz="0" w:space="0" w:color="auto"/>
            <w:bottom w:val="none" w:sz="0" w:space="0" w:color="auto"/>
            <w:right w:val="none" w:sz="0" w:space="0" w:color="auto"/>
          </w:divBdr>
          <w:divsChild>
            <w:div w:id="1110474160">
              <w:marLeft w:val="0"/>
              <w:marRight w:val="0"/>
              <w:marTop w:val="0"/>
              <w:marBottom w:val="0"/>
              <w:divBdr>
                <w:top w:val="none" w:sz="0" w:space="0" w:color="auto"/>
                <w:left w:val="none" w:sz="0" w:space="0" w:color="auto"/>
                <w:bottom w:val="none" w:sz="0" w:space="0" w:color="auto"/>
                <w:right w:val="none" w:sz="0" w:space="0" w:color="auto"/>
              </w:divBdr>
              <w:divsChild>
                <w:div w:id="1465463189">
                  <w:marLeft w:val="0"/>
                  <w:marRight w:val="0"/>
                  <w:marTop w:val="0"/>
                  <w:marBottom w:val="0"/>
                  <w:divBdr>
                    <w:top w:val="none" w:sz="0" w:space="0" w:color="auto"/>
                    <w:left w:val="none" w:sz="0" w:space="0" w:color="auto"/>
                    <w:bottom w:val="none" w:sz="0" w:space="0" w:color="auto"/>
                    <w:right w:val="none" w:sz="0" w:space="0" w:color="auto"/>
                  </w:divBdr>
                  <w:divsChild>
                    <w:div w:id="1396196799">
                      <w:marLeft w:val="-2400"/>
                      <w:marRight w:val="-480"/>
                      <w:marTop w:val="0"/>
                      <w:marBottom w:val="0"/>
                      <w:divBdr>
                        <w:top w:val="none" w:sz="0" w:space="0" w:color="auto"/>
                        <w:left w:val="none" w:sz="0" w:space="0" w:color="auto"/>
                        <w:bottom w:val="none" w:sz="0" w:space="0" w:color="auto"/>
                        <w:right w:val="none" w:sz="0" w:space="0" w:color="auto"/>
                      </w:divBdr>
                    </w:div>
                    <w:div w:id="1050497621">
                      <w:marLeft w:val="-2400"/>
                      <w:marRight w:val="-480"/>
                      <w:marTop w:val="0"/>
                      <w:marBottom w:val="0"/>
                      <w:divBdr>
                        <w:top w:val="none" w:sz="0" w:space="0" w:color="auto"/>
                        <w:left w:val="none" w:sz="0" w:space="0" w:color="auto"/>
                        <w:bottom w:val="none" w:sz="0" w:space="0" w:color="auto"/>
                        <w:right w:val="none" w:sz="0" w:space="0" w:color="auto"/>
                      </w:divBdr>
                    </w:div>
                    <w:div w:id="910190017">
                      <w:marLeft w:val="-2400"/>
                      <w:marRight w:val="-480"/>
                      <w:marTop w:val="0"/>
                      <w:marBottom w:val="0"/>
                      <w:divBdr>
                        <w:top w:val="none" w:sz="0" w:space="0" w:color="auto"/>
                        <w:left w:val="none" w:sz="0" w:space="0" w:color="auto"/>
                        <w:bottom w:val="none" w:sz="0" w:space="0" w:color="auto"/>
                        <w:right w:val="none" w:sz="0" w:space="0" w:color="auto"/>
                      </w:divBdr>
                    </w:div>
                    <w:div w:id="1035547838">
                      <w:marLeft w:val="-2400"/>
                      <w:marRight w:val="-480"/>
                      <w:marTop w:val="0"/>
                      <w:marBottom w:val="0"/>
                      <w:divBdr>
                        <w:top w:val="none" w:sz="0" w:space="0" w:color="auto"/>
                        <w:left w:val="none" w:sz="0" w:space="0" w:color="auto"/>
                        <w:bottom w:val="none" w:sz="0" w:space="0" w:color="auto"/>
                        <w:right w:val="none" w:sz="0" w:space="0" w:color="auto"/>
                      </w:divBdr>
                    </w:div>
                    <w:div w:id="1950239901">
                      <w:marLeft w:val="-2400"/>
                      <w:marRight w:val="-480"/>
                      <w:marTop w:val="0"/>
                      <w:marBottom w:val="0"/>
                      <w:divBdr>
                        <w:top w:val="none" w:sz="0" w:space="0" w:color="auto"/>
                        <w:left w:val="none" w:sz="0" w:space="0" w:color="auto"/>
                        <w:bottom w:val="none" w:sz="0" w:space="0" w:color="auto"/>
                        <w:right w:val="none" w:sz="0" w:space="0" w:color="auto"/>
                      </w:divBdr>
                    </w:div>
                    <w:div w:id="1313871965">
                      <w:marLeft w:val="-2400"/>
                      <w:marRight w:val="-480"/>
                      <w:marTop w:val="0"/>
                      <w:marBottom w:val="0"/>
                      <w:divBdr>
                        <w:top w:val="none" w:sz="0" w:space="0" w:color="auto"/>
                        <w:left w:val="none" w:sz="0" w:space="0" w:color="auto"/>
                        <w:bottom w:val="none" w:sz="0" w:space="0" w:color="auto"/>
                        <w:right w:val="none" w:sz="0" w:space="0" w:color="auto"/>
                      </w:divBdr>
                    </w:div>
                    <w:div w:id="1235505905">
                      <w:marLeft w:val="-2400"/>
                      <w:marRight w:val="-480"/>
                      <w:marTop w:val="0"/>
                      <w:marBottom w:val="0"/>
                      <w:divBdr>
                        <w:top w:val="none" w:sz="0" w:space="0" w:color="auto"/>
                        <w:left w:val="none" w:sz="0" w:space="0" w:color="auto"/>
                        <w:bottom w:val="none" w:sz="0" w:space="0" w:color="auto"/>
                        <w:right w:val="none" w:sz="0" w:space="0" w:color="auto"/>
                      </w:divBdr>
                    </w:div>
                    <w:div w:id="378437082">
                      <w:marLeft w:val="-2400"/>
                      <w:marRight w:val="-480"/>
                      <w:marTop w:val="0"/>
                      <w:marBottom w:val="0"/>
                      <w:divBdr>
                        <w:top w:val="none" w:sz="0" w:space="0" w:color="auto"/>
                        <w:left w:val="none" w:sz="0" w:space="0" w:color="auto"/>
                        <w:bottom w:val="none" w:sz="0" w:space="0" w:color="auto"/>
                        <w:right w:val="none" w:sz="0" w:space="0" w:color="auto"/>
                      </w:divBdr>
                    </w:div>
                    <w:div w:id="1220169133">
                      <w:marLeft w:val="-2400"/>
                      <w:marRight w:val="-480"/>
                      <w:marTop w:val="0"/>
                      <w:marBottom w:val="0"/>
                      <w:divBdr>
                        <w:top w:val="none" w:sz="0" w:space="0" w:color="auto"/>
                        <w:left w:val="none" w:sz="0" w:space="0" w:color="auto"/>
                        <w:bottom w:val="none" w:sz="0" w:space="0" w:color="auto"/>
                        <w:right w:val="none" w:sz="0" w:space="0" w:color="auto"/>
                      </w:divBdr>
                    </w:div>
                    <w:div w:id="342365207">
                      <w:marLeft w:val="-2400"/>
                      <w:marRight w:val="-480"/>
                      <w:marTop w:val="0"/>
                      <w:marBottom w:val="0"/>
                      <w:divBdr>
                        <w:top w:val="none" w:sz="0" w:space="0" w:color="auto"/>
                        <w:left w:val="none" w:sz="0" w:space="0" w:color="auto"/>
                        <w:bottom w:val="none" w:sz="0" w:space="0" w:color="auto"/>
                        <w:right w:val="none" w:sz="0" w:space="0" w:color="auto"/>
                      </w:divBdr>
                    </w:div>
                    <w:div w:id="857936646">
                      <w:marLeft w:val="-2400"/>
                      <w:marRight w:val="-480"/>
                      <w:marTop w:val="0"/>
                      <w:marBottom w:val="0"/>
                      <w:divBdr>
                        <w:top w:val="none" w:sz="0" w:space="0" w:color="auto"/>
                        <w:left w:val="none" w:sz="0" w:space="0" w:color="auto"/>
                        <w:bottom w:val="none" w:sz="0" w:space="0" w:color="auto"/>
                        <w:right w:val="none" w:sz="0" w:space="0" w:color="auto"/>
                      </w:divBdr>
                    </w:div>
                    <w:div w:id="1403990174">
                      <w:marLeft w:val="-2400"/>
                      <w:marRight w:val="-480"/>
                      <w:marTop w:val="0"/>
                      <w:marBottom w:val="0"/>
                      <w:divBdr>
                        <w:top w:val="none" w:sz="0" w:space="0" w:color="auto"/>
                        <w:left w:val="none" w:sz="0" w:space="0" w:color="auto"/>
                        <w:bottom w:val="none" w:sz="0" w:space="0" w:color="auto"/>
                        <w:right w:val="none" w:sz="0" w:space="0" w:color="auto"/>
                      </w:divBdr>
                    </w:div>
                    <w:div w:id="10043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8864">
          <w:marLeft w:val="0"/>
          <w:marRight w:val="0"/>
          <w:marTop w:val="300"/>
          <w:marBottom w:val="300"/>
          <w:divBdr>
            <w:top w:val="none" w:sz="0" w:space="0" w:color="auto"/>
            <w:left w:val="none" w:sz="0" w:space="0" w:color="auto"/>
            <w:bottom w:val="none" w:sz="0" w:space="0" w:color="auto"/>
            <w:right w:val="none" w:sz="0" w:space="0" w:color="auto"/>
          </w:divBdr>
          <w:divsChild>
            <w:div w:id="1016418832">
              <w:marLeft w:val="0"/>
              <w:marRight w:val="0"/>
              <w:marTop w:val="0"/>
              <w:marBottom w:val="0"/>
              <w:divBdr>
                <w:top w:val="none" w:sz="0" w:space="0" w:color="auto"/>
                <w:left w:val="none" w:sz="0" w:space="0" w:color="auto"/>
                <w:bottom w:val="none" w:sz="0" w:space="0" w:color="auto"/>
                <w:right w:val="none" w:sz="0" w:space="0" w:color="auto"/>
              </w:divBdr>
              <w:divsChild>
                <w:div w:id="1130517138">
                  <w:marLeft w:val="0"/>
                  <w:marRight w:val="0"/>
                  <w:marTop w:val="0"/>
                  <w:marBottom w:val="0"/>
                  <w:divBdr>
                    <w:top w:val="none" w:sz="0" w:space="0" w:color="auto"/>
                    <w:left w:val="none" w:sz="0" w:space="0" w:color="auto"/>
                    <w:bottom w:val="none" w:sz="0" w:space="0" w:color="auto"/>
                    <w:right w:val="none" w:sz="0" w:space="0" w:color="auto"/>
                  </w:divBdr>
                  <w:divsChild>
                    <w:div w:id="624576877">
                      <w:marLeft w:val="-2400"/>
                      <w:marRight w:val="-480"/>
                      <w:marTop w:val="0"/>
                      <w:marBottom w:val="0"/>
                      <w:divBdr>
                        <w:top w:val="none" w:sz="0" w:space="0" w:color="auto"/>
                        <w:left w:val="none" w:sz="0" w:space="0" w:color="auto"/>
                        <w:bottom w:val="none" w:sz="0" w:space="0" w:color="auto"/>
                        <w:right w:val="none" w:sz="0" w:space="0" w:color="auto"/>
                      </w:divBdr>
                    </w:div>
                    <w:div w:id="1750999665">
                      <w:marLeft w:val="-2400"/>
                      <w:marRight w:val="-480"/>
                      <w:marTop w:val="0"/>
                      <w:marBottom w:val="0"/>
                      <w:divBdr>
                        <w:top w:val="none" w:sz="0" w:space="0" w:color="auto"/>
                        <w:left w:val="none" w:sz="0" w:space="0" w:color="auto"/>
                        <w:bottom w:val="none" w:sz="0" w:space="0" w:color="auto"/>
                        <w:right w:val="none" w:sz="0" w:space="0" w:color="auto"/>
                      </w:divBdr>
                    </w:div>
                    <w:div w:id="1368214367">
                      <w:marLeft w:val="-2400"/>
                      <w:marRight w:val="-480"/>
                      <w:marTop w:val="0"/>
                      <w:marBottom w:val="0"/>
                      <w:divBdr>
                        <w:top w:val="none" w:sz="0" w:space="0" w:color="auto"/>
                        <w:left w:val="none" w:sz="0" w:space="0" w:color="auto"/>
                        <w:bottom w:val="none" w:sz="0" w:space="0" w:color="auto"/>
                        <w:right w:val="none" w:sz="0" w:space="0" w:color="auto"/>
                      </w:divBdr>
                    </w:div>
                    <w:div w:id="349916282">
                      <w:marLeft w:val="-2400"/>
                      <w:marRight w:val="-480"/>
                      <w:marTop w:val="0"/>
                      <w:marBottom w:val="0"/>
                      <w:divBdr>
                        <w:top w:val="none" w:sz="0" w:space="0" w:color="auto"/>
                        <w:left w:val="none" w:sz="0" w:space="0" w:color="auto"/>
                        <w:bottom w:val="none" w:sz="0" w:space="0" w:color="auto"/>
                        <w:right w:val="none" w:sz="0" w:space="0" w:color="auto"/>
                      </w:divBdr>
                    </w:div>
                    <w:div w:id="307364453">
                      <w:marLeft w:val="-2400"/>
                      <w:marRight w:val="-480"/>
                      <w:marTop w:val="0"/>
                      <w:marBottom w:val="0"/>
                      <w:divBdr>
                        <w:top w:val="none" w:sz="0" w:space="0" w:color="auto"/>
                        <w:left w:val="none" w:sz="0" w:space="0" w:color="auto"/>
                        <w:bottom w:val="none" w:sz="0" w:space="0" w:color="auto"/>
                        <w:right w:val="none" w:sz="0" w:space="0" w:color="auto"/>
                      </w:divBdr>
                    </w:div>
                    <w:div w:id="1722368370">
                      <w:marLeft w:val="-2400"/>
                      <w:marRight w:val="-480"/>
                      <w:marTop w:val="0"/>
                      <w:marBottom w:val="0"/>
                      <w:divBdr>
                        <w:top w:val="none" w:sz="0" w:space="0" w:color="auto"/>
                        <w:left w:val="none" w:sz="0" w:space="0" w:color="auto"/>
                        <w:bottom w:val="none" w:sz="0" w:space="0" w:color="auto"/>
                        <w:right w:val="none" w:sz="0" w:space="0" w:color="auto"/>
                      </w:divBdr>
                    </w:div>
                    <w:div w:id="1081485531">
                      <w:marLeft w:val="-2400"/>
                      <w:marRight w:val="-480"/>
                      <w:marTop w:val="0"/>
                      <w:marBottom w:val="0"/>
                      <w:divBdr>
                        <w:top w:val="none" w:sz="0" w:space="0" w:color="auto"/>
                        <w:left w:val="none" w:sz="0" w:space="0" w:color="auto"/>
                        <w:bottom w:val="none" w:sz="0" w:space="0" w:color="auto"/>
                        <w:right w:val="none" w:sz="0" w:space="0" w:color="auto"/>
                      </w:divBdr>
                    </w:div>
                    <w:div w:id="1833642063">
                      <w:marLeft w:val="-2400"/>
                      <w:marRight w:val="-480"/>
                      <w:marTop w:val="0"/>
                      <w:marBottom w:val="0"/>
                      <w:divBdr>
                        <w:top w:val="none" w:sz="0" w:space="0" w:color="auto"/>
                        <w:left w:val="none" w:sz="0" w:space="0" w:color="auto"/>
                        <w:bottom w:val="none" w:sz="0" w:space="0" w:color="auto"/>
                        <w:right w:val="none" w:sz="0" w:space="0" w:color="auto"/>
                      </w:divBdr>
                    </w:div>
                    <w:div w:id="1673876098">
                      <w:marLeft w:val="-2400"/>
                      <w:marRight w:val="-480"/>
                      <w:marTop w:val="0"/>
                      <w:marBottom w:val="0"/>
                      <w:divBdr>
                        <w:top w:val="none" w:sz="0" w:space="0" w:color="auto"/>
                        <w:left w:val="none" w:sz="0" w:space="0" w:color="auto"/>
                        <w:bottom w:val="none" w:sz="0" w:space="0" w:color="auto"/>
                        <w:right w:val="none" w:sz="0" w:space="0" w:color="auto"/>
                      </w:divBdr>
                    </w:div>
                    <w:div w:id="1704667291">
                      <w:marLeft w:val="-2400"/>
                      <w:marRight w:val="-480"/>
                      <w:marTop w:val="0"/>
                      <w:marBottom w:val="0"/>
                      <w:divBdr>
                        <w:top w:val="none" w:sz="0" w:space="0" w:color="auto"/>
                        <w:left w:val="none" w:sz="0" w:space="0" w:color="auto"/>
                        <w:bottom w:val="none" w:sz="0" w:space="0" w:color="auto"/>
                        <w:right w:val="none" w:sz="0" w:space="0" w:color="auto"/>
                      </w:divBdr>
                    </w:div>
                    <w:div w:id="1286037944">
                      <w:marLeft w:val="-2400"/>
                      <w:marRight w:val="-480"/>
                      <w:marTop w:val="0"/>
                      <w:marBottom w:val="0"/>
                      <w:divBdr>
                        <w:top w:val="none" w:sz="0" w:space="0" w:color="auto"/>
                        <w:left w:val="none" w:sz="0" w:space="0" w:color="auto"/>
                        <w:bottom w:val="none" w:sz="0" w:space="0" w:color="auto"/>
                        <w:right w:val="none" w:sz="0" w:space="0" w:color="auto"/>
                      </w:divBdr>
                    </w:div>
                    <w:div w:id="16011519">
                      <w:marLeft w:val="-2400"/>
                      <w:marRight w:val="-480"/>
                      <w:marTop w:val="0"/>
                      <w:marBottom w:val="0"/>
                      <w:divBdr>
                        <w:top w:val="none" w:sz="0" w:space="0" w:color="auto"/>
                        <w:left w:val="none" w:sz="0" w:space="0" w:color="auto"/>
                        <w:bottom w:val="none" w:sz="0" w:space="0" w:color="auto"/>
                        <w:right w:val="none" w:sz="0" w:space="0" w:color="auto"/>
                      </w:divBdr>
                    </w:div>
                    <w:div w:id="1953512709">
                      <w:marLeft w:val="-2400"/>
                      <w:marRight w:val="-480"/>
                      <w:marTop w:val="0"/>
                      <w:marBottom w:val="0"/>
                      <w:divBdr>
                        <w:top w:val="none" w:sz="0" w:space="0" w:color="auto"/>
                        <w:left w:val="none" w:sz="0" w:space="0" w:color="auto"/>
                        <w:bottom w:val="none" w:sz="0" w:space="0" w:color="auto"/>
                        <w:right w:val="none" w:sz="0" w:space="0" w:color="auto"/>
                      </w:divBdr>
                    </w:div>
                    <w:div w:id="1879585994">
                      <w:marLeft w:val="-2400"/>
                      <w:marRight w:val="-480"/>
                      <w:marTop w:val="0"/>
                      <w:marBottom w:val="0"/>
                      <w:divBdr>
                        <w:top w:val="none" w:sz="0" w:space="0" w:color="auto"/>
                        <w:left w:val="none" w:sz="0" w:space="0" w:color="auto"/>
                        <w:bottom w:val="none" w:sz="0" w:space="0" w:color="auto"/>
                        <w:right w:val="none" w:sz="0" w:space="0" w:color="auto"/>
                      </w:divBdr>
                    </w:div>
                    <w:div w:id="987321187">
                      <w:marLeft w:val="-2400"/>
                      <w:marRight w:val="-480"/>
                      <w:marTop w:val="0"/>
                      <w:marBottom w:val="0"/>
                      <w:divBdr>
                        <w:top w:val="none" w:sz="0" w:space="0" w:color="auto"/>
                        <w:left w:val="none" w:sz="0" w:space="0" w:color="auto"/>
                        <w:bottom w:val="none" w:sz="0" w:space="0" w:color="auto"/>
                        <w:right w:val="none" w:sz="0" w:space="0" w:color="auto"/>
                      </w:divBdr>
                    </w:div>
                    <w:div w:id="530338616">
                      <w:marLeft w:val="-2400"/>
                      <w:marRight w:val="-480"/>
                      <w:marTop w:val="0"/>
                      <w:marBottom w:val="0"/>
                      <w:divBdr>
                        <w:top w:val="none" w:sz="0" w:space="0" w:color="auto"/>
                        <w:left w:val="none" w:sz="0" w:space="0" w:color="auto"/>
                        <w:bottom w:val="none" w:sz="0" w:space="0" w:color="auto"/>
                        <w:right w:val="none" w:sz="0" w:space="0" w:color="auto"/>
                      </w:divBdr>
                    </w:div>
                    <w:div w:id="1033965687">
                      <w:marLeft w:val="-2400"/>
                      <w:marRight w:val="-480"/>
                      <w:marTop w:val="0"/>
                      <w:marBottom w:val="0"/>
                      <w:divBdr>
                        <w:top w:val="none" w:sz="0" w:space="0" w:color="auto"/>
                        <w:left w:val="none" w:sz="0" w:space="0" w:color="auto"/>
                        <w:bottom w:val="none" w:sz="0" w:space="0" w:color="auto"/>
                        <w:right w:val="none" w:sz="0" w:space="0" w:color="auto"/>
                      </w:divBdr>
                    </w:div>
                    <w:div w:id="702941186">
                      <w:marLeft w:val="-2400"/>
                      <w:marRight w:val="-480"/>
                      <w:marTop w:val="0"/>
                      <w:marBottom w:val="0"/>
                      <w:divBdr>
                        <w:top w:val="none" w:sz="0" w:space="0" w:color="auto"/>
                        <w:left w:val="none" w:sz="0" w:space="0" w:color="auto"/>
                        <w:bottom w:val="none" w:sz="0" w:space="0" w:color="auto"/>
                        <w:right w:val="none" w:sz="0" w:space="0" w:color="auto"/>
                      </w:divBdr>
                    </w:div>
                    <w:div w:id="1066880846">
                      <w:marLeft w:val="-2400"/>
                      <w:marRight w:val="-480"/>
                      <w:marTop w:val="0"/>
                      <w:marBottom w:val="0"/>
                      <w:divBdr>
                        <w:top w:val="none" w:sz="0" w:space="0" w:color="auto"/>
                        <w:left w:val="none" w:sz="0" w:space="0" w:color="auto"/>
                        <w:bottom w:val="none" w:sz="0" w:space="0" w:color="auto"/>
                        <w:right w:val="none" w:sz="0" w:space="0" w:color="auto"/>
                      </w:divBdr>
                    </w:div>
                    <w:div w:id="268900523">
                      <w:marLeft w:val="-2400"/>
                      <w:marRight w:val="-480"/>
                      <w:marTop w:val="0"/>
                      <w:marBottom w:val="0"/>
                      <w:divBdr>
                        <w:top w:val="none" w:sz="0" w:space="0" w:color="auto"/>
                        <w:left w:val="none" w:sz="0" w:space="0" w:color="auto"/>
                        <w:bottom w:val="none" w:sz="0" w:space="0" w:color="auto"/>
                        <w:right w:val="none" w:sz="0" w:space="0" w:color="auto"/>
                      </w:divBdr>
                    </w:div>
                    <w:div w:id="1790657581">
                      <w:marLeft w:val="-2400"/>
                      <w:marRight w:val="-480"/>
                      <w:marTop w:val="0"/>
                      <w:marBottom w:val="0"/>
                      <w:divBdr>
                        <w:top w:val="none" w:sz="0" w:space="0" w:color="auto"/>
                        <w:left w:val="none" w:sz="0" w:space="0" w:color="auto"/>
                        <w:bottom w:val="none" w:sz="0" w:space="0" w:color="auto"/>
                        <w:right w:val="none" w:sz="0" w:space="0" w:color="auto"/>
                      </w:divBdr>
                    </w:div>
                    <w:div w:id="221868170">
                      <w:marLeft w:val="-2400"/>
                      <w:marRight w:val="-480"/>
                      <w:marTop w:val="0"/>
                      <w:marBottom w:val="0"/>
                      <w:divBdr>
                        <w:top w:val="none" w:sz="0" w:space="0" w:color="auto"/>
                        <w:left w:val="none" w:sz="0" w:space="0" w:color="auto"/>
                        <w:bottom w:val="none" w:sz="0" w:space="0" w:color="auto"/>
                        <w:right w:val="none" w:sz="0" w:space="0" w:color="auto"/>
                      </w:divBdr>
                    </w:div>
                    <w:div w:id="353243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7F87-D6B4-4B2B-8A41-3ADF220D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4006</Words>
  <Characters>22039</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15</cp:revision>
  <cp:lastPrinted>2020-08-18T13:24:00Z</cp:lastPrinted>
  <dcterms:created xsi:type="dcterms:W3CDTF">2021-08-25T12:28:00Z</dcterms:created>
  <dcterms:modified xsi:type="dcterms:W3CDTF">2021-09-29T10:21:00Z</dcterms:modified>
</cp:coreProperties>
</file>